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38B237DA" w:rsidR="006F6600" w:rsidRDefault="00E869F0" w:rsidP="00473F01">
      <w:pPr>
        <w:jc w:val="right"/>
      </w:pPr>
      <w:bookmarkStart w:id="0" w:name="_Hlk129176509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59B84639">
                <wp:simplePos x="0" y="0"/>
                <wp:positionH relativeFrom="column">
                  <wp:posOffset>69619</wp:posOffset>
                </wp:positionH>
                <wp:positionV relativeFrom="paragraph">
                  <wp:posOffset>-96751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pt;margin-top:-7.6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  <w:r w:rsidR="00473F01">
        <w:rPr>
          <w:noProof/>
          <w:lang w:eastAsia="en-GB"/>
        </w:rPr>
        <w:drawing>
          <wp:inline distT="0" distB="0" distL="0" distR="0" wp14:anchorId="339F1D63" wp14:editId="7B81AC0C">
            <wp:extent cx="692150" cy="6442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59" cy="6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5AECE3C" w:rsidR="000F4C95" w:rsidRPr="00473F01" w:rsidRDefault="009E14F5" w:rsidP="00473F01">
      <w:pPr>
        <w:ind w:left="720" w:firstLine="720"/>
      </w:pPr>
      <w:bookmarkStart w:id="1" w:name="_Hlk113611810"/>
      <w:r w:rsidRPr="00D22009">
        <w:rPr>
          <w:rFonts w:asciiTheme="minorHAnsi" w:hAnsiTheme="minorHAnsi" w:cstheme="minorHAnsi"/>
          <w:b/>
          <w:sz w:val="24"/>
        </w:rPr>
        <w:t xml:space="preserve">MINUTES of the </w:t>
      </w:r>
      <w:r w:rsidR="00FD5F5B" w:rsidRPr="00D22009">
        <w:rPr>
          <w:rFonts w:asciiTheme="minorHAnsi" w:hAnsiTheme="minorHAnsi" w:cstheme="minorHAnsi"/>
          <w:b/>
          <w:sz w:val="24"/>
        </w:rPr>
        <w:t>FINANCE, POLICIES</w:t>
      </w:r>
      <w:r w:rsidR="00DE34A6" w:rsidRPr="00D22009">
        <w:rPr>
          <w:rFonts w:asciiTheme="minorHAnsi" w:hAnsiTheme="minorHAnsi" w:cstheme="minorHAnsi"/>
          <w:b/>
          <w:sz w:val="24"/>
        </w:rPr>
        <w:t>/CONTRACTS</w:t>
      </w:r>
      <w:r w:rsidR="00FD5F5B" w:rsidRPr="00D22009">
        <w:rPr>
          <w:rFonts w:asciiTheme="minorHAnsi" w:hAnsiTheme="minorHAnsi" w:cstheme="minorHAnsi"/>
          <w:b/>
          <w:sz w:val="24"/>
        </w:rPr>
        <w:t xml:space="preserve"> AND HR</w:t>
      </w:r>
      <w:r w:rsidR="000F4C95" w:rsidRPr="00D22009">
        <w:rPr>
          <w:rFonts w:asciiTheme="minorHAnsi" w:hAnsiTheme="minorHAnsi" w:cstheme="minorHAnsi"/>
          <w:b/>
          <w:sz w:val="24"/>
        </w:rPr>
        <w:t xml:space="preserve"> COMMITTEE</w:t>
      </w:r>
      <w:r w:rsidRPr="00D22009">
        <w:rPr>
          <w:rFonts w:asciiTheme="minorHAnsi" w:hAnsiTheme="minorHAnsi" w:cstheme="minorHAnsi"/>
          <w:b/>
          <w:sz w:val="24"/>
        </w:rPr>
        <w:t xml:space="preserve"> meeting</w:t>
      </w:r>
    </w:p>
    <w:p w14:paraId="23ACFBC5" w14:textId="690DE0E2" w:rsidR="00B51C23" w:rsidRPr="00D22009" w:rsidRDefault="00AB1135" w:rsidP="00A82EB1">
      <w:pPr>
        <w:ind w:right="27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held on </w:t>
      </w:r>
      <w:r w:rsidR="002A2D23">
        <w:rPr>
          <w:rFonts w:asciiTheme="minorHAnsi" w:hAnsiTheme="minorHAnsi" w:cstheme="minorHAnsi"/>
          <w:b/>
          <w:sz w:val="24"/>
        </w:rPr>
        <w:t xml:space="preserve">Tuesday </w:t>
      </w:r>
      <w:r w:rsidR="00CD73A4">
        <w:rPr>
          <w:rFonts w:asciiTheme="minorHAnsi" w:hAnsiTheme="minorHAnsi" w:cstheme="minorHAnsi"/>
          <w:b/>
          <w:sz w:val="24"/>
        </w:rPr>
        <w:t>2</w:t>
      </w:r>
      <w:r w:rsidR="00CD73A4" w:rsidRPr="00CD73A4">
        <w:rPr>
          <w:rFonts w:asciiTheme="minorHAnsi" w:hAnsiTheme="minorHAnsi" w:cstheme="minorHAnsi"/>
          <w:b/>
          <w:sz w:val="24"/>
          <w:vertAlign w:val="superscript"/>
        </w:rPr>
        <w:t>nd</w:t>
      </w:r>
      <w:r w:rsidR="00CD73A4">
        <w:rPr>
          <w:rFonts w:asciiTheme="minorHAnsi" w:hAnsiTheme="minorHAnsi" w:cstheme="minorHAnsi"/>
          <w:b/>
          <w:sz w:val="24"/>
        </w:rPr>
        <w:t xml:space="preserve"> January</w:t>
      </w:r>
      <w:r w:rsidR="007B084C" w:rsidRPr="00D22009">
        <w:rPr>
          <w:rFonts w:asciiTheme="minorHAnsi" w:hAnsiTheme="minorHAnsi" w:cstheme="minorHAnsi"/>
          <w:b/>
          <w:sz w:val="24"/>
        </w:rPr>
        <w:t xml:space="preserve"> </w:t>
      </w:r>
      <w:r w:rsidR="00B21693" w:rsidRPr="00D22009">
        <w:rPr>
          <w:rFonts w:asciiTheme="minorHAnsi" w:hAnsiTheme="minorHAnsi" w:cstheme="minorHAnsi"/>
          <w:b/>
          <w:sz w:val="24"/>
        </w:rPr>
        <w:t>202</w:t>
      </w:r>
      <w:r w:rsidR="00CD73A4">
        <w:rPr>
          <w:rFonts w:asciiTheme="minorHAnsi" w:hAnsiTheme="minorHAnsi" w:cstheme="minorHAnsi"/>
          <w:b/>
          <w:sz w:val="24"/>
        </w:rPr>
        <w:t>4</w:t>
      </w:r>
      <w:r w:rsidR="002A2D23">
        <w:rPr>
          <w:rFonts w:asciiTheme="minorHAnsi" w:hAnsiTheme="minorHAnsi" w:cstheme="minorHAnsi"/>
          <w:b/>
          <w:sz w:val="24"/>
        </w:rPr>
        <w:t xml:space="preserve"> </w:t>
      </w:r>
      <w:r w:rsidR="002A6D1B" w:rsidRPr="00D22009">
        <w:rPr>
          <w:rFonts w:asciiTheme="minorHAnsi" w:hAnsiTheme="minorHAnsi" w:cstheme="minorHAnsi"/>
          <w:b/>
          <w:sz w:val="24"/>
        </w:rPr>
        <w:t>at 7.</w:t>
      </w:r>
      <w:r w:rsidR="001D2C2E">
        <w:rPr>
          <w:rFonts w:asciiTheme="minorHAnsi" w:hAnsiTheme="minorHAnsi" w:cstheme="minorHAnsi"/>
          <w:b/>
          <w:sz w:val="24"/>
        </w:rPr>
        <w:t>3</w:t>
      </w:r>
      <w:r w:rsidR="0014394E" w:rsidRPr="00D22009">
        <w:rPr>
          <w:rFonts w:asciiTheme="minorHAnsi" w:hAnsiTheme="minorHAnsi" w:cstheme="minorHAnsi"/>
          <w:b/>
          <w:sz w:val="24"/>
        </w:rPr>
        <w:t>0</w:t>
      </w:r>
      <w:r w:rsidR="00EF67FA" w:rsidRPr="00D22009">
        <w:rPr>
          <w:rFonts w:asciiTheme="minorHAnsi" w:hAnsiTheme="minorHAnsi" w:cstheme="minorHAnsi"/>
          <w:b/>
          <w:sz w:val="24"/>
        </w:rPr>
        <w:t>pm</w:t>
      </w:r>
      <w:r w:rsidR="00EF1A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51C23" w:rsidRPr="00D22009">
        <w:rPr>
          <w:rFonts w:asciiTheme="minorHAnsi" w:hAnsiTheme="minorHAnsi" w:cstheme="minorHAnsi"/>
          <w:b/>
          <w:sz w:val="24"/>
        </w:rPr>
        <w:t xml:space="preserve">At the </w:t>
      </w:r>
      <w:r w:rsidR="0005237A" w:rsidRPr="00D22009">
        <w:rPr>
          <w:rFonts w:asciiTheme="minorHAnsi" w:hAnsiTheme="minorHAnsi" w:cstheme="minorHAnsi"/>
          <w:b/>
          <w:sz w:val="24"/>
        </w:rPr>
        <w:t>Old Chapel, Butts Road</w:t>
      </w:r>
      <w:r w:rsidR="00B51C23" w:rsidRPr="00D22009">
        <w:rPr>
          <w:rFonts w:asciiTheme="minorHAnsi" w:hAnsiTheme="minorHAnsi" w:cstheme="minorHAnsi"/>
          <w:b/>
          <w:sz w:val="24"/>
        </w:rPr>
        <w:t>, Chiseldon</w:t>
      </w:r>
      <w:r w:rsidR="00816649">
        <w:rPr>
          <w:rFonts w:asciiTheme="minorHAnsi" w:hAnsiTheme="minorHAnsi" w:cstheme="minorHAnsi"/>
          <w:b/>
          <w:sz w:val="24"/>
        </w:rPr>
        <w:t>.</w:t>
      </w:r>
    </w:p>
    <w:p w14:paraId="61976475" w14:textId="77777777" w:rsidR="00EF67FA" w:rsidRPr="00D22009" w:rsidRDefault="00EF67FA" w:rsidP="007B594A">
      <w:pPr>
        <w:ind w:left="-720" w:right="27"/>
        <w:rPr>
          <w:rFonts w:asciiTheme="minorHAnsi" w:hAnsiTheme="minorHAnsi" w:cstheme="minorHAnsi"/>
          <w:bCs/>
          <w:sz w:val="22"/>
        </w:rPr>
      </w:pPr>
    </w:p>
    <w:p w14:paraId="182FF228" w14:textId="7F67C305" w:rsidR="00E330B9" w:rsidRPr="00D22009" w:rsidRDefault="00EF67FA" w:rsidP="007B594A">
      <w:pPr>
        <w:tabs>
          <w:tab w:val="left" w:pos="1560"/>
        </w:tabs>
        <w:ind w:left="1560" w:right="27" w:hanging="156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Present:</w:t>
      </w:r>
      <w:r w:rsidR="00107864" w:rsidRPr="00D22009">
        <w:rPr>
          <w:rFonts w:asciiTheme="minorHAnsi" w:hAnsiTheme="minorHAnsi" w:cstheme="minorHAnsi"/>
          <w:b/>
          <w:sz w:val="24"/>
        </w:rPr>
        <w:tab/>
      </w:r>
      <w:bookmarkStart w:id="2" w:name="_Hlk113539051"/>
      <w:r w:rsidR="00A301A8" w:rsidRPr="00D22009">
        <w:rPr>
          <w:rFonts w:asciiTheme="minorHAnsi" w:hAnsiTheme="minorHAnsi" w:cstheme="minorHAnsi"/>
          <w:sz w:val="24"/>
        </w:rPr>
        <w:t>Cllr Ian Kearsey</w:t>
      </w:r>
      <w:r w:rsidR="00A301A8">
        <w:rPr>
          <w:rFonts w:asciiTheme="minorHAnsi" w:hAnsiTheme="minorHAnsi" w:cstheme="minorHAnsi"/>
          <w:sz w:val="24"/>
        </w:rPr>
        <w:t xml:space="preserve"> </w:t>
      </w:r>
      <w:r w:rsidR="00013893">
        <w:rPr>
          <w:rFonts w:asciiTheme="minorHAnsi" w:hAnsiTheme="minorHAnsi" w:cstheme="minorHAnsi"/>
          <w:sz w:val="24"/>
        </w:rPr>
        <w:t>(</w:t>
      </w:r>
      <w:r w:rsidR="001F1CE2" w:rsidRPr="00D22009">
        <w:rPr>
          <w:rFonts w:asciiTheme="minorHAnsi" w:hAnsiTheme="minorHAnsi" w:cstheme="minorHAnsi"/>
          <w:sz w:val="24"/>
        </w:rPr>
        <w:t xml:space="preserve">Committee </w:t>
      </w:r>
      <w:r w:rsidR="00013893">
        <w:rPr>
          <w:rFonts w:asciiTheme="minorHAnsi" w:hAnsiTheme="minorHAnsi" w:cstheme="minorHAnsi"/>
          <w:sz w:val="24"/>
        </w:rPr>
        <w:t>Chair</w:t>
      </w:r>
      <w:r w:rsidR="001F1CE2">
        <w:rPr>
          <w:rFonts w:asciiTheme="minorHAnsi" w:hAnsiTheme="minorHAnsi" w:cstheme="minorHAnsi"/>
          <w:sz w:val="24"/>
        </w:rPr>
        <w:t xml:space="preserve">), </w:t>
      </w:r>
      <w:r w:rsidR="00FD5F5B" w:rsidRPr="00D22009">
        <w:rPr>
          <w:rFonts w:asciiTheme="minorHAnsi" w:hAnsiTheme="minorHAnsi" w:cstheme="minorHAnsi"/>
          <w:sz w:val="24"/>
        </w:rPr>
        <w:t>Cllr Andy Rogers</w:t>
      </w:r>
      <w:r w:rsidR="009166B0" w:rsidRPr="00D22009">
        <w:rPr>
          <w:rFonts w:asciiTheme="minorHAnsi" w:hAnsiTheme="minorHAnsi" w:cstheme="minorHAnsi"/>
          <w:sz w:val="24"/>
        </w:rPr>
        <w:t xml:space="preserve"> (Committee Vice Chair)</w:t>
      </w:r>
      <w:r w:rsidR="00A301A8">
        <w:rPr>
          <w:rFonts w:asciiTheme="minorHAnsi" w:hAnsiTheme="minorHAnsi" w:cstheme="minorHAnsi"/>
          <w:sz w:val="24"/>
        </w:rPr>
        <w:t xml:space="preserve"> </w:t>
      </w:r>
      <w:r w:rsidR="00227624">
        <w:rPr>
          <w:rFonts w:asciiTheme="minorHAnsi" w:hAnsiTheme="minorHAnsi" w:cstheme="minorHAnsi"/>
          <w:sz w:val="24"/>
        </w:rPr>
        <w:t>&amp;</w:t>
      </w:r>
      <w:r w:rsidR="00227624" w:rsidRPr="00227624">
        <w:rPr>
          <w:rFonts w:asciiTheme="minorHAnsi" w:hAnsiTheme="minorHAnsi" w:cstheme="minorHAnsi"/>
          <w:sz w:val="24"/>
        </w:rPr>
        <w:t xml:space="preserve"> </w:t>
      </w:r>
      <w:r w:rsidR="00227624" w:rsidRPr="00D22009">
        <w:rPr>
          <w:rFonts w:asciiTheme="minorHAnsi" w:hAnsiTheme="minorHAnsi" w:cstheme="minorHAnsi"/>
          <w:sz w:val="24"/>
        </w:rPr>
        <w:t xml:space="preserve">Cllr </w:t>
      </w:r>
      <w:r w:rsidR="009A6823">
        <w:rPr>
          <w:rFonts w:asciiTheme="minorHAnsi" w:hAnsiTheme="minorHAnsi" w:cstheme="minorHAnsi"/>
          <w:sz w:val="24"/>
        </w:rPr>
        <w:t>Chay Ford</w:t>
      </w:r>
      <w:r w:rsidR="00DF3034" w:rsidRPr="00D22009">
        <w:rPr>
          <w:rFonts w:asciiTheme="minorHAnsi" w:hAnsiTheme="minorHAnsi" w:cstheme="minorHAnsi"/>
          <w:sz w:val="24"/>
        </w:rPr>
        <w:t>.</w:t>
      </w:r>
      <w:r w:rsidR="00EF3857">
        <w:rPr>
          <w:rFonts w:asciiTheme="minorHAnsi" w:hAnsiTheme="minorHAnsi" w:cstheme="minorHAnsi"/>
          <w:sz w:val="24"/>
        </w:rPr>
        <w:t xml:space="preserve"> RFO</w:t>
      </w:r>
      <w:r w:rsidR="00DF3034" w:rsidRPr="00D22009">
        <w:rPr>
          <w:rFonts w:asciiTheme="minorHAnsi" w:hAnsiTheme="minorHAnsi" w:cstheme="minorHAnsi"/>
          <w:sz w:val="24"/>
        </w:rPr>
        <w:t xml:space="preserve"> </w:t>
      </w:r>
      <w:r w:rsidR="002755F2">
        <w:rPr>
          <w:rFonts w:asciiTheme="minorHAnsi" w:hAnsiTheme="minorHAnsi" w:cstheme="minorHAnsi"/>
          <w:sz w:val="24"/>
        </w:rPr>
        <w:t>Nina Hempstock</w:t>
      </w:r>
      <w:r w:rsidR="00E34DD0" w:rsidRPr="00D22009">
        <w:rPr>
          <w:rFonts w:asciiTheme="minorHAnsi" w:hAnsiTheme="minorHAnsi" w:cstheme="minorHAnsi"/>
          <w:sz w:val="24"/>
        </w:rPr>
        <w:t xml:space="preserve"> </w:t>
      </w:r>
      <w:r w:rsidR="00A33C9B">
        <w:rPr>
          <w:rFonts w:asciiTheme="minorHAnsi" w:hAnsiTheme="minorHAnsi" w:cstheme="minorHAnsi"/>
          <w:sz w:val="24"/>
        </w:rPr>
        <w:t>taking the minutes</w:t>
      </w:r>
      <w:r w:rsidR="00E34DD0" w:rsidRPr="00D22009">
        <w:rPr>
          <w:rFonts w:asciiTheme="minorHAnsi" w:hAnsiTheme="minorHAnsi" w:cstheme="minorHAnsi"/>
          <w:sz w:val="24"/>
        </w:rPr>
        <w:t xml:space="preserve">. </w:t>
      </w:r>
      <w:r w:rsidR="00845F91" w:rsidRPr="00D22009">
        <w:rPr>
          <w:rFonts w:asciiTheme="minorHAnsi" w:hAnsiTheme="minorHAnsi" w:cstheme="minorHAnsi"/>
          <w:sz w:val="24"/>
        </w:rPr>
        <w:t xml:space="preserve"> </w:t>
      </w:r>
      <w:bookmarkEnd w:id="2"/>
    </w:p>
    <w:p w14:paraId="0BAFD291" w14:textId="0B55EB2D" w:rsidR="00A8332A" w:rsidRPr="009541CA" w:rsidRDefault="00AB49E8" w:rsidP="007B594A">
      <w:pPr>
        <w:tabs>
          <w:tab w:val="left" w:pos="1418"/>
        </w:tabs>
        <w:ind w:left="1418" w:right="27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439CBC74" w14:textId="77777777" w:rsidR="00D728FE" w:rsidRPr="00CB72B6" w:rsidRDefault="00D728FE" w:rsidP="007B594A">
      <w:pPr>
        <w:ind w:right="27"/>
        <w:rPr>
          <w:rFonts w:asciiTheme="minorHAnsi" w:hAnsiTheme="minorHAnsi" w:cstheme="minorHAnsi"/>
          <w:bCs/>
          <w:sz w:val="24"/>
        </w:rPr>
      </w:pPr>
    </w:p>
    <w:p w14:paraId="2C658270" w14:textId="116F16A6" w:rsidR="00914462" w:rsidRDefault="00914462" w:rsidP="00914462">
      <w:pPr>
        <w:ind w:right="27"/>
        <w:jc w:val="both"/>
        <w:rPr>
          <w:rFonts w:asciiTheme="minorHAnsi" w:hAnsiTheme="minorHAnsi" w:cstheme="minorHAnsi"/>
          <w:sz w:val="24"/>
        </w:rPr>
      </w:pPr>
      <w:r w:rsidRPr="00CB72B6">
        <w:rPr>
          <w:rFonts w:asciiTheme="minorHAnsi" w:hAnsiTheme="minorHAnsi" w:cstheme="minorHAnsi"/>
          <w:b/>
          <w:sz w:val="28"/>
          <w:szCs w:val="28"/>
        </w:rPr>
        <w:t>23/</w:t>
      </w:r>
      <w:r w:rsidR="00FF5D4F">
        <w:rPr>
          <w:rFonts w:asciiTheme="minorHAnsi" w:hAnsiTheme="minorHAnsi" w:cstheme="minorHAnsi"/>
          <w:b/>
          <w:sz w:val="28"/>
          <w:szCs w:val="28"/>
        </w:rPr>
        <w:t>31</w:t>
      </w:r>
      <w:r w:rsidRPr="00CB72B6">
        <w:rPr>
          <w:rFonts w:asciiTheme="minorHAnsi" w:hAnsiTheme="minorHAnsi" w:cstheme="minorHAnsi"/>
          <w:b/>
          <w:sz w:val="28"/>
          <w:szCs w:val="28"/>
        </w:rPr>
        <w:t>. Apologies for absence:</w:t>
      </w:r>
      <w:r w:rsidRPr="00CB72B6">
        <w:rPr>
          <w:rFonts w:asciiTheme="minorHAnsi" w:hAnsiTheme="minorHAnsi" w:cstheme="minorHAnsi"/>
          <w:b/>
          <w:sz w:val="24"/>
        </w:rPr>
        <w:t xml:space="preserve"> </w:t>
      </w:r>
      <w:r w:rsidRPr="00CB72B6">
        <w:rPr>
          <w:rFonts w:asciiTheme="minorHAnsi" w:hAnsiTheme="minorHAnsi" w:cstheme="minorHAnsi"/>
          <w:sz w:val="24"/>
        </w:rPr>
        <w:t xml:space="preserve">Cllrs Jon Jackson </w:t>
      </w:r>
      <w:r w:rsidR="00C84D61">
        <w:rPr>
          <w:rFonts w:asciiTheme="minorHAnsi" w:hAnsiTheme="minorHAnsi" w:cstheme="minorHAnsi"/>
          <w:sz w:val="24"/>
        </w:rPr>
        <w:t>unwell</w:t>
      </w:r>
      <w:r w:rsidRPr="00CB72B6">
        <w:rPr>
          <w:rFonts w:asciiTheme="minorHAnsi" w:hAnsiTheme="minorHAnsi" w:cstheme="minorHAnsi"/>
          <w:sz w:val="24"/>
        </w:rPr>
        <w:t>.</w:t>
      </w:r>
      <w:r w:rsidRPr="00CB72B6">
        <w:rPr>
          <w:rFonts w:asciiTheme="minorHAnsi" w:hAnsiTheme="minorHAnsi" w:cstheme="minorHAnsi"/>
          <w:b/>
          <w:sz w:val="24"/>
        </w:rPr>
        <w:t xml:space="preserve"> </w:t>
      </w:r>
      <w:r w:rsidRPr="00CB72B6">
        <w:rPr>
          <w:rFonts w:asciiTheme="minorHAnsi" w:hAnsiTheme="minorHAnsi" w:cstheme="minorHAnsi"/>
          <w:b/>
          <w:sz w:val="28"/>
          <w:szCs w:val="28"/>
        </w:rPr>
        <w:t>Absence without apologies:</w:t>
      </w:r>
      <w:r w:rsidRPr="00CB72B6">
        <w:rPr>
          <w:rFonts w:asciiTheme="minorHAnsi" w:hAnsiTheme="minorHAnsi" w:cstheme="minorHAnsi"/>
          <w:sz w:val="24"/>
        </w:rPr>
        <w:t xml:space="preserve"> </w:t>
      </w:r>
      <w:r w:rsidR="00D25058" w:rsidRPr="00B35DAE">
        <w:rPr>
          <w:rFonts w:asciiTheme="minorHAnsi" w:hAnsiTheme="minorHAnsi" w:cstheme="minorHAnsi"/>
          <w:sz w:val="24"/>
        </w:rPr>
        <w:t>Cllr Quidwai</w:t>
      </w:r>
    </w:p>
    <w:p w14:paraId="568318C6" w14:textId="77777777" w:rsidR="002767C2" w:rsidRDefault="002767C2" w:rsidP="00914462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4D49C440" w14:textId="5A98EA3D" w:rsidR="00914462" w:rsidRDefault="002767C2" w:rsidP="002767C2">
      <w:pPr>
        <w:rPr>
          <w:rFonts w:asciiTheme="minorHAnsi" w:hAnsiTheme="minorHAnsi" w:cstheme="minorHAnsi"/>
          <w:b/>
          <w:sz w:val="24"/>
        </w:rPr>
      </w:pPr>
      <w:r w:rsidRPr="00315647">
        <w:rPr>
          <w:rFonts w:asciiTheme="minorHAnsi" w:hAnsiTheme="minorHAnsi" w:cstheme="minorHAnsi"/>
          <w:b/>
          <w:sz w:val="24"/>
        </w:rPr>
        <w:t>A proposal was made to approve th</w:t>
      </w:r>
      <w:r w:rsidR="00291893" w:rsidRPr="00315647">
        <w:rPr>
          <w:rFonts w:asciiTheme="minorHAnsi" w:hAnsiTheme="minorHAnsi" w:cstheme="minorHAnsi"/>
          <w:b/>
          <w:sz w:val="24"/>
        </w:rPr>
        <w:t>e apology for</w:t>
      </w:r>
      <w:r w:rsidRPr="00315647">
        <w:rPr>
          <w:rFonts w:asciiTheme="minorHAnsi" w:hAnsiTheme="minorHAnsi" w:cstheme="minorHAnsi"/>
          <w:b/>
          <w:sz w:val="24"/>
        </w:rPr>
        <w:t xml:space="preserve"> absence </w:t>
      </w:r>
      <w:r w:rsidR="00291893" w:rsidRPr="00315647">
        <w:rPr>
          <w:rFonts w:asciiTheme="minorHAnsi" w:hAnsiTheme="minorHAnsi" w:cstheme="minorHAnsi"/>
          <w:b/>
          <w:sz w:val="24"/>
        </w:rPr>
        <w:t>with</w:t>
      </w:r>
      <w:r w:rsidRPr="00315647">
        <w:rPr>
          <w:rFonts w:asciiTheme="minorHAnsi" w:hAnsiTheme="minorHAnsi" w:cstheme="minorHAnsi"/>
          <w:b/>
          <w:sz w:val="24"/>
        </w:rPr>
        <w:t xml:space="preserve"> the reason given. The proposal was seconded and all Cllrs were in favour.</w:t>
      </w:r>
    </w:p>
    <w:p w14:paraId="19266176" w14:textId="77777777" w:rsidR="002767C2" w:rsidRPr="00CB72B6" w:rsidRDefault="002767C2" w:rsidP="002767C2">
      <w:pPr>
        <w:rPr>
          <w:rFonts w:asciiTheme="minorHAnsi" w:hAnsiTheme="minorHAnsi" w:cstheme="minorHAnsi"/>
          <w:b/>
          <w:sz w:val="24"/>
        </w:rPr>
      </w:pPr>
    </w:p>
    <w:p w14:paraId="64A516B8" w14:textId="5563502F" w:rsidR="00914462" w:rsidRPr="00CB72B6" w:rsidRDefault="00914462" w:rsidP="00914462">
      <w:pPr>
        <w:ind w:right="27"/>
        <w:rPr>
          <w:rFonts w:asciiTheme="minorHAnsi" w:hAnsiTheme="minorHAnsi" w:cstheme="minorHAnsi"/>
          <w:sz w:val="24"/>
        </w:rPr>
      </w:pPr>
      <w:r w:rsidRPr="00CB72B6">
        <w:rPr>
          <w:rFonts w:asciiTheme="minorHAnsi" w:hAnsiTheme="minorHAnsi" w:cstheme="minorHAnsi"/>
          <w:b/>
          <w:sz w:val="28"/>
          <w:szCs w:val="28"/>
        </w:rPr>
        <w:t>23/</w:t>
      </w:r>
      <w:r w:rsidR="00D25058">
        <w:rPr>
          <w:rFonts w:asciiTheme="minorHAnsi" w:hAnsiTheme="minorHAnsi" w:cstheme="minorHAnsi"/>
          <w:b/>
          <w:sz w:val="28"/>
          <w:szCs w:val="28"/>
        </w:rPr>
        <w:t>32</w:t>
      </w:r>
      <w:r w:rsidRPr="00CB72B6">
        <w:rPr>
          <w:rFonts w:asciiTheme="minorHAnsi" w:hAnsiTheme="minorHAnsi" w:cstheme="minorHAnsi"/>
          <w:b/>
          <w:sz w:val="28"/>
          <w:szCs w:val="28"/>
        </w:rPr>
        <w:t xml:space="preserve">. Declarations of interest &amp; approval of any dispensations. </w:t>
      </w:r>
      <w:r w:rsidRPr="00CB72B6">
        <w:rPr>
          <w:rFonts w:asciiTheme="minorHAnsi" w:hAnsiTheme="minorHAnsi" w:cstheme="minorHAnsi"/>
          <w:sz w:val="24"/>
        </w:rPr>
        <w:t>None.</w:t>
      </w:r>
    </w:p>
    <w:p w14:paraId="32059460" w14:textId="77777777" w:rsidR="00914462" w:rsidRPr="00CB72B6" w:rsidRDefault="00914462" w:rsidP="00914462">
      <w:pPr>
        <w:ind w:right="27"/>
        <w:rPr>
          <w:rFonts w:asciiTheme="minorHAnsi" w:hAnsiTheme="minorHAnsi" w:cstheme="minorHAnsi"/>
          <w:bCs/>
          <w:sz w:val="24"/>
        </w:rPr>
      </w:pPr>
    </w:p>
    <w:p w14:paraId="34470965" w14:textId="668AFE6B" w:rsidR="003C72BD" w:rsidRPr="00CB72B6" w:rsidRDefault="002343A6" w:rsidP="007B594A">
      <w:pPr>
        <w:ind w:right="27"/>
        <w:rPr>
          <w:rFonts w:asciiTheme="minorHAnsi" w:hAnsiTheme="minorHAnsi" w:cstheme="minorHAnsi"/>
          <w:bCs/>
          <w:i/>
          <w:iCs/>
          <w:sz w:val="24"/>
        </w:rPr>
      </w:pPr>
      <w:r w:rsidRPr="00CB72B6">
        <w:rPr>
          <w:rFonts w:asciiTheme="minorHAnsi" w:hAnsiTheme="minorHAnsi" w:cstheme="minorHAnsi"/>
          <w:b/>
          <w:sz w:val="28"/>
          <w:szCs w:val="28"/>
        </w:rPr>
        <w:t>23/</w:t>
      </w:r>
      <w:r w:rsidR="00D25058">
        <w:rPr>
          <w:rFonts w:asciiTheme="minorHAnsi" w:hAnsiTheme="minorHAnsi" w:cstheme="minorHAnsi"/>
          <w:b/>
          <w:sz w:val="28"/>
          <w:szCs w:val="28"/>
        </w:rPr>
        <w:t>33</w:t>
      </w:r>
      <w:r w:rsidRPr="00CB72B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C72BD" w:rsidRPr="00CB72B6">
        <w:rPr>
          <w:rFonts w:asciiTheme="minorHAnsi" w:hAnsiTheme="minorHAnsi" w:cstheme="minorHAnsi"/>
          <w:b/>
          <w:sz w:val="28"/>
          <w:szCs w:val="28"/>
        </w:rPr>
        <w:t>Public recess.</w:t>
      </w:r>
      <w:r w:rsidR="003C72BD" w:rsidRPr="00CB72B6">
        <w:rPr>
          <w:rFonts w:asciiTheme="minorHAnsi" w:hAnsiTheme="minorHAnsi" w:cstheme="minorHAnsi"/>
          <w:bCs/>
          <w:sz w:val="24"/>
        </w:rPr>
        <w:t xml:space="preserve">  </w:t>
      </w:r>
      <w:r w:rsidR="00D728FE" w:rsidRPr="00CB72B6">
        <w:rPr>
          <w:rFonts w:asciiTheme="minorHAnsi" w:hAnsiTheme="minorHAnsi" w:cstheme="minorHAnsi"/>
          <w:bCs/>
          <w:sz w:val="24"/>
        </w:rPr>
        <w:t>None.</w:t>
      </w:r>
    </w:p>
    <w:p w14:paraId="32A68180" w14:textId="38C2CCFD" w:rsidR="009672E3" w:rsidRPr="00CB72B6" w:rsidRDefault="009672E3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6A0C1760" w14:textId="7AD5222D" w:rsidR="00B94D91" w:rsidRPr="00CB72B6" w:rsidRDefault="002343A6" w:rsidP="00FF5D4F">
      <w:pPr>
        <w:ind w:right="27"/>
        <w:jc w:val="both"/>
        <w:rPr>
          <w:rFonts w:asciiTheme="minorHAnsi" w:hAnsiTheme="minorHAnsi" w:cstheme="minorHAnsi"/>
          <w:b/>
          <w:bCs/>
          <w:sz w:val="24"/>
        </w:rPr>
      </w:pPr>
      <w:r w:rsidRPr="00CB72B6">
        <w:rPr>
          <w:rFonts w:asciiTheme="minorHAnsi" w:hAnsiTheme="minorHAnsi" w:cstheme="minorHAnsi"/>
          <w:b/>
          <w:sz w:val="28"/>
          <w:szCs w:val="28"/>
        </w:rPr>
        <w:t>23/</w:t>
      </w:r>
      <w:r w:rsidR="00D25058">
        <w:rPr>
          <w:rFonts w:asciiTheme="minorHAnsi" w:hAnsiTheme="minorHAnsi" w:cstheme="minorHAnsi"/>
          <w:b/>
          <w:sz w:val="28"/>
          <w:szCs w:val="28"/>
        </w:rPr>
        <w:t>34</w:t>
      </w:r>
      <w:r w:rsidRPr="00CB72B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672E3" w:rsidRPr="00CB72B6">
        <w:rPr>
          <w:rFonts w:asciiTheme="minorHAnsi" w:hAnsiTheme="minorHAnsi" w:cstheme="minorHAnsi"/>
          <w:b/>
          <w:bCs/>
          <w:sz w:val="28"/>
          <w:szCs w:val="28"/>
        </w:rPr>
        <w:t xml:space="preserve">Approve the </w:t>
      </w:r>
      <w:r w:rsidR="00C8396F" w:rsidRPr="00CB72B6">
        <w:rPr>
          <w:rFonts w:asciiTheme="minorHAnsi" w:hAnsiTheme="minorHAnsi" w:cstheme="minorHAnsi"/>
          <w:b/>
          <w:bCs/>
          <w:sz w:val="28"/>
          <w:szCs w:val="28"/>
        </w:rPr>
        <w:t>minutes from</w:t>
      </w:r>
      <w:r w:rsidR="00FF5D4F">
        <w:rPr>
          <w:rFonts w:asciiTheme="minorHAnsi" w:hAnsiTheme="minorHAnsi" w:cstheme="minorHAnsi"/>
          <w:b/>
          <w:bCs/>
          <w:sz w:val="28"/>
          <w:szCs w:val="28"/>
        </w:rPr>
        <w:t xml:space="preserve"> 5</w:t>
      </w:r>
      <w:r w:rsidR="00FF5D4F" w:rsidRPr="00FF5D4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FF5D4F">
        <w:rPr>
          <w:rFonts w:asciiTheme="minorHAnsi" w:hAnsiTheme="minorHAnsi" w:cstheme="minorHAnsi"/>
          <w:b/>
          <w:bCs/>
          <w:sz w:val="28"/>
          <w:szCs w:val="28"/>
        </w:rPr>
        <w:t xml:space="preserve"> September</w:t>
      </w:r>
      <w:r w:rsidR="00232261" w:rsidRPr="00CB72B6">
        <w:rPr>
          <w:rFonts w:asciiTheme="minorHAnsi" w:hAnsiTheme="minorHAnsi" w:cstheme="minorHAnsi"/>
          <w:b/>
          <w:bCs/>
          <w:sz w:val="28"/>
          <w:szCs w:val="28"/>
        </w:rPr>
        <w:t>2023</w:t>
      </w:r>
      <w:r w:rsidR="00426798" w:rsidRPr="00CB72B6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D24E64" w:rsidRPr="00CB72B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4E64" w:rsidRPr="00CB72B6">
        <w:rPr>
          <w:rFonts w:asciiTheme="minorHAnsi" w:hAnsiTheme="minorHAnsi" w:cstheme="minorHAnsi"/>
          <w:b/>
          <w:bCs/>
          <w:sz w:val="24"/>
        </w:rPr>
        <w:t xml:space="preserve"> </w:t>
      </w:r>
      <w:r w:rsidR="00D24E64" w:rsidRPr="00CB72B6">
        <w:rPr>
          <w:rFonts w:asciiTheme="minorHAnsi" w:hAnsiTheme="minorHAnsi" w:cstheme="minorHAnsi"/>
          <w:sz w:val="24"/>
        </w:rPr>
        <w:t>No changes</w:t>
      </w:r>
      <w:r w:rsidR="006D52F4" w:rsidRPr="00CB72B6">
        <w:rPr>
          <w:rFonts w:asciiTheme="minorHAnsi" w:hAnsiTheme="minorHAnsi" w:cstheme="minorHAnsi"/>
          <w:sz w:val="24"/>
        </w:rPr>
        <w:t>.</w:t>
      </w:r>
      <w:r w:rsidR="00FF5D4F">
        <w:rPr>
          <w:rFonts w:asciiTheme="minorHAnsi" w:hAnsiTheme="minorHAnsi" w:cstheme="minorHAnsi"/>
          <w:sz w:val="24"/>
        </w:rPr>
        <w:t xml:space="preserve"> (Note- the November meeting was inquorate)</w:t>
      </w:r>
    </w:p>
    <w:p w14:paraId="61614DB7" w14:textId="6CEF6322" w:rsidR="000D4F3C" w:rsidRPr="00CB72B6" w:rsidRDefault="000D4F3C" w:rsidP="007B594A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4"/>
        </w:rPr>
      </w:pPr>
    </w:p>
    <w:p w14:paraId="3F1485FE" w14:textId="359B9CC3" w:rsidR="000D4F3C" w:rsidRPr="00CB72B6" w:rsidRDefault="000D4F3C" w:rsidP="007B594A">
      <w:pPr>
        <w:ind w:right="27"/>
        <w:rPr>
          <w:rFonts w:asciiTheme="minorHAnsi" w:hAnsiTheme="minorHAnsi" w:cstheme="minorHAnsi"/>
          <w:b/>
          <w:sz w:val="24"/>
        </w:rPr>
      </w:pPr>
      <w:r w:rsidRPr="00CB72B6">
        <w:rPr>
          <w:rFonts w:asciiTheme="minorHAnsi" w:hAnsiTheme="minorHAnsi" w:cstheme="minorHAnsi"/>
          <w:b/>
          <w:sz w:val="24"/>
        </w:rPr>
        <w:t xml:space="preserve">A proposal was made to approve the minutes from </w:t>
      </w:r>
      <w:r w:rsidR="00D25058">
        <w:rPr>
          <w:rFonts w:asciiTheme="minorHAnsi" w:hAnsiTheme="minorHAnsi" w:cstheme="minorHAnsi"/>
          <w:b/>
          <w:sz w:val="24"/>
        </w:rPr>
        <w:t>5</w:t>
      </w:r>
      <w:r w:rsidR="00D25058" w:rsidRPr="00D25058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D25058">
        <w:rPr>
          <w:rFonts w:asciiTheme="minorHAnsi" w:hAnsiTheme="minorHAnsi" w:cstheme="minorHAnsi"/>
          <w:b/>
          <w:sz w:val="24"/>
        </w:rPr>
        <w:t xml:space="preserve"> September</w:t>
      </w:r>
      <w:r w:rsidR="00966D6C" w:rsidRPr="00CB72B6">
        <w:rPr>
          <w:rFonts w:asciiTheme="minorHAnsi" w:hAnsiTheme="minorHAnsi" w:cstheme="minorHAnsi"/>
          <w:b/>
          <w:sz w:val="24"/>
        </w:rPr>
        <w:t xml:space="preserve"> 2023</w:t>
      </w:r>
      <w:r w:rsidR="00FE4DFF" w:rsidRPr="00CB72B6">
        <w:rPr>
          <w:rFonts w:asciiTheme="minorHAnsi" w:hAnsiTheme="minorHAnsi" w:cstheme="minorHAnsi"/>
          <w:b/>
          <w:sz w:val="24"/>
        </w:rPr>
        <w:t xml:space="preserve"> </w:t>
      </w:r>
      <w:r w:rsidRPr="00CB72B6">
        <w:rPr>
          <w:rFonts w:asciiTheme="minorHAnsi" w:hAnsiTheme="minorHAnsi" w:cstheme="minorHAnsi"/>
          <w:b/>
          <w:sz w:val="24"/>
        </w:rPr>
        <w:t>as an accurate representation. The proposal was seconded and all Cllrs were in favour.</w:t>
      </w:r>
    </w:p>
    <w:p w14:paraId="246B5F97" w14:textId="77777777" w:rsidR="00BE2A57" w:rsidRPr="00CB72B6" w:rsidRDefault="00BE2A57" w:rsidP="007B594A">
      <w:pPr>
        <w:ind w:right="27"/>
        <w:jc w:val="both"/>
        <w:rPr>
          <w:rFonts w:asciiTheme="minorHAnsi" w:hAnsiTheme="minorHAnsi" w:cstheme="minorHAnsi"/>
          <w:b/>
          <w:bCs/>
          <w:sz w:val="24"/>
        </w:rPr>
      </w:pPr>
    </w:p>
    <w:p w14:paraId="5EC4F918" w14:textId="343A8923" w:rsidR="0055571F" w:rsidRPr="00D25058" w:rsidRDefault="002343A6" w:rsidP="00D25058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72B6">
        <w:rPr>
          <w:rFonts w:asciiTheme="minorHAnsi" w:hAnsiTheme="minorHAnsi" w:cstheme="minorHAnsi"/>
          <w:b/>
          <w:sz w:val="28"/>
          <w:szCs w:val="28"/>
        </w:rPr>
        <w:t>23/</w:t>
      </w:r>
      <w:r w:rsidR="00D25058">
        <w:rPr>
          <w:rFonts w:asciiTheme="minorHAnsi" w:hAnsiTheme="minorHAnsi" w:cstheme="minorHAnsi"/>
          <w:b/>
          <w:sz w:val="28"/>
          <w:szCs w:val="28"/>
        </w:rPr>
        <w:t>35</w:t>
      </w:r>
      <w:r w:rsidRPr="00CB72B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0D4F3C" w:rsidRPr="00CB72B6">
        <w:rPr>
          <w:rFonts w:asciiTheme="minorHAnsi" w:hAnsiTheme="minorHAnsi" w:cstheme="minorHAnsi"/>
          <w:b/>
          <w:bCs/>
          <w:sz w:val="28"/>
          <w:szCs w:val="28"/>
        </w:rPr>
        <w:t>Action points</w:t>
      </w:r>
      <w:bookmarkStart w:id="3" w:name="_Hlk113611511"/>
    </w:p>
    <w:p w14:paraId="7353FA24" w14:textId="77777777" w:rsidR="006837F7" w:rsidRDefault="006837F7" w:rsidP="00361EC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73F2401F" w14:textId="77777777" w:rsidR="00C423FC" w:rsidRDefault="00C423FC" w:rsidP="00C423FC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3C0BE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Finance:</w:t>
      </w:r>
    </w:p>
    <w:p w14:paraId="2F92E192" w14:textId="77777777" w:rsidR="00C423FC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0B36E7">
        <w:rPr>
          <w:rFonts w:asciiTheme="minorHAnsi" w:hAnsiTheme="minorHAnsi" w:cstheme="minorHAnsi"/>
          <w:b/>
          <w:sz w:val="24"/>
        </w:rPr>
        <w:t>Clerk 23/11.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2629B">
        <w:rPr>
          <w:rFonts w:asciiTheme="minorHAnsi" w:hAnsiTheme="minorHAnsi" w:cstheme="minorHAnsi"/>
          <w:bCs/>
          <w:sz w:val="24"/>
        </w:rPr>
        <w:t>Clerk</w:t>
      </w:r>
      <w:r>
        <w:rPr>
          <w:rFonts w:asciiTheme="minorHAnsi" w:hAnsiTheme="minorHAnsi" w:cstheme="minorHAnsi"/>
          <w:bCs/>
          <w:sz w:val="24"/>
        </w:rPr>
        <w:t xml:space="preserve"> to request quote from CIS based on actions </w:t>
      </w:r>
      <w:r>
        <w:rPr>
          <w:rFonts w:ascii="Calibri" w:eastAsia="Calibri" w:hAnsi="Calibri" w:cs="Calibri"/>
          <w:color w:val="000000" w:themeColor="text1"/>
          <w:sz w:val="24"/>
        </w:rPr>
        <w:t>Cllrs suggested from the</w:t>
      </w:r>
      <w:r w:rsidRPr="00A55DE3">
        <w:t xml:space="preserve"> </w:t>
      </w:r>
      <w:r w:rsidRPr="00A55DE3">
        <w:rPr>
          <w:rFonts w:ascii="Calibri" w:eastAsia="Calibri" w:hAnsi="Calibri" w:cs="Calibri"/>
          <w:color w:val="000000" w:themeColor="text1"/>
          <w:sz w:val="24"/>
        </w:rPr>
        <w:t>IT/security audit</w:t>
      </w:r>
      <w:r>
        <w:rPr>
          <w:rFonts w:ascii="Calibri" w:eastAsia="Calibri" w:hAnsi="Calibri" w:cs="Calibri"/>
          <w:color w:val="000000" w:themeColor="text1"/>
          <w:sz w:val="24"/>
        </w:rPr>
        <w:t>. (</w:t>
      </w:r>
      <w:r w:rsidRPr="008F0454">
        <w:rPr>
          <w:rFonts w:ascii="Calibri" w:eastAsia="Calibri" w:hAnsi="Calibri" w:cs="Calibri"/>
          <w:color w:val="000000" w:themeColor="text1"/>
          <w:sz w:val="24"/>
        </w:rPr>
        <w:t>Request CIS to quote on remediation of issues raised. AWS account backup of Microsoft server – solution for backup and a diagram of how it works. Get them to do authentication, quote for new router, fix all problems, options for ongoing support but advise it doesn’t warrant a monthly fee. Do they do pre-pay or pay as you go plan? Would they administrate office 365? Checking once a month updates are pushing, checking encryption is on, get a basic service cheaply. What is the hourly rate or cost of an annual review</w:t>
      </w:r>
      <w:r>
        <w:rPr>
          <w:rFonts w:ascii="Calibri" w:eastAsia="Calibri" w:hAnsi="Calibri" w:cs="Calibri"/>
          <w:color w:val="000000" w:themeColor="text1"/>
          <w:sz w:val="24"/>
        </w:rPr>
        <w:t>?). Quotes not received from companies, x2 approached. Can purchase a new router and work on rest of issues.  ROUTER PURCHASED AND COSTS AGREED FOR NEW EXTERNAL BACKUP. WAITING FOR ASSISTANCE FROM CLLR KEARSEY</w:t>
      </w:r>
    </w:p>
    <w:p w14:paraId="30E475A2" w14:textId="77777777" w:rsidR="00C423FC" w:rsidRDefault="00C423FC" w:rsidP="00C423FC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4781884A" w14:textId="77777777" w:rsidR="00C423FC" w:rsidRPr="00F447DA" w:rsidRDefault="00C423FC" w:rsidP="00C423FC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0F596D">
        <w:rPr>
          <w:rFonts w:asciiTheme="minorHAnsi" w:hAnsiTheme="minorHAnsi" w:cstheme="minorHAnsi"/>
          <w:b/>
          <w:sz w:val="24"/>
          <w:highlight w:val="lightGray"/>
        </w:rPr>
        <w:t xml:space="preserve">Clerk 23/21. </w:t>
      </w:r>
      <w:r w:rsidRPr="000F596D">
        <w:rPr>
          <w:rFonts w:asciiTheme="minorHAnsi" w:hAnsiTheme="minorHAnsi" w:cstheme="minorHAnsi"/>
          <w:bCs/>
          <w:sz w:val="24"/>
          <w:highlight w:val="lightGray"/>
        </w:rPr>
        <w:t>Clerk to update the format in the TOR file. DONE</w:t>
      </w:r>
    </w:p>
    <w:p w14:paraId="4F5660D0" w14:textId="77777777" w:rsidR="00C423FC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3FCCF4E9" w14:textId="77777777" w:rsidR="00C423FC" w:rsidRPr="007D49C7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  <w:highlight w:val="lightGray"/>
        </w:rPr>
      </w:pPr>
      <w:r w:rsidRPr="007D49C7">
        <w:rPr>
          <w:rFonts w:ascii="Calibri" w:eastAsia="Calibri" w:hAnsi="Calibri" w:cs="Calibri"/>
          <w:b/>
          <w:bCs/>
          <w:color w:val="000000" w:themeColor="text1"/>
          <w:sz w:val="24"/>
          <w:highlight w:val="lightGray"/>
        </w:rPr>
        <w:t>RFO 23/22</w:t>
      </w:r>
      <w:r w:rsidRPr="007D49C7">
        <w:rPr>
          <w:rFonts w:ascii="Calibri" w:eastAsia="Calibri" w:hAnsi="Calibri" w:cs="Calibri"/>
          <w:color w:val="000000" w:themeColor="text1"/>
          <w:sz w:val="24"/>
          <w:highlight w:val="lightGray"/>
        </w:rPr>
        <w:t>. RFO to update the Admin Officer/RFO risk assessment for the lone working item. DONE</w:t>
      </w:r>
    </w:p>
    <w:p w14:paraId="34DC7752" w14:textId="77777777" w:rsidR="00C423FC" w:rsidRPr="007D49C7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  <w:highlight w:val="lightGray"/>
        </w:rPr>
      </w:pPr>
    </w:p>
    <w:p w14:paraId="08DA551E" w14:textId="77777777" w:rsidR="00C423FC" w:rsidRPr="007D49C7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  <w:highlight w:val="lightGray"/>
        </w:rPr>
      </w:pPr>
      <w:r w:rsidRPr="007D49C7">
        <w:rPr>
          <w:rFonts w:asciiTheme="minorHAnsi" w:hAnsiTheme="minorHAnsi" w:cstheme="minorHAnsi"/>
          <w:b/>
          <w:sz w:val="24"/>
          <w:highlight w:val="lightGray"/>
        </w:rPr>
        <w:t xml:space="preserve">Clerk </w:t>
      </w:r>
      <w:r w:rsidRPr="007D49C7">
        <w:rPr>
          <w:rFonts w:ascii="Calibri" w:eastAsia="Calibri" w:hAnsi="Calibri" w:cs="Calibri"/>
          <w:b/>
          <w:bCs/>
          <w:color w:val="000000" w:themeColor="text1"/>
          <w:sz w:val="24"/>
          <w:highlight w:val="lightGray"/>
        </w:rPr>
        <w:t>23/24.</w:t>
      </w:r>
      <w:r w:rsidRPr="007D49C7">
        <w:rPr>
          <w:rFonts w:ascii="Calibri" w:eastAsia="Calibri" w:hAnsi="Calibri" w:cs="Calibri"/>
          <w:color w:val="000000" w:themeColor="text1"/>
          <w:sz w:val="24"/>
          <w:highlight w:val="lightGray"/>
        </w:rPr>
        <w:t xml:space="preserve"> Clerk to purchase survey leaflet and poster printing for the proposed 20mph zones project. DONE</w:t>
      </w:r>
    </w:p>
    <w:p w14:paraId="3B000896" w14:textId="77777777" w:rsidR="00C423FC" w:rsidRPr="007D49C7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  <w:highlight w:val="lightGray"/>
        </w:rPr>
      </w:pPr>
    </w:p>
    <w:p w14:paraId="0B562E2C" w14:textId="77777777" w:rsidR="00C423FC" w:rsidRPr="007D49C7" w:rsidRDefault="00C423FC" w:rsidP="00C423FC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  <w:highlight w:val="lightGray"/>
        </w:rPr>
      </w:pPr>
      <w:r w:rsidRPr="007D49C7">
        <w:rPr>
          <w:rFonts w:ascii="Calibri" w:eastAsia="Calibri" w:hAnsi="Calibri" w:cs="Calibri"/>
          <w:b/>
          <w:bCs/>
          <w:color w:val="000000" w:themeColor="text1"/>
          <w:sz w:val="24"/>
          <w:highlight w:val="lightGray"/>
        </w:rPr>
        <w:t xml:space="preserve">Clerk 23/25. </w:t>
      </w:r>
      <w:r w:rsidRPr="007D49C7">
        <w:rPr>
          <w:rFonts w:ascii="Calibri" w:eastAsia="Calibri" w:hAnsi="Calibri" w:cs="Calibri"/>
          <w:color w:val="000000" w:themeColor="text1"/>
          <w:sz w:val="24"/>
          <w:highlight w:val="lightGray"/>
        </w:rPr>
        <w:t xml:space="preserve">Add item to next agenda to approve virements to move allocated reserve items including the rec  ground drainage, skate park, </w:t>
      </w:r>
      <w:proofErr w:type="spellStart"/>
      <w:r w:rsidRPr="007D49C7">
        <w:rPr>
          <w:rFonts w:ascii="Calibri" w:eastAsia="Calibri" w:hAnsi="Calibri" w:cs="Calibri"/>
          <w:color w:val="000000" w:themeColor="text1"/>
          <w:sz w:val="24"/>
          <w:highlight w:val="lightGray"/>
        </w:rPr>
        <w:t>muga</w:t>
      </w:r>
      <w:proofErr w:type="spellEnd"/>
      <w:r w:rsidRPr="007D49C7">
        <w:rPr>
          <w:rFonts w:ascii="Calibri" w:eastAsia="Calibri" w:hAnsi="Calibri" w:cs="Calibri"/>
          <w:color w:val="000000" w:themeColor="text1"/>
          <w:sz w:val="24"/>
          <w:highlight w:val="lightGray"/>
        </w:rPr>
        <w:t xml:space="preserve"> goals &amp; pump track to the rec hall project DONE</w:t>
      </w:r>
    </w:p>
    <w:p w14:paraId="043612FF" w14:textId="77777777" w:rsidR="00C423FC" w:rsidRPr="007D49C7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  <w:highlight w:val="lightGray"/>
        </w:rPr>
      </w:pPr>
    </w:p>
    <w:p w14:paraId="29837F47" w14:textId="77777777" w:rsidR="00C423FC" w:rsidRPr="00651691" w:rsidRDefault="00C423FC" w:rsidP="00C423F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FD63C9">
        <w:rPr>
          <w:rFonts w:asciiTheme="minorHAnsi" w:hAnsiTheme="minorHAnsi" w:cstheme="minorHAnsi"/>
          <w:b/>
          <w:sz w:val="24"/>
        </w:rPr>
        <w:lastRenderedPageBreak/>
        <w:t xml:space="preserve">Clerk </w:t>
      </w:r>
      <w:r w:rsidRPr="00FD63C9">
        <w:rPr>
          <w:rFonts w:ascii="Calibri" w:eastAsia="Calibri" w:hAnsi="Calibri" w:cs="Calibri"/>
          <w:b/>
          <w:bCs/>
          <w:color w:val="000000" w:themeColor="text1"/>
          <w:sz w:val="24"/>
        </w:rPr>
        <w:t>23/26.</w:t>
      </w:r>
      <w:r w:rsidRPr="00FD63C9">
        <w:rPr>
          <w:rFonts w:ascii="Calibri" w:eastAsia="Calibri" w:hAnsi="Calibri" w:cs="Calibri"/>
          <w:color w:val="000000" w:themeColor="text1"/>
          <w:sz w:val="24"/>
        </w:rPr>
        <w:t xml:space="preserve"> Clerk to progress purchase of 2 benches (suggested locations at New Road near allotments and Hodson Road/Home Close), as approved by the August EGPA committee. PENDING.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</w:t>
      </w:r>
    </w:p>
    <w:p w14:paraId="1AA90F75" w14:textId="77777777" w:rsidR="00C423FC" w:rsidRPr="00A6543E" w:rsidRDefault="00C423FC" w:rsidP="00361EC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bookmarkEnd w:id="3"/>
    <w:p w14:paraId="10600349" w14:textId="17FC7ED7" w:rsidR="005A24C8" w:rsidRDefault="002343A6" w:rsidP="005A24C8">
      <w:pPr>
        <w:ind w:right="27"/>
        <w:jc w:val="both"/>
        <w:rPr>
          <w:rFonts w:cs="Arial"/>
          <w:bCs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C423FC">
        <w:rPr>
          <w:rFonts w:asciiTheme="minorHAnsi" w:hAnsiTheme="minorHAnsi" w:cstheme="minorHAnsi"/>
          <w:b/>
          <w:sz w:val="28"/>
          <w:szCs w:val="28"/>
        </w:rPr>
        <w:t>36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3427E" w:rsidRPr="003C0BE7">
        <w:rPr>
          <w:rFonts w:asciiTheme="minorHAnsi" w:hAnsiTheme="minorHAnsi" w:cstheme="minorHAnsi"/>
          <w:b/>
          <w:bCs/>
          <w:sz w:val="28"/>
          <w:szCs w:val="28"/>
        </w:rPr>
        <w:t xml:space="preserve">To review and approve the </w:t>
      </w:r>
      <w:bookmarkStart w:id="4" w:name="_Hlk145497991"/>
      <w:r w:rsidR="00306F6F" w:rsidRPr="003C0BE7">
        <w:rPr>
          <w:rFonts w:asciiTheme="minorHAnsi" w:hAnsiTheme="minorHAnsi" w:cstheme="minorHAnsi"/>
          <w:b/>
          <w:bCs/>
          <w:sz w:val="28"/>
          <w:szCs w:val="28"/>
        </w:rPr>
        <w:t>Terms of Reference (TOR) for the</w:t>
      </w:r>
      <w:r w:rsidR="00FF0E4C" w:rsidRPr="003C0BE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End w:id="4"/>
      <w:r w:rsidR="00C423FC">
        <w:rPr>
          <w:rFonts w:asciiTheme="minorHAnsi" w:hAnsiTheme="minorHAnsi" w:cstheme="minorHAnsi"/>
          <w:b/>
          <w:bCs/>
          <w:sz w:val="28"/>
          <w:szCs w:val="28"/>
        </w:rPr>
        <w:t>Finance Committee</w:t>
      </w:r>
    </w:p>
    <w:p w14:paraId="6FDEE94B" w14:textId="77777777" w:rsidR="00B332E7" w:rsidRDefault="00B332E7" w:rsidP="005A24C8">
      <w:pPr>
        <w:ind w:right="27"/>
        <w:jc w:val="both"/>
        <w:rPr>
          <w:rFonts w:cs="Arial"/>
          <w:bCs/>
        </w:rPr>
      </w:pPr>
    </w:p>
    <w:p w14:paraId="17FBCAE1" w14:textId="17017FA5" w:rsidR="00CE2A3D" w:rsidRDefault="00CE2A3D" w:rsidP="005A24C8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</w:rPr>
        <w:t xml:space="preserve">approve </w:t>
      </w:r>
      <w:r w:rsidRPr="00CE2A3D">
        <w:rPr>
          <w:rFonts w:asciiTheme="minorHAnsi" w:hAnsiTheme="minorHAnsi" w:cstheme="minorHAnsi"/>
          <w:b/>
          <w:sz w:val="24"/>
        </w:rPr>
        <w:t xml:space="preserve">Terms of Reference (TOR) for the </w:t>
      </w:r>
      <w:r w:rsidR="00C423FC">
        <w:rPr>
          <w:rFonts w:asciiTheme="minorHAnsi" w:hAnsiTheme="minorHAnsi" w:cstheme="minorHAnsi"/>
          <w:b/>
          <w:sz w:val="24"/>
        </w:rPr>
        <w:t>Finance Committee. The proposal was seconded and all Cllrs were in favour.</w:t>
      </w:r>
    </w:p>
    <w:p w14:paraId="66DE1949" w14:textId="77777777" w:rsidR="00C423FC" w:rsidRDefault="00C423FC" w:rsidP="005A24C8">
      <w:pPr>
        <w:ind w:right="27"/>
        <w:jc w:val="both"/>
        <w:rPr>
          <w:rFonts w:cs="Arial"/>
          <w:bCs/>
        </w:rPr>
      </w:pPr>
    </w:p>
    <w:p w14:paraId="19518CD4" w14:textId="145D2B40" w:rsidR="00D25058" w:rsidRPr="00783743" w:rsidRDefault="0023427E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783743">
        <w:rPr>
          <w:rFonts w:asciiTheme="minorHAnsi" w:hAnsiTheme="minorHAnsi" w:cstheme="minorHAnsi"/>
          <w:b/>
          <w:sz w:val="28"/>
          <w:szCs w:val="28"/>
        </w:rPr>
        <w:t>37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C0BE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HR:</w:t>
      </w:r>
      <w:r w:rsidR="007E1B07" w:rsidRPr="003C0BE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783743" w:rsidRPr="00783743">
        <w:rPr>
          <w:rFonts w:asciiTheme="minorHAnsi" w:hAnsiTheme="minorHAnsi" w:cstheme="minorHAnsi"/>
          <w:sz w:val="28"/>
          <w:szCs w:val="28"/>
        </w:rPr>
        <w:t>No items</w:t>
      </w:r>
    </w:p>
    <w:p w14:paraId="4E6ABFA4" w14:textId="77777777" w:rsidR="005A24C8" w:rsidRPr="003C0BE7" w:rsidRDefault="005A24C8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7B52AE76" w14:textId="7BD21C83" w:rsidR="00627F9E" w:rsidRPr="003C0BE7" w:rsidRDefault="002343A6" w:rsidP="00FB6783">
      <w:pPr>
        <w:ind w:right="27"/>
        <w:jc w:val="both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bookmarkStart w:id="5" w:name="_Hlk129163287"/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783743">
        <w:rPr>
          <w:rFonts w:asciiTheme="minorHAnsi" w:hAnsiTheme="minorHAnsi" w:cstheme="minorHAnsi"/>
          <w:b/>
          <w:sz w:val="28"/>
          <w:szCs w:val="28"/>
        </w:rPr>
        <w:t>38</w:t>
      </w:r>
      <w:r w:rsidRPr="003C0BE7">
        <w:rPr>
          <w:rFonts w:asciiTheme="minorHAnsi" w:hAnsiTheme="minorHAnsi" w:cstheme="minorHAnsi"/>
          <w:b/>
          <w:sz w:val="28"/>
          <w:szCs w:val="28"/>
        </w:rPr>
        <w:t>.</w:t>
      </w:r>
      <w:r w:rsidR="00BA7568" w:rsidRPr="003C0BE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 </w:t>
      </w:r>
      <w:r w:rsidR="0078374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FINANCE. Vote on </w:t>
      </w:r>
      <w:r w:rsidR="00247D30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transferring all interest from Unity Savings Account to the Rec Ground improvement fund.</w:t>
      </w:r>
      <w:r w:rsidR="00BA7568" w:rsidRPr="003C0BE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 </w:t>
      </w:r>
    </w:p>
    <w:bookmarkEnd w:id="5"/>
    <w:p w14:paraId="069EC2AA" w14:textId="77777777" w:rsidR="003661B1" w:rsidRDefault="003661B1" w:rsidP="005A24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14C84D0" w14:textId="58A42DEE" w:rsidR="00FF1607" w:rsidRDefault="00FF1607" w:rsidP="00FF1607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</w:rPr>
        <w:t>approve transferring all interest from the Unity Savings account to the Rec ground improvement fund. The proposal was seconded and all Cllrs were in favour.</w:t>
      </w:r>
    </w:p>
    <w:p w14:paraId="36095F61" w14:textId="77777777" w:rsidR="00247D30" w:rsidRPr="003C0BE7" w:rsidRDefault="00247D30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D0C5F3A" w14:textId="77777777" w:rsidR="009059CB" w:rsidRDefault="003A36FF" w:rsidP="005A24C8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FF1607">
        <w:rPr>
          <w:rFonts w:asciiTheme="minorHAnsi" w:hAnsiTheme="minorHAnsi" w:cstheme="minorHAnsi"/>
          <w:b/>
          <w:sz w:val="28"/>
          <w:szCs w:val="28"/>
        </w:rPr>
        <w:t>39</w:t>
      </w:r>
      <w:r w:rsidRPr="003C0BE7">
        <w:rPr>
          <w:rFonts w:asciiTheme="minorHAnsi" w:hAnsiTheme="minorHAnsi" w:cstheme="minorHAnsi"/>
          <w:b/>
          <w:sz w:val="28"/>
          <w:szCs w:val="28"/>
        </w:rPr>
        <w:t>.</w:t>
      </w:r>
      <w:r w:rsidR="00FF1607">
        <w:rPr>
          <w:rFonts w:asciiTheme="minorHAnsi" w:hAnsiTheme="minorHAnsi" w:cstheme="minorHAnsi"/>
          <w:b/>
          <w:sz w:val="28"/>
          <w:szCs w:val="28"/>
        </w:rPr>
        <w:t xml:space="preserve"> FINANCE. 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To approve the </w:t>
      </w:r>
      <w:r w:rsidR="00EB0ED4">
        <w:rPr>
          <w:rFonts w:asciiTheme="minorHAnsi" w:hAnsiTheme="minorHAnsi" w:cstheme="minorHAnsi"/>
          <w:b/>
          <w:sz w:val="28"/>
          <w:szCs w:val="28"/>
        </w:rPr>
        <w:t xml:space="preserve">RFO moving all cemetery income (Minus annual costs) to allocated reserves fund in March each year, to pay for </w:t>
      </w:r>
      <w:r w:rsidR="009059CB">
        <w:rPr>
          <w:rFonts w:asciiTheme="minorHAnsi" w:hAnsiTheme="minorHAnsi" w:cstheme="minorHAnsi"/>
          <w:b/>
          <w:sz w:val="28"/>
          <w:szCs w:val="28"/>
        </w:rPr>
        <w:t>future maintenance costs once the cemeteries are closed. Approved by EGPA committee.</w:t>
      </w:r>
    </w:p>
    <w:p w14:paraId="527C5892" w14:textId="77777777" w:rsidR="003A36FF" w:rsidRPr="003C0BE7" w:rsidRDefault="003A36FF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790A9AA0" w14:textId="01E070F2" w:rsidR="005A24C8" w:rsidRPr="003C0BE7" w:rsidRDefault="00CE4193" w:rsidP="005A24C8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3C0BE7">
        <w:rPr>
          <w:rFonts w:asciiTheme="minorHAnsi" w:hAnsiTheme="minorHAnsi" w:cstheme="minorHAnsi"/>
          <w:b/>
          <w:sz w:val="24"/>
        </w:rPr>
        <w:t xml:space="preserve">A proposal was made to approve </w:t>
      </w:r>
      <w:r w:rsidR="009059CB">
        <w:rPr>
          <w:rFonts w:asciiTheme="minorHAnsi" w:hAnsiTheme="minorHAnsi" w:cstheme="minorHAnsi"/>
          <w:b/>
          <w:sz w:val="24"/>
        </w:rPr>
        <w:t>the movement of excess cemetery income to reserves to cover maintenance to the closed cemeteries in future years. T</w:t>
      </w:r>
      <w:r w:rsidRPr="003C0BE7">
        <w:rPr>
          <w:rFonts w:asciiTheme="minorHAnsi" w:hAnsiTheme="minorHAnsi" w:cstheme="minorHAnsi"/>
          <w:b/>
          <w:sz w:val="24"/>
        </w:rPr>
        <w:t>he proposal was seconded and all Cllrs were in favour.</w:t>
      </w:r>
    </w:p>
    <w:p w14:paraId="356CF1FF" w14:textId="77777777" w:rsidR="00CE4193" w:rsidRPr="003C0BE7" w:rsidRDefault="00CE4193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1081889" w14:textId="54BC63F8" w:rsidR="005A24C8" w:rsidRPr="003C0BE7" w:rsidRDefault="002343A6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003052">
        <w:rPr>
          <w:rFonts w:asciiTheme="minorHAnsi" w:hAnsiTheme="minorHAnsi" w:cstheme="minorHAnsi"/>
          <w:b/>
          <w:sz w:val="28"/>
          <w:szCs w:val="28"/>
        </w:rPr>
        <w:t>40</w:t>
      </w:r>
      <w:r w:rsidRPr="003C0BE7">
        <w:rPr>
          <w:rFonts w:asciiTheme="minorHAnsi" w:hAnsiTheme="minorHAnsi" w:cstheme="minorHAnsi"/>
          <w:b/>
          <w:sz w:val="28"/>
          <w:szCs w:val="28"/>
        </w:rPr>
        <w:t>.</w:t>
      </w:r>
      <w:r w:rsidR="00E206BC" w:rsidRPr="003C0B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5208">
        <w:rPr>
          <w:rFonts w:asciiTheme="minorHAnsi" w:hAnsiTheme="minorHAnsi" w:cstheme="minorHAnsi"/>
          <w:b/>
          <w:sz w:val="28"/>
          <w:szCs w:val="28"/>
        </w:rPr>
        <w:t xml:space="preserve">FINANCE. First review of draft budget and precept for the 2024/25 financial year. </w:t>
      </w:r>
    </w:p>
    <w:p w14:paraId="75D5636F" w14:textId="77777777" w:rsidR="00D35783" w:rsidRPr="00B4201C" w:rsidRDefault="00D35783" w:rsidP="00D3578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251A7630" w14:textId="0CF4F6AE" w:rsidR="0094766F" w:rsidRDefault="0094766F" w:rsidP="00D3578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B4201C">
        <w:rPr>
          <w:rFonts w:ascii="Calibri" w:eastAsia="Calibri" w:hAnsi="Calibri" w:cs="Calibri"/>
          <w:color w:val="000000" w:themeColor="text1"/>
          <w:sz w:val="24"/>
        </w:rPr>
        <w:t xml:space="preserve">The budget was reviewed and it was suggested that £20,000 be </w:t>
      </w:r>
      <w:r w:rsidR="00B4201C" w:rsidRPr="00B4201C">
        <w:rPr>
          <w:rFonts w:ascii="Calibri" w:eastAsia="Calibri" w:hAnsi="Calibri" w:cs="Calibri"/>
          <w:color w:val="000000" w:themeColor="text1"/>
          <w:sz w:val="24"/>
        </w:rPr>
        <w:t xml:space="preserve">moved to unallocated reserves to match the councils policy of holding 6 months of the annual precept amount in reserves. </w:t>
      </w:r>
      <w:r w:rsidR="00B4201C">
        <w:rPr>
          <w:rFonts w:ascii="Calibri" w:eastAsia="Calibri" w:hAnsi="Calibri" w:cs="Calibri"/>
          <w:color w:val="000000" w:themeColor="text1"/>
          <w:sz w:val="24"/>
        </w:rPr>
        <w:t>The proposed precept for 2024/25 is £160,000, the same as the 2023/24 year.</w:t>
      </w:r>
    </w:p>
    <w:p w14:paraId="496087F0" w14:textId="77777777" w:rsidR="00B4201C" w:rsidRDefault="00B4201C" w:rsidP="00D3578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53D1CF63" w14:textId="37BE7D4B" w:rsidR="00B4201C" w:rsidRPr="00BF267C" w:rsidRDefault="00B4201C" w:rsidP="00D35783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BF267C">
        <w:rPr>
          <w:rFonts w:ascii="Calibri" w:eastAsia="Calibri" w:hAnsi="Calibri" w:cs="Calibri"/>
          <w:b/>
          <w:bCs/>
          <w:color w:val="000000" w:themeColor="text1"/>
          <w:sz w:val="24"/>
        </w:rPr>
        <w:t>A proposal was made to approve the budget with a move</w:t>
      </w:r>
      <w:r w:rsidR="00BF267C" w:rsidRPr="00BF267C">
        <w:rPr>
          <w:rFonts w:ascii="Calibri" w:eastAsia="Calibri" w:hAnsi="Calibri" w:cs="Calibri"/>
          <w:b/>
          <w:bCs/>
          <w:color w:val="000000" w:themeColor="text1"/>
          <w:sz w:val="24"/>
        </w:rPr>
        <w:t>ment of £20,000 to unallocated reserves and a precept of £160,000.  The proposal was seconded and all Cllrs were in favour.</w:t>
      </w:r>
    </w:p>
    <w:p w14:paraId="6A4D3B79" w14:textId="2F6BECC1" w:rsidR="00BF267C" w:rsidRPr="00B4201C" w:rsidRDefault="00BF267C" w:rsidP="00D3578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The budget and precept will go on the Jan 24 Full Council meeting for approval.</w:t>
      </w:r>
    </w:p>
    <w:p w14:paraId="55752A92" w14:textId="0D62D184" w:rsidR="00B06EE7" w:rsidRDefault="00C74EA3" w:rsidP="00B06EE7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A copy of the budget will be made available on the councils website.</w:t>
      </w:r>
    </w:p>
    <w:p w14:paraId="4732CA1F" w14:textId="77777777" w:rsidR="0094766F" w:rsidRPr="003C0BE7" w:rsidRDefault="0094766F" w:rsidP="00B06EE7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C1ADAED" w14:textId="3A8601B7" w:rsidR="005D60C6" w:rsidRDefault="00943752" w:rsidP="003D33C6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6" w:name="_Hlk129164198"/>
      <w:bookmarkStart w:id="7" w:name="_Hlk123923551"/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FB052F">
        <w:rPr>
          <w:rFonts w:asciiTheme="minorHAnsi" w:hAnsiTheme="minorHAnsi" w:cstheme="minorHAnsi"/>
          <w:b/>
          <w:sz w:val="28"/>
          <w:szCs w:val="28"/>
        </w:rPr>
        <w:t>41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E0122D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 w:rsidR="00B346DA" w:rsidRPr="003C0BE7">
        <w:rPr>
          <w:rFonts w:asciiTheme="minorHAnsi" w:hAnsiTheme="minorHAnsi" w:cstheme="minorHAnsi"/>
          <w:b/>
          <w:sz w:val="28"/>
          <w:szCs w:val="28"/>
        </w:rPr>
        <w:t xml:space="preserve">To review and vote on </w:t>
      </w:r>
      <w:r w:rsidR="00871451">
        <w:rPr>
          <w:rFonts w:asciiTheme="minorHAnsi" w:hAnsiTheme="minorHAnsi" w:cstheme="minorHAnsi"/>
          <w:b/>
          <w:sz w:val="28"/>
          <w:szCs w:val="28"/>
        </w:rPr>
        <w:t>a new monthly credit limit for the Unity credit card.</w:t>
      </w:r>
    </w:p>
    <w:p w14:paraId="2151F1B6" w14:textId="77777777" w:rsidR="00871451" w:rsidRPr="00BD0AB5" w:rsidRDefault="00871451" w:rsidP="00BD0AB5">
      <w:pPr>
        <w:rPr>
          <w:b/>
          <w:bCs/>
        </w:rPr>
      </w:pPr>
    </w:p>
    <w:p w14:paraId="17A5E35E" w14:textId="3893F7BD" w:rsidR="004D49C1" w:rsidRDefault="004D49C1" w:rsidP="00BD0AB5">
      <w:pPr>
        <w:rPr>
          <w:b/>
          <w:bCs/>
        </w:rPr>
      </w:pPr>
      <w:r w:rsidRPr="00BD0AB5">
        <w:rPr>
          <w:b/>
          <w:bCs/>
        </w:rPr>
        <w:t xml:space="preserve">A proposal was made to make the monthly credit limit £1500 to cover any annual larger payments that occur. </w:t>
      </w:r>
      <w:r w:rsidR="00BD0AB5" w:rsidRPr="00BD0AB5">
        <w:rPr>
          <w:b/>
          <w:bCs/>
        </w:rPr>
        <w:t>The proposal was seconded and all Cllrs were in favour.</w:t>
      </w:r>
    </w:p>
    <w:p w14:paraId="50C2DB66" w14:textId="18E7A077" w:rsidR="00BD0AB5" w:rsidRPr="00590A5F" w:rsidRDefault="00BD0AB5" w:rsidP="00BD0AB5"/>
    <w:p w14:paraId="6C0A3DD2" w14:textId="4A2BC6DC" w:rsidR="00BD0AB5" w:rsidRPr="00590A5F" w:rsidRDefault="00E0122D" w:rsidP="00BD0AB5">
      <w:r w:rsidRPr="00590A5F">
        <w:t xml:space="preserve">The RFO will run a monthly summary report </w:t>
      </w:r>
      <w:r w:rsidR="006F10F5" w:rsidRPr="00315647">
        <w:t>of the latest</w:t>
      </w:r>
      <w:r w:rsidRPr="00315647">
        <w:t xml:space="preserve"> </w:t>
      </w:r>
      <w:r w:rsidR="001E0AED" w:rsidRPr="00315647">
        <w:t xml:space="preserve">3 </w:t>
      </w:r>
      <w:r w:rsidR="00590A5F" w:rsidRPr="00315647">
        <w:t>month</w:t>
      </w:r>
      <w:r w:rsidR="00E6588E" w:rsidRPr="00315647">
        <w:t xml:space="preserve">s </w:t>
      </w:r>
      <w:r w:rsidR="004707DD" w:rsidRPr="00315647">
        <w:t>for</w:t>
      </w:r>
      <w:r w:rsidR="00590A5F" w:rsidRPr="00315647">
        <w:t xml:space="preserve"> July</w:t>
      </w:r>
      <w:r w:rsidR="004116B5" w:rsidRPr="00315647">
        <w:t>’s meeting,</w:t>
      </w:r>
      <w:r w:rsidR="00590A5F" w:rsidRPr="00315647">
        <w:t xml:space="preserve"> to make sure £1500 covers the requirements when paying annual subscriptions</w:t>
      </w:r>
      <w:r w:rsidR="00E6588E" w:rsidRPr="00315647">
        <w:t xml:space="preserve"> in August</w:t>
      </w:r>
      <w:r w:rsidR="00590A5F" w:rsidRPr="00315647">
        <w:t>.</w:t>
      </w:r>
    </w:p>
    <w:bookmarkEnd w:id="6"/>
    <w:bookmarkEnd w:id="7"/>
    <w:p w14:paraId="3D0DF95F" w14:textId="77777777" w:rsidR="003D33C6" w:rsidRPr="003C0BE7" w:rsidRDefault="003D33C6" w:rsidP="003D33C6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43816892" w14:textId="3D04D8D1" w:rsidR="00EC718E" w:rsidRPr="003C0BE7" w:rsidRDefault="00EC718E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EE4572">
        <w:rPr>
          <w:rFonts w:asciiTheme="minorHAnsi" w:hAnsiTheme="minorHAnsi" w:cstheme="minorHAnsi"/>
          <w:b/>
          <w:sz w:val="28"/>
          <w:szCs w:val="28"/>
        </w:rPr>
        <w:t>42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EE4572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To review and vote on any action to be taken from bad debtor for hall hire. To be reviewed in conjunction with the council’s “Bad debtor” policy. </w:t>
      </w:r>
    </w:p>
    <w:p w14:paraId="2F497511" w14:textId="77777777" w:rsidR="00EC718E" w:rsidRPr="003C0BE7" w:rsidRDefault="00EC718E" w:rsidP="00EC718E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3F12F733" w14:textId="00BB2D4E" w:rsidR="00EC718E" w:rsidRDefault="00622181" w:rsidP="00EC718E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No payment for November and December after the debtor was chased for payment. The debtor had requested a lower payment rate for these months</w:t>
      </w:r>
      <w:r w:rsidR="00E33C42">
        <w:rPr>
          <w:rFonts w:ascii="Calibri" w:eastAsia="Calibri" w:hAnsi="Calibri" w:cs="Calibri"/>
          <w:color w:val="000000" w:themeColor="text1"/>
          <w:sz w:val="24"/>
        </w:rPr>
        <w:t xml:space="preserve"> of £50 per month</w:t>
      </w:r>
      <w:r>
        <w:rPr>
          <w:rFonts w:ascii="Calibri" w:eastAsia="Calibri" w:hAnsi="Calibri" w:cs="Calibri"/>
          <w:color w:val="000000" w:themeColor="text1"/>
          <w:sz w:val="24"/>
        </w:rPr>
        <w:t>, rising</w:t>
      </w:r>
      <w:r w:rsidR="00E33C42">
        <w:rPr>
          <w:rFonts w:ascii="Calibri" w:eastAsia="Calibri" w:hAnsi="Calibri" w:cs="Calibri"/>
          <w:color w:val="000000" w:themeColor="text1"/>
          <w:sz w:val="24"/>
        </w:rPr>
        <w:t xml:space="preserve"> back to £90 a month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in Jan 24.</w:t>
      </w:r>
    </w:p>
    <w:p w14:paraId="10504B5E" w14:textId="77777777" w:rsidR="00622181" w:rsidRPr="00E33C42" w:rsidRDefault="00622181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62820BB5" w14:textId="77777777" w:rsidR="00835BF0" w:rsidRDefault="00835BF0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7970302C" w14:textId="280A9282" w:rsidR="00622181" w:rsidRPr="00E33C42" w:rsidRDefault="00622181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E33C42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A proposal was made to write </w:t>
      </w:r>
      <w:r w:rsidR="004302AE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a </w:t>
      </w:r>
      <w:r w:rsidRPr="00E33C42">
        <w:rPr>
          <w:rFonts w:ascii="Calibri" w:eastAsia="Calibri" w:hAnsi="Calibri" w:cs="Calibri"/>
          <w:b/>
          <w:bCs/>
          <w:color w:val="000000" w:themeColor="text1"/>
          <w:sz w:val="24"/>
        </w:rPr>
        <w:t>recorded delivery</w:t>
      </w:r>
      <w:r w:rsidR="004302AE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letter</w:t>
      </w:r>
      <w:r w:rsidRPr="00E33C42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to the debtor </w:t>
      </w:r>
      <w:r w:rsidR="00E33C42" w:rsidRPr="00E33C42">
        <w:rPr>
          <w:rFonts w:ascii="Calibri" w:eastAsia="Calibri" w:hAnsi="Calibri" w:cs="Calibri"/>
          <w:b/>
          <w:bCs/>
          <w:color w:val="000000" w:themeColor="text1"/>
          <w:sz w:val="24"/>
        </w:rPr>
        <w:t>giving them one final opportunity to make and stick to a payment plan within 30 days. If a response is not given or payment met, then the council will investigate legal action to recover the outstanding debt. The proposal was seconded and all Cllrs were in favour.</w:t>
      </w:r>
    </w:p>
    <w:p w14:paraId="0BB7C632" w14:textId="77777777" w:rsidR="000743FC" w:rsidRPr="003C0BE7" w:rsidRDefault="000743FC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DF912AB" w14:textId="006E0766" w:rsidR="00EC718E" w:rsidRDefault="00EC718E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835BF0">
        <w:rPr>
          <w:rFonts w:asciiTheme="minorHAnsi" w:hAnsiTheme="minorHAnsi" w:cstheme="minorHAnsi"/>
          <w:b/>
          <w:sz w:val="28"/>
          <w:szCs w:val="28"/>
        </w:rPr>
        <w:t>43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30F1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To vote on </w:t>
      </w:r>
      <w:r w:rsidR="00FA4B30">
        <w:rPr>
          <w:rFonts w:asciiTheme="minorHAnsi" w:hAnsiTheme="minorHAnsi" w:cstheme="minorHAnsi"/>
          <w:b/>
          <w:sz w:val="28"/>
          <w:szCs w:val="28"/>
        </w:rPr>
        <w:t xml:space="preserve">virements from current year projects, into allocated funds. Based on funds not used by 31 March 23. </w:t>
      </w:r>
    </w:p>
    <w:p w14:paraId="78DAF5B0" w14:textId="71BDF29D" w:rsidR="006C37DA" w:rsidRPr="00101510" w:rsidRDefault="00371900" w:rsidP="00101510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101510">
        <w:rPr>
          <w:rFonts w:asciiTheme="minorHAnsi" w:hAnsiTheme="minorHAnsi" w:cstheme="minorHAnsi"/>
          <w:b/>
          <w:sz w:val="24"/>
        </w:rPr>
        <w:br/>
      </w:r>
      <w:r w:rsidR="00FA4B30" w:rsidRPr="00101510">
        <w:rPr>
          <w:rFonts w:asciiTheme="minorHAnsi" w:hAnsiTheme="minorHAnsi" w:cstheme="minorHAnsi"/>
          <w:bCs/>
          <w:sz w:val="24"/>
        </w:rPr>
        <w:t xml:space="preserve">The </w:t>
      </w:r>
      <w:r w:rsidRPr="00101510">
        <w:rPr>
          <w:rFonts w:asciiTheme="minorHAnsi" w:hAnsiTheme="minorHAnsi" w:cstheme="minorHAnsi"/>
          <w:bCs/>
          <w:sz w:val="24"/>
        </w:rPr>
        <w:t>recommendations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C37DA" w:rsidRPr="006C37DA" w14:paraId="016061F4" w14:textId="77777777" w:rsidTr="003B7206">
        <w:tc>
          <w:tcPr>
            <w:tcW w:w="4621" w:type="dxa"/>
          </w:tcPr>
          <w:p w14:paraId="03105E72" w14:textId="77777777" w:rsidR="006C37DA" w:rsidRPr="006C37DA" w:rsidRDefault="006C37DA" w:rsidP="003B7206">
            <w:pPr>
              <w:rPr>
                <w:b/>
                <w:szCs w:val="16"/>
              </w:rPr>
            </w:pPr>
            <w:r w:rsidRPr="006C37DA">
              <w:rPr>
                <w:b/>
                <w:szCs w:val="16"/>
              </w:rPr>
              <w:t>Current location &amp; amount</w:t>
            </w:r>
          </w:p>
        </w:tc>
        <w:tc>
          <w:tcPr>
            <w:tcW w:w="4621" w:type="dxa"/>
          </w:tcPr>
          <w:p w14:paraId="2603F87C" w14:textId="77777777" w:rsidR="006C37DA" w:rsidRPr="006C37DA" w:rsidRDefault="006C37DA" w:rsidP="003B7206">
            <w:pPr>
              <w:rPr>
                <w:b/>
                <w:szCs w:val="16"/>
              </w:rPr>
            </w:pPr>
            <w:r w:rsidRPr="006C37DA">
              <w:rPr>
                <w:b/>
                <w:szCs w:val="16"/>
              </w:rPr>
              <w:t>Suggested fund to move to</w:t>
            </w:r>
          </w:p>
        </w:tc>
      </w:tr>
      <w:tr w:rsidR="006C37DA" w:rsidRPr="006C37DA" w14:paraId="7C04C9F7" w14:textId="77777777" w:rsidTr="003B7206">
        <w:tc>
          <w:tcPr>
            <w:tcW w:w="4621" w:type="dxa"/>
          </w:tcPr>
          <w:p w14:paraId="699A7AE5" w14:textId="11FB606B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Remainder of funds for EGPA verge protection project at Castle View Road. £1088.27 available to move.</w:t>
            </w:r>
          </w:p>
        </w:tc>
        <w:tc>
          <w:tcPr>
            <w:tcW w:w="4621" w:type="dxa"/>
          </w:tcPr>
          <w:p w14:paraId="6669984E" w14:textId="77777777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Rec Ground improvement project</w:t>
            </w:r>
          </w:p>
        </w:tc>
      </w:tr>
      <w:tr w:rsidR="006C37DA" w:rsidRPr="006C37DA" w14:paraId="7815834E" w14:textId="77777777" w:rsidTr="003B7206">
        <w:tc>
          <w:tcPr>
            <w:tcW w:w="4621" w:type="dxa"/>
          </w:tcPr>
          <w:p w14:paraId="5EC4FC91" w14:textId="73AE95C0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 xml:space="preserve">BMX/Pump track £1000 </w:t>
            </w:r>
          </w:p>
        </w:tc>
        <w:tc>
          <w:tcPr>
            <w:tcW w:w="4621" w:type="dxa"/>
          </w:tcPr>
          <w:p w14:paraId="461A3FFC" w14:textId="77777777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Rec Ground improvement project</w:t>
            </w:r>
          </w:p>
        </w:tc>
      </w:tr>
      <w:tr w:rsidR="006C37DA" w:rsidRPr="006C37DA" w14:paraId="71222D62" w14:textId="77777777" w:rsidTr="003B7206">
        <w:tc>
          <w:tcPr>
            <w:tcW w:w="4621" w:type="dxa"/>
          </w:tcPr>
          <w:p w14:paraId="6C5B4297" w14:textId="0BB3DF63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 xml:space="preserve">CVPA fund for skate park £12,000. </w:t>
            </w:r>
          </w:p>
        </w:tc>
        <w:tc>
          <w:tcPr>
            <w:tcW w:w="4621" w:type="dxa"/>
          </w:tcPr>
          <w:p w14:paraId="0416936B" w14:textId="77777777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Rec Ground improvement project</w:t>
            </w:r>
          </w:p>
        </w:tc>
      </w:tr>
      <w:tr w:rsidR="006C37DA" w:rsidRPr="006C37DA" w14:paraId="3FC26F82" w14:textId="77777777" w:rsidTr="003B7206">
        <w:tc>
          <w:tcPr>
            <w:tcW w:w="4621" w:type="dxa"/>
          </w:tcPr>
          <w:p w14:paraId="47340DAD" w14:textId="228952E9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 xml:space="preserve">MUGA goals. £12,000.  </w:t>
            </w:r>
            <w:r w:rsidR="00EB28E8">
              <w:rPr>
                <w:bCs/>
                <w:szCs w:val="16"/>
              </w:rPr>
              <w:t xml:space="preserve">Remainder of funds once new goals installed. </w:t>
            </w:r>
            <w:r w:rsidR="00101510">
              <w:rPr>
                <w:bCs/>
                <w:szCs w:val="16"/>
              </w:rPr>
              <w:t>Amount TBC</w:t>
            </w:r>
          </w:p>
        </w:tc>
        <w:tc>
          <w:tcPr>
            <w:tcW w:w="4621" w:type="dxa"/>
          </w:tcPr>
          <w:p w14:paraId="32FD701A" w14:textId="59D53334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Rec Ground Improvement projec</w:t>
            </w:r>
            <w:r w:rsidR="00101510">
              <w:rPr>
                <w:bCs/>
                <w:szCs w:val="16"/>
              </w:rPr>
              <w:t>t</w:t>
            </w:r>
          </w:p>
        </w:tc>
      </w:tr>
      <w:tr w:rsidR="006C37DA" w:rsidRPr="006C37DA" w14:paraId="4E6676D6" w14:textId="77777777" w:rsidTr="003B7206">
        <w:tc>
          <w:tcPr>
            <w:tcW w:w="4621" w:type="dxa"/>
          </w:tcPr>
          <w:p w14:paraId="625A0E67" w14:textId="50550399" w:rsidR="006C37DA" w:rsidRPr="006C37DA" w:rsidRDefault="006C37DA" w:rsidP="003B7206">
            <w:pPr>
              <w:rPr>
                <w:bCs/>
                <w:szCs w:val="16"/>
              </w:rPr>
            </w:pPr>
            <w:r w:rsidRPr="00867FEE">
              <w:rPr>
                <w:bCs/>
                <w:szCs w:val="16"/>
              </w:rPr>
              <w:t xml:space="preserve">Drainage work at Rec ground </w:t>
            </w:r>
            <w:r w:rsidR="00EB28E8" w:rsidRPr="00867FEE">
              <w:rPr>
                <w:bCs/>
                <w:szCs w:val="16"/>
              </w:rPr>
              <w:t>£4673.00</w:t>
            </w:r>
          </w:p>
        </w:tc>
        <w:tc>
          <w:tcPr>
            <w:tcW w:w="4621" w:type="dxa"/>
          </w:tcPr>
          <w:p w14:paraId="33E7604F" w14:textId="77777777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Rec Ground improvement project</w:t>
            </w:r>
          </w:p>
        </w:tc>
      </w:tr>
      <w:tr w:rsidR="006C37DA" w:rsidRPr="006C37DA" w14:paraId="2D9868BF" w14:textId="77777777" w:rsidTr="003B7206">
        <w:tc>
          <w:tcPr>
            <w:tcW w:w="4621" w:type="dxa"/>
          </w:tcPr>
          <w:p w14:paraId="4BE9DC2A" w14:textId="66073EE4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 xml:space="preserve">New allocated fund to be created for future cemetery Maintenance once the cemeteries are full and generate no new income. </w:t>
            </w:r>
          </w:p>
        </w:tc>
        <w:tc>
          <w:tcPr>
            <w:tcW w:w="4621" w:type="dxa"/>
          </w:tcPr>
          <w:p w14:paraId="65B00ABA" w14:textId="77777777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 xml:space="preserve">Future Cemetery Maintenance. </w:t>
            </w:r>
          </w:p>
        </w:tc>
      </w:tr>
      <w:tr w:rsidR="006C37DA" w:rsidRPr="006C37DA" w14:paraId="502BD0BE" w14:textId="77777777" w:rsidTr="003B7206">
        <w:tc>
          <w:tcPr>
            <w:tcW w:w="4621" w:type="dxa"/>
          </w:tcPr>
          <w:p w14:paraId="4AF745CC" w14:textId="77777777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Bank account interest.</w:t>
            </w:r>
          </w:p>
        </w:tc>
        <w:tc>
          <w:tcPr>
            <w:tcW w:w="4621" w:type="dxa"/>
          </w:tcPr>
          <w:p w14:paraId="0B3D77DB" w14:textId="77777777" w:rsidR="006C37DA" w:rsidRPr="006C37DA" w:rsidRDefault="006C37DA" w:rsidP="003B7206">
            <w:pPr>
              <w:rPr>
                <w:bCs/>
                <w:szCs w:val="16"/>
              </w:rPr>
            </w:pPr>
            <w:r w:rsidRPr="006C37DA">
              <w:rPr>
                <w:bCs/>
                <w:szCs w:val="16"/>
              </w:rPr>
              <w:t>Rec Ground improvement project</w:t>
            </w:r>
          </w:p>
        </w:tc>
      </w:tr>
    </w:tbl>
    <w:p w14:paraId="63DB8DC7" w14:textId="77777777" w:rsidR="006C37DA" w:rsidRPr="003C0BE7" w:rsidRDefault="006C37DA" w:rsidP="00EC718E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674E0E00" w14:textId="00A76A82" w:rsidR="00EC718E" w:rsidRDefault="00EC718E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3C0BE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A proposal was made to approve </w:t>
      </w:r>
      <w:r w:rsidR="00606EB3" w:rsidRPr="003C0BE7">
        <w:rPr>
          <w:rFonts w:ascii="Calibri" w:eastAsia="Calibri" w:hAnsi="Calibri" w:cs="Calibri"/>
          <w:b/>
          <w:bCs/>
          <w:color w:val="000000" w:themeColor="text1"/>
          <w:sz w:val="24"/>
        </w:rPr>
        <w:t>a</w:t>
      </w:r>
      <w:r w:rsidR="00DE38BB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ll of the above virements of funds. </w:t>
      </w:r>
      <w:r w:rsidRPr="003C0BE7">
        <w:rPr>
          <w:rFonts w:ascii="Calibri" w:eastAsia="Calibri" w:hAnsi="Calibri" w:cs="Calibri"/>
          <w:b/>
          <w:bCs/>
          <w:color w:val="000000" w:themeColor="text1"/>
          <w:sz w:val="24"/>
        </w:rPr>
        <w:t>The proposal was seconded and all Cllrs were in favour.</w:t>
      </w:r>
    </w:p>
    <w:p w14:paraId="4A5F9066" w14:textId="77777777" w:rsidR="00634364" w:rsidRPr="000248BF" w:rsidRDefault="00634364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5A32D30" w14:textId="77777777" w:rsidR="00E46B4C" w:rsidRPr="000248BF" w:rsidRDefault="00634364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4A3C9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23/44. FINANCE. To review</w:t>
      </w:r>
      <w:r w:rsidR="00E46B4C" w:rsidRPr="004A3C9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the 2 different rates for hall hire due to VAT implications.</w:t>
      </w:r>
    </w:p>
    <w:p w14:paraId="23D743C7" w14:textId="77777777" w:rsidR="00E46B4C" w:rsidRDefault="00E46B4C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331BD4CB" w14:textId="078B5A37" w:rsidR="00E6436A" w:rsidRPr="00315647" w:rsidRDefault="00E6436A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315647">
        <w:rPr>
          <w:rFonts w:asciiTheme="minorHAnsi" w:hAnsiTheme="minorHAnsi" w:cstheme="minorHAnsi"/>
          <w:bCs/>
          <w:sz w:val="24"/>
        </w:rPr>
        <w:t>Cl</w:t>
      </w:r>
      <w:r w:rsidR="009357F0" w:rsidRPr="00315647">
        <w:rPr>
          <w:rFonts w:asciiTheme="minorHAnsi" w:hAnsiTheme="minorHAnsi" w:cstheme="minorHAnsi"/>
          <w:bCs/>
          <w:sz w:val="24"/>
        </w:rPr>
        <w:t>lrs</w:t>
      </w:r>
      <w:r w:rsidR="00E8129D" w:rsidRPr="00315647">
        <w:rPr>
          <w:rFonts w:asciiTheme="minorHAnsi" w:hAnsiTheme="minorHAnsi" w:cstheme="minorHAnsi"/>
          <w:bCs/>
          <w:sz w:val="24"/>
        </w:rPr>
        <w:t xml:space="preserve"> </w:t>
      </w:r>
      <w:r w:rsidR="00667DC6" w:rsidRPr="00315647">
        <w:rPr>
          <w:rFonts w:asciiTheme="minorHAnsi" w:hAnsiTheme="minorHAnsi" w:cstheme="minorHAnsi"/>
          <w:bCs/>
          <w:sz w:val="24"/>
        </w:rPr>
        <w:t>agreed any</w:t>
      </w:r>
      <w:r w:rsidR="00926F70" w:rsidRPr="00315647">
        <w:rPr>
          <w:rFonts w:asciiTheme="minorHAnsi" w:hAnsiTheme="minorHAnsi" w:cstheme="minorHAnsi"/>
          <w:bCs/>
          <w:sz w:val="24"/>
        </w:rPr>
        <w:t xml:space="preserve"> rec hall</w:t>
      </w:r>
      <w:r w:rsidR="00667DC6" w:rsidRPr="00315647">
        <w:rPr>
          <w:rFonts w:asciiTheme="minorHAnsi" w:hAnsiTheme="minorHAnsi" w:cstheme="minorHAnsi"/>
          <w:bCs/>
          <w:sz w:val="24"/>
        </w:rPr>
        <w:t xml:space="preserve"> hire </w:t>
      </w:r>
      <w:r w:rsidR="00F26F76" w:rsidRPr="00315647">
        <w:rPr>
          <w:rFonts w:asciiTheme="minorHAnsi" w:hAnsiTheme="minorHAnsi" w:cstheme="minorHAnsi"/>
          <w:bCs/>
          <w:sz w:val="24"/>
        </w:rPr>
        <w:t>which doesn’t</w:t>
      </w:r>
      <w:r w:rsidR="00667DC6" w:rsidRPr="00315647">
        <w:rPr>
          <w:rFonts w:asciiTheme="minorHAnsi" w:hAnsiTheme="minorHAnsi" w:cstheme="minorHAnsi"/>
          <w:bCs/>
          <w:sz w:val="24"/>
        </w:rPr>
        <w:t xml:space="preserve"> attrac</w:t>
      </w:r>
      <w:r w:rsidR="00F26F76" w:rsidRPr="00315647">
        <w:rPr>
          <w:rFonts w:asciiTheme="minorHAnsi" w:hAnsiTheme="minorHAnsi" w:cstheme="minorHAnsi"/>
          <w:bCs/>
          <w:sz w:val="24"/>
        </w:rPr>
        <w:t>t</w:t>
      </w:r>
      <w:r w:rsidR="00667DC6" w:rsidRPr="00315647">
        <w:rPr>
          <w:rFonts w:asciiTheme="minorHAnsi" w:hAnsiTheme="minorHAnsi" w:cstheme="minorHAnsi"/>
          <w:bCs/>
          <w:sz w:val="24"/>
        </w:rPr>
        <w:t xml:space="preserve"> VAT</w:t>
      </w:r>
      <w:r w:rsidR="00EE30BA" w:rsidRPr="00315647">
        <w:rPr>
          <w:rFonts w:asciiTheme="minorHAnsi" w:hAnsiTheme="minorHAnsi" w:cstheme="minorHAnsi"/>
          <w:bCs/>
          <w:sz w:val="24"/>
        </w:rPr>
        <w:t xml:space="preserve"> (for example sports related </w:t>
      </w:r>
      <w:r w:rsidR="000C2F69" w:rsidRPr="00315647">
        <w:rPr>
          <w:rFonts w:asciiTheme="minorHAnsi" w:hAnsiTheme="minorHAnsi" w:cstheme="minorHAnsi"/>
          <w:bCs/>
          <w:sz w:val="24"/>
        </w:rPr>
        <w:t>activities</w:t>
      </w:r>
      <w:r w:rsidR="00EE30BA" w:rsidRPr="00315647">
        <w:rPr>
          <w:rFonts w:asciiTheme="minorHAnsi" w:hAnsiTheme="minorHAnsi" w:cstheme="minorHAnsi"/>
          <w:bCs/>
          <w:sz w:val="24"/>
        </w:rPr>
        <w:t>)</w:t>
      </w:r>
      <w:r w:rsidR="00667DC6" w:rsidRPr="00315647">
        <w:rPr>
          <w:rFonts w:asciiTheme="minorHAnsi" w:hAnsiTheme="minorHAnsi" w:cstheme="minorHAnsi"/>
          <w:bCs/>
          <w:sz w:val="24"/>
        </w:rPr>
        <w:t xml:space="preserve"> should </w:t>
      </w:r>
      <w:r w:rsidR="00B85DF7" w:rsidRPr="00315647">
        <w:rPr>
          <w:rFonts w:asciiTheme="minorHAnsi" w:hAnsiTheme="minorHAnsi" w:cstheme="minorHAnsi"/>
          <w:bCs/>
          <w:sz w:val="24"/>
        </w:rPr>
        <w:t>get the benefit intended for this purpose</w:t>
      </w:r>
      <w:r w:rsidR="00E07FB2" w:rsidRPr="00315647">
        <w:rPr>
          <w:rFonts w:asciiTheme="minorHAnsi" w:hAnsiTheme="minorHAnsi" w:cstheme="minorHAnsi"/>
          <w:bCs/>
          <w:sz w:val="24"/>
        </w:rPr>
        <w:t>.</w:t>
      </w:r>
      <w:r w:rsidR="00930DF1" w:rsidRPr="00315647">
        <w:rPr>
          <w:rFonts w:asciiTheme="minorHAnsi" w:hAnsiTheme="minorHAnsi" w:cstheme="minorHAnsi"/>
          <w:bCs/>
          <w:sz w:val="24"/>
        </w:rPr>
        <w:t xml:space="preserve"> </w:t>
      </w:r>
      <w:r w:rsidR="00EC1109" w:rsidRPr="00315647">
        <w:rPr>
          <w:rFonts w:asciiTheme="minorHAnsi" w:hAnsiTheme="minorHAnsi" w:cstheme="minorHAnsi"/>
          <w:bCs/>
          <w:sz w:val="24"/>
        </w:rPr>
        <w:t>Therefore any rec hall hire</w:t>
      </w:r>
      <w:r w:rsidR="00F26F76" w:rsidRPr="00315647">
        <w:rPr>
          <w:rFonts w:asciiTheme="minorHAnsi" w:hAnsiTheme="minorHAnsi" w:cstheme="minorHAnsi"/>
          <w:bCs/>
          <w:sz w:val="24"/>
        </w:rPr>
        <w:t xml:space="preserve"> which does</w:t>
      </w:r>
      <w:r w:rsidR="00EC1109" w:rsidRPr="00315647">
        <w:rPr>
          <w:rFonts w:asciiTheme="minorHAnsi" w:hAnsiTheme="minorHAnsi" w:cstheme="minorHAnsi"/>
          <w:bCs/>
          <w:sz w:val="24"/>
        </w:rPr>
        <w:t xml:space="preserve"> attract VAT </w:t>
      </w:r>
      <w:r w:rsidR="000C2F69" w:rsidRPr="00315647">
        <w:rPr>
          <w:rFonts w:asciiTheme="minorHAnsi" w:hAnsiTheme="minorHAnsi" w:cstheme="minorHAnsi"/>
          <w:bCs/>
          <w:sz w:val="24"/>
        </w:rPr>
        <w:t>should</w:t>
      </w:r>
      <w:r w:rsidR="00EC1109" w:rsidRPr="00315647">
        <w:rPr>
          <w:rFonts w:asciiTheme="minorHAnsi" w:hAnsiTheme="minorHAnsi" w:cstheme="minorHAnsi"/>
          <w:bCs/>
          <w:sz w:val="24"/>
        </w:rPr>
        <w:t xml:space="preserve"> be</w:t>
      </w:r>
      <w:r w:rsidR="000C2F69" w:rsidRPr="00315647">
        <w:rPr>
          <w:rFonts w:asciiTheme="minorHAnsi" w:hAnsiTheme="minorHAnsi" w:cstheme="minorHAnsi"/>
          <w:bCs/>
          <w:sz w:val="24"/>
        </w:rPr>
        <w:t xml:space="preserve"> charged at</w:t>
      </w:r>
      <w:r w:rsidR="004A3C9F" w:rsidRPr="00315647">
        <w:rPr>
          <w:rFonts w:asciiTheme="minorHAnsi" w:hAnsiTheme="minorHAnsi" w:cstheme="minorHAnsi"/>
          <w:bCs/>
          <w:sz w:val="24"/>
        </w:rPr>
        <w:t xml:space="preserve"> £12 per hour</w:t>
      </w:r>
      <w:r w:rsidR="00EC1109" w:rsidRPr="00315647">
        <w:rPr>
          <w:rFonts w:asciiTheme="minorHAnsi" w:hAnsiTheme="minorHAnsi" w:cstheme="minorHAnsi"/>
          <w:bCs/>
          <w:sz w:val="24"/>
        </w:rPr>
        <w:t xml:space="preserve"> </w:t>
      </w:r>
      <w:r w:rsidR="004A3C9F" w:rsidRPr="00315647">
        <w:rPr>
          <w:rFonts w:asciiTheme="minorHAnsi" w:hAnsiTheme="minorHAnsi" w:cstheme="minorHAnsi"/>
          <w:bCs/>
          <w:sz w:val="24"/>
        </w:rPr>
        <w:t>(</w:t>
      </w:r>
      <w:r w:rsidR="00EC1109" w:rsidRPr="00315647">
        <w:rPr>
          <w:rFonts w:asciiTheme="minorHAnsi" w:hAnsiTheme="minorHAnsi" w:cstheme="minorHAnsi"/>
          <w:bCs/>
          <w:sz w:val="24"/>
        </w:rPr>
        <w:t>£10+VAT</w:t>
      </w:r>
      <w:r w:rsidR="004A3C9F" w:rsidRPr="00315647">
        <w:rPr>
          <w:rFonts w:asciiTheme="minorHAnsi" w:hAnsiTheme="minorHAnsi" w:cstheme="minorHAnsi"/>
          <w:bCs/>
          <w:sz w:val="24"/>
        </w:rPr>
        <w:t>)</w:t>
      </w:r>
      <w:r w:rsidR="00EC1109" w:rsidRPr="00315647">
        <w:rPr>
          <w:rFonts w:asciiTheme="minorHAnsi" w:hAnsiTheme="minorHAnsi" w:cstheme="minorHAnsi"/>
          <w:bCs/>
          <w:sz w:val="24"/>
        </w:rPr>
        <w:t xml:space="preserve"> a</w:t>
      </w:r>
      <w:r w:rsidR="004A3C9F" w:rsidRPr="00315647">
        <w:rPr>
          <w:rFonts w:asciiTheme="minorHAnsi" w:hAnsiTheme="minorHAnsi" w:cstheme="minorHAnsi"/>
          <w:bCs/>
          <w:sz w:val="24"/>
        </w:rPr>
        <w:t>nd any hire</w:t>
      </w:r>
      <w:r w:rsidR="00F26F76" w:rsidRPr="00315647">
        <w:rPr>
          <w:rFonts w:asciiTheme="minorHAnsi" w:hAnsiTheme="minorHAnsi" w:cstheme="minorHAnsi"/>
          <w:bCs/>
          <w:sz w:val="24"/>
        </w:rPr>
        <w:t xml:space="preserve"> which doesn’t </w:t>
      </w:r>
      <w:r w:rsidR="004A3C9F" w:rsidRPr="00315647">
        <w:rPr>
          <w:rFonts w:asciiTheme="minorHAnsi" w:hAnsiTheme="minorHAnsi" w:cstheme="minorHAnsi"/>
          <w:bCs/>
          <w:sz w:val="24"/>
        </w:rPr>
        <w:t xml:space="preserve">attract VAT will be </w:t>
      </w:r>
      <w:r w:rsidR="000C2F69" w:rsidRPr="00315647">
        <w:rPr>
          <w:rFonts w:asciiTheme="minorHAnsi" w:hAnsiTheme="minorHAnsi" w:cstheme="minorHAnsi"/>
          <w:bCs/>
          <w:sz w:val="24"/>
        </w:rPr>
        <w:t xml:space="preserve">charged at </w:t>
      </w:r>
      <w:r w:rsidR="004A3C9F" w:rsidRPr="00315647">
        <w:rPr>
          <w:rFonts w:asciiTheme="minorHAnsi" w:hAnsiTheme="minorHAnsi" w:cstheme="minorHAnsi"/>
          <w:bCs/>
          <w:sz w:val="24"/>
        </w:rPr>
        <w:t>£10 per hour.</w:t>
      </w:r>
    </w:p>
    <w:p w14:paraId="47F153CE" w14:textId="77777777" w:rsidR="00E6436A" w:rsidRPr="00315647" w:rsidRDefault="00E6436A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033BD355" w14:textId="5B1A9BD2" w:rsidR="00634364" w:rsidRPr="003C0BE7" w:rsidRDefault="00E46B4C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>A proposal was made th</w:t>
      </w:r>
      <w:r w:rsidR="00A2061B"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at VAT should be added </w:t>
      </w:r>
      <w:r w:rsidR="00EA5292"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>to the current unit hire rate of</w:t>
      </w:r>
      <w:r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£10 per hour</w:t>
      </w:r>
      <w:r w:rsidR="004A3C9F"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>,</w:t>
      </w:r>
      <w:r w:rsidR="00E07FB2"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for any </w:t>
      </w:r>
      <w:r w:rsidR="00942C58"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hire which attracts VAT. </w:t>
      </w:r>
      <w:r w:rsidR="00423E19"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>The proposal was seconded and all Cllrs were in favour.</w:t>
      </w:r>
      <w:r w:rsidR="00423E19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="00634364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</w:p>
    <w:p w14:paraId="5641C896" w14:textId="77777777" w:rsidR="00EC718E" w:rsidRDefault="00EC718E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1E305BD" w14:textId="4A2DE657" w:rsidR="00E14EE9" w:rsidRDefault="007C3D51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23/4</w:t>
      </w:r>
      <w:r w:rsidR="00634364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 xml:space="preserve">. FINANCE. Review internal auditors recommendation to </w:t>
      </w:r>
      <w:r w:rsidR="00E14EE9">
        <w:rPr>
          <w:rFonts w:asciiTheme="minorHAnsi" w:hAnsiTheme="minorHAnsi" w:cstheme="minorHAnsi"/>
          <w:b/>
          <w:sz w:val="28"/>
          <w:szCs w:val="28"/>
        </w:rPr>
        <w:t>maximise interest paid on council funds in the savings account.</w:t>
      </w:r>
    </w:p>
    <w:p w14:paraId="5C942D6D" w14:textId="77777777" w:rsidR="00530F3F" w:rsidRPr="00530F3F" w:rsidRDefault="00530F3F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5B892FD3" w14:textId="4BCF14D3" w:rsidR="00E14EE9" w:rsidRPr="00530F3F" w:rsidRDefault="00E14EE9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530F3F">
        <w:rPr>
          <w:rFonts w:asciiTheme="minorHAnsi" w:hAnsiTheme="minorHAnsi" w:cstheme="minorHAnsi"/>
          <w:bCs/>
          <w:sz w:val="24"/>
        </w:rPr>
        <w:t xml:space="preserve">The internal auditor recommended </w:t>
      </w:r>
      <w:r w:rsidR="00C93FE9" w:rsidRPr="00315647">
        <w:rPr>
          <w:rFonts w:asciiTheme="minorHAnsi" w:hAnsiTheme="minorHAnsi" w:cstheme="minorHAnsi"/>
          <w:bCs/>
          <w:sz w:val="24"/>
        </w:rPr>
        <w:t xml:space="preserve">getting </w:t>
      </w:r>
      <w:r w:rsidR="008C1B98" w:rsidRPr="00315647">
        <w:rPr>
          <w:rFonts w:asciiTheme="minorHAnsi" w:hAnsiTheme="minorHAnsi" w:cstheme="minorHAnsi"/>
          <w:bCs/>
          <w:sz w:val="24"/>
        </w:rPr>
        <w:t xml:space="preserve">professional financial advice on </w:t>
      </w:r>
      <w:r w:rsidRPr="00315647">
        <w:rPr>
          <w:rFonts w:asciiTheme="minorHAnsi" w:hAnsiTheme="minorHAnsi" w:cstheme="minorHAnsi"/>
          <w:bCs/>
          <w:sz w:val="24"/>
        </w:rPr>
        <w:t xml:space="preserve">transferring funds into </w:t>
      </w:r>
      <w:r w:rsidR="004D0737" w:rsidRPr="00315647">
        <w:rPr>
          <w:rFonts w:asciiTheme="minorHAnsi" w:hAnsiTheme="minorHAnsi" w:cstheme="minorHAnsi"/>
          <w:bCs/>
          <w:sz w:val="24"/>
        </w:rPr>
        <w:t>“Gilts” or “Bonds” to increase approx. saving</w:t>
      </w:r>
      <w:r w:rsidR="00DD2BC0" w:rsidRPr="00315647">
        <w:rPr>
          <w:rFonts w:asciiTheme="minorHAnsi" w:hAnsiTheme="minorHAnsi" w:cstheme="minorHAnsi"/>
          <w:bCs/>
          <w:sz w:val="24"/>
        </w:rPr>
        <w:t xml:space="preserve">s and </w:t>
      </w:r>
      <w:r w:rsidR="005C294B" w:rsidRPr="00315647">
        <w:rPr>
          <w:rFonts w:asciiTheme="minorHAnsi" w:hAnsiTheme="minorHAnsi" w:cstheme="minorHAnsi"/>
          <w:bCs/>
          <w:sz w:val="24"/>
        </w:rPr>
        <w:t>suggest</w:t>
      </w:r>
      <w:r w:rsidR="00DD2BC0" w:rsidRPr="00315647">
        <w:rPr>
          <w:rFonts w:asciiTheme="minorHAnsi" w:hAnsiTheme="minorHAnsi" w:cstheme="minorHAnsi"/>
          <w:bCs/>
          <w:sz w:val="24"/>
        </w:rPr>
        <w:t>ed</w:t>
      </w:r>
      <w:r w:rsidR="005C294B" w:rsidRPr="00315647">
        <w:rPr>
          <w:rFonts w:asciiTheme="minorHAnsi" w:hAnsiTheme="minorHAnsi" w:cstheme="minorHAnsi"/>
          <w:bCs/>
          <w:sz w:val="24"/>
        </w:rPr>
        <w:t xml:space="preserve"> this c</w:t>
      </w:r>
      <w:r w:rsidR="00530F3F" w:rsidRPr="00315647">
        <w:rPr>
          <w:rFonts w:asciiTheme="minorHAnsi" w:hAnsiTheme="minorHAnsi" w:cstheme="minorHAnsi"/>
          <w:bCs/>
          <w:sz w:val="24"/>
        </w:rPr>
        <w:t xml:space="preserve">ould </w:t>
      </w:r>
      <w:r w:rsidR="005C294B" w:rsidRPr="00315647">
        <w:rPr>
          <w:rFonts w:asciiTheme="minorHAnsi" w:hAnsiTheme="minorHAnsi" w:cstheme="minorHAnsi"/>
          <w:bCs/>
          <w:sz w:val="24"/>
        </w:rPr>
        <w:t xml:space="preserve">yield </w:t>
      </w:r>
      <w:r w:rsidR="00530F3F" w:rsidRPr="00315647">
        <w:rPr>
          <w:rFonts w:asciiTheme="minorHAnsi" w:hAnsiTheme="minorHAnsi" w:cstheme="minorHAnsi"/>
          <w:bCs/>
          <w:sz w:val="24"/>
        </w:rPr>
        <w:t xml:space="preserve">around </w:t>
      </w:r>
      <w:r w:rsidR="00932676" w:rsidRPr="00315647">
        <w:rPr>
          <w:rFonts w:asciiTheme="minorHAnsi" w:hAnsiTheme="minorHAnsi" w:cstheme="minorHAnsi"/>
          <w:bCs/>
          <w:sz w:val="24"/>
        </w:rPr>
        <w:t>6%</w:t>
      </w:r>
      <w:r w:rsidR="00530F3F" w:rsidRPr="00315647">
        <w:rPr>
          <w:rFonts w:asciiTheme="minorHAnsi" w:hAnsiTheme="minorHAnsi" w:cstheme="minorHAnsi"/>
          <w:bCs/>
          <w:sz w:val="24"/>
        </w:rPr>
        <w:t xml:space="preserve"> a year</w:t>
      </w:r>
      <w:r w:rsidR="00BD090A" w:rsidRPr="00315647">
        <w:rPr>
          <w:rFonts w:asciiTheme="minorHAnsi" w:hAnsiTheme="minorHAnsi" w:cstheme="minorHAnsi"/>
          <w:bCs/>
          <w:sz w:val="24"/>
        </w:rPr>
        <w:t xml:space="preserve"> </w:t>
      </w:r>
      <w:r w:rsidR="000E3D15" w:rsidRPr="00315647">
        <w:rPr>
          <w:rFonts w:asciiTheme="minorHAnsi" w:hAnsiTheme="minorHAnsi" w:cstheme="minorHAnsi"/>
          <w:bCs/>
          <w:sz w:val="24"/>
        </w:rPr>
        <w:t xml:space="preserve">income </w:t>
      </w:r>
      <w:r w:rsidR="00C93FE9" w:rsidRPr="00315647">
        <w:rPr>
          <w:rFonts w:asciiTheme="minorHAnsi" w:hAnsiTheme="minorHAnsi" w:cstheme="minorHAnsi"/>
          <w:bCs/>
          <w:sz w:val="24"/>
        </w:rPr>
        <w:t>on low risk investments</w:t>
      </w:r>
      <w:r w:rsidR="00530F3F" w:rsidRPr="00315647">
        <w:rPr>
          <w:rFonts w:asciiTheme="minorHAnsi" w:hAnsiTheme="minorHAnsi" w:cstheme="minorHAnsi"/>
          <w:bCs/>
          <w:sz w:val="24"/>
        </w:rPr>
        <w:t xml:space="preserve"> for the council</w:t>
      </w:r>
      <w:r w:rsidR="000E3D15" w:rsidRPr="00315647">
        <w:t xml:space="preserve"> </w:t>
      </w:r>
      <w:r w:rsidR="000E3D15" w:rsidRPr="00315647">
        <w:rPr>
          <w:rFonts w:asciiTheme="minorHAnsi" w:hAnsiTheme="minorHAnsi" w:cstheme="minorHAnsi"/>
          <w:bCs/>
          <w:sz w:val="24"/>
        </w:rPr>
        <w:t>(based on interest rates at the time of the November 2023 audit).</w:t>
      </w:r>
    </w:p>
    <w:p w14:paraId="1E80DA83" w14:textId="77777777" w:rsidR="00530F3F" w:rsidRDefault="00530F3F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74BD2" w14:textId="5C824AE5" w:rsidR="00530F3F" w:rsidRPr="005558CD" w:rsidRDefault="00530F3F" w:rsidP="00EC718E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5558CD">
        <w:rPr>
          <w:rFonts w:asciiTheme="minorHAnsi" w:hAnsiTheme="minorHAnsi" w:cstheme="minorHAnsi"/>
          <w:b/>
          <w:sz w:val="24"/>
        </w:rPr>
        <w:t>A proposal was made to approve this recommendation in principle and to get further professional advice.</w:t>
      </w:r>
    </w:p>
    <w:p w14:paraId="04304134" w14:textId="6DD11577" w:rsidR="00530F3F" w:rsidRPr="005558CD" w:rsidRDefault="005558CD" w:rsidP="00EC718E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5558CD">
        <w:rPr>
          <w:rFonts w:asciiTheme="minorHAnsi" w:hAnsiTheme="minorHAnsi" w:cstheme="minorHAnsi"/>
          <w:b/>
          <w:sz w:val="24"/>
        </w:rPr>
        <w:t>The proposal was seconded and all Cllrs were in favour.</w:t>
      </w:r>
    </w:p>
    <w:p w14:paraId="3276FE70" w14:textId="49FA32EF" w:rsidR="007C3D51" w:rsidRPr="000248BF" w:rsidRDefault="00E14EE9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856F1CB" w14:textId="23D7CA59" w:rsidR="000248BF" w:rsidRDefault="000248BF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0248BF">
        <w:rPr>
          <w:rFonts w:asciiTheme="minorHAnsi" w:hAnsiTheme="minorHAnsi" w:cstheme="minorHAnsi"/>
          <w:bCs/>
          <w:sz w:val="24"/>
        </w:rPr>
        <w:t xml:space="preserve">The RFO is to </w:t>
      </w:r>
      <w:r w:rsidRPr="00853C28">
        <w:rPr>
          <w:rFonts w:asciiTheme="minorHAnsi" w:hAnsiTheme="minorHAnsi" w:cstheme="minorHAnsi"/>
          <w:bCs/>
          <w:sz w:val="24"/>
        </w:rPr>
        <w:t>ask Justine for</w:t>
      </w:r>
      <w:r w:rsidRPr="000248BF">
        <w:rPr>
          <w:rFonts w:asciiTheme="minorHAnsi" w:hAnsiTheme="minorHAnsi" w:cstheme="minorHAnsi"/>
          <w:bCs/>
          <w:sz w:val="24"/>
        </w:rPr>
        <w:t xml:space="preserve"> advice and also check what other local Clerks/RFO’s do.</w:t>
      </w:r>
      <w:r w:rsidR="00751A49">
        <w:rPr>
          <w:rFonts w:asciiTheme="minorHAnsi" w:hAnsiTheme="minorHAnsi" w:cstheme="minorHAnsi"/>
          <w:bCs/>
          <w:sz w:val="24"/>
        </w:rPr>
        <w:t xml:space="preserve"> To be brought back to the March meeting. </w:t>
      </w:r>
    </w:p>
    <w:p w14:paraId="5CBAA172" w14:textId="77777777" w:rsidR="000248BF" w:rsidRPr="000248BF" w:rsidRDefault="000248BF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5C8368E3" w14:textId="53406F90" w:rsidR="00D637FD" w:rsidRDefault="00D637FD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23/46. </w:t>
      </w:r>
      <w:r w:rsidR="004460CA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>
        <w:rPr>
          <w:rFonts w:asciiTheme="minorHAnsi" w:hAnsiTheme="minorHAnsi" w:cstheme="minorHAnsi"/>
          <w:b/>
          <w:sz w:val="28"/>
          <w:szCs w:val="28"/>
        </w:rPr>
        <w:t xml:space="preserve">To review and vote on </w:t>
      </w:r>
      <w:r w:rsidR="004463CC">
        <w:rPr>
          <w:rFonts w:asciiTheme="minorHAnsi" w:hAnsiTheme="minorHAnsi" w:cstheme="minorHAnsi"/>
          <w:b/>
          <w:sz w:val="28"/>
          <w:szCs w:val="28"/>
        </w:rPr>
        <w:t>SBC’s request for approx. £2000 funding for a local Chiseldon walking map.</w:t>
      </w:r>
    </w:p>
    <w:p w14:paraId="3BBF7852" w14:textId="4499DB13" w:rsidR="004463CC" w:rsidRDefault="004463CC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4463CC">
        <w:rPr>
          <w:rFonts w:asciiTheme="minorHAnsi" w:hAnsiTheme="minorHAnsi" w:cstheme="minorHAnsi"/>
          <w:bCs/>
          <w:sz w:val="24"/>
        </w:rPr>
        <w:t>The committee is not against this proposal but require more information. The Clerk is to ask SBC the following questions:</w:t>
      </w:r>
    </w:p>
    <w:p w14:paraId="65F4391F" w14:textId="38CC7866" w:rsidR="004463CC" w:rsidRDefault="00264D30" w:rsidP="004463CC">
      <w:pPr>
        <w:pStyle w:val="ListParagraph"/>
        <w:numPr>
          <w:ilvl w:val="0"/>
          <w:numId w:val="38"/>
        </w:numPr>
        <w:ind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What will the council get for £2000</w:t>
      </w:r>
    </w:p>
    <w:p w14:paraId="350906B6" w14:textId="13708CE7" w:rsidR="00264D30" w:rsidRDefault="00264D30" w:rsidP="004463CC">
      <w:pPr>
        <w:pStyle w:val="ListParagraph"/>
        <w:numPr>
          <w:ilvl w:val="0"/>
          <w:numId w:val="38"/>
        </w:numPr>
        <w:ind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Do we receive copyright for the map</w:t>
      </w:r>
    </w:p>
    <w:p w14:paraId="4FEF8EA8" w14:textId="045B5B91" w:rsidR="00264D30" w:rsidRDefault="00264D30" w:rsidP="004463CC">
      <w:pPr>
        <w:pStyle w:val="ListParagraph"/>
        <w:numPr>
          <w:ilvl w:val="0"/>
          <w:numId w:val="38"/>
        </w:numPr>
        <w:ind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Do we have control over what goes on the map</w:t>
      </w:r>
    </w:p>
    <w:p w14:paraId="565C0CA2" w14:textId="77777777" w:rsidR="00264D30" w:rsidRDefault="00264D30" w:rsidP="00264D30">
      <w:pPr>
        <w:pStyle w:val="ListParagraph"/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2D1729F9" w14:textId="60217476" w:rsidR="004460CA" w:rsidRPr="004463CC" w:rsidRDefault="004460CA" w:rsidP="004460CA">
      <w:pPr>
        <w:pStyle w:val="ListParagraph"/>
        <w:ind w:left="0"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The Clerk is to ask SBC these questions and bring back to March agenda.</w:t>
      </w:r>
    </w:p>
    <w:p w14:paraId="1A60A33F" w14:textId="77777777" w:rsidR="004463CC" w:rsidRDefault="004463CC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61DF003" w14:textId="1958D5CA" w:rsidR="004460CA" w:rsidRDefault="004460CA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23/47. FINANCE. </w:t>
      </w:r>
      <w:r w:rsidR="003A66DC">
        <w:rPr>
          <w:rFonts w:asciiTheme="minorHAnsi" w:hAnsiTheme="minorHAnsi" w:cstheme="minorHAnsi"/>
          <w:b/>
          <w:sz w:val="28"/>
          <w:szCs w:val="28"/>
        </w:rPr>
        <w:t xml:space="preserve">Discuss and vote on re-allocating £1000 of CIL funds to </w:t>
      </w:r>
      <w:r w:rsidR="00BD216A">
        <w:rPr>
          <w:rFonts w:asciiTheme="minorHAnsi" w:hAnsiTheme="minorHAnsi" w:cstheme="minorHAnsi"/>
          <w:b/>
          <w:sz w:val="28"/>
          <w:szCs w:val="28"/>
        </w:rPr>
        <w:t>cover the costs of purchasing the defibrillator for Hodson.</w:t>
      </w:r>
    </w:p>
    <w:p w14:paraId="10DFEAAC" w14:textId="77777777" w:rsidR="00970096" w:rsidRDefault="00970096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5F9E3C9" w14:textId="162439FF" w:rsidR="00970096" w:rsidRPr="00970096" w:rsidRDefault="00970096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F7139B">
        <w:rPr>
          <w:rFonts w:asciiTheme="minorHAnsi" w:hAnsiTheme="minorHAnsi" w:cstheme="minorHAnsi"/>
          <w:bCs/>
          <w:sz w:val="24"/>
        </w:rPr>
        <w:t>Cllrs requested an agenda item for Full Council to consider alternative uses for the recent £62,000 CIL payment, apart from placing in the Rec ground improvement fund.</w:t>
      </w:r>
    </w:p>
    <w:p w14:paraId="40A8A975" w14:textId="77777777" w:rsidR="00BD216A" w:rsidRDefault="00BD216A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0CD013" w14:textId="708C128D" w:rsidR="00BD216A" w:rsidRDefault="00BD216A" w:rsidP="00BD216A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5558CD">
        <w:rPr>
          <w:rFonts w:asciiTheme="minorHAnsi" w:hAnsiTheme="minorHAnsi" w:cstheme="minorHAnsi"/>
          <w:b/>
          <w:sz w:val="24"/>
        </w:rPr>
        <w:t xml:space="preserve">A proposal was made to approve </w:t>
      </w:r>
      <w:r>
        <w:rPr>
          <w:rFonts w:asciiTheme="minorHAnsi" w:hAnsiTheme="minorHAnsi" w:cstheme="minorHAnsi"/>
          <w:b/>
          <w:sz w:val="24"/>
        </w:rPr>
        <w:t xml:space="preserve">using £1000 CIL funds for the purchase of the defib at Hodson. </w:t>
      </w:r>
      <w:r w:rsidR="000F3898">
        <w:rPr>
          <w:rFonts w:asciiTheme="minorHAnsi" w:hAnsiTheme="minorHAnsi" w:cstheme="minorHAnsi"/>
          <w:b/>
          <w:sz w:val="24"/>
        </w:rPr>
        <w:t xml:space="preserve"> </w:t>
      </w:r>
      <w:r w:rsidRPr="005558CD">
        <w:rPr>
          <w:rFonts w:asciiTheme="minorHAnsi" w:hAnsiTheme="minorHAnsi" w:cstheme="minorHAnsi"/>
          <w:b/>
          <w:sz w:val="24"/>
        </w:rPr>
        <w:t>The proposal was seconded and all Cllrs were in favour.</w:t>
      </w:r>
    </w:p>
    <w:p w14:paraId="3CCCE4FF" w14:textId="77777777" w:rsidR="000F3898" w:rsidRDefault="000F3898" w:rsidP="00BD216A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2F3902BE" w14:textId="641B1335" w:rsidR="000F3898" w:rsidRPr="0035202A" w:rsidRDefault="000F3898" w:rsidP="00BD216A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202A">
        <w:rPr>
          <w:rFonts w:asciiTheme="minorHAnsi" w:hAnsiTheme="minorHAnsi" w:cstheme="minorHAnsi"/>
          <w:b/>
          <w:sz w:val="28"/>
          <w:szCs w:val="28"/>
        </w:rPr>
        <w:t>23/48</w:t>
      </w:r>
      <w:r w:rsidR="0035202A">
        <w:rPr>
          <w:rFonts w:asciiTheme="minorHAnsi" w:hAnsiTheme="minorHAnsi" w:cstheme="minorHAnsi"/>
          <w:b/>
          <w:sz w:val="28"/>
          <w:szCs w:val="28"/>
        </w:rPr>
        <w:t>.</w:t>
      </w:r>
      <w:r w:rsidR="00213E9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02A">
        <w:rPr>
          <w:rFonts w:asciiTheme="minorHAnsi" w:hAnsiTheme="minorHAnsi" w:cstheme="minorHAnsi"/>
          <w:b/>
          <w:sz w:val="28"/>
          <w:szCs w:val="28"/>
        </w:rPr>
        <w:t xml:space="preserve">FINANCE. Review of budget vs expenditure report and to note any items </w:t>
      </w:r>
      <w:r w:rsidR="000174FE" w:rsidRPr="0035202A">
        <w:rPr>
          <w:rFonts w:asciiTheme="minorHAnsi" w:hAnsiTheme="minorHAnsi" w:cstheme="minorHAnsi"/>
          <w:b/>
          <w:sz w:val="28"/>
          <w:szCs w:val="28"/>
        </w:rPr>
        <w:t>for investigation or monitoring.</w:t>
      </w:r>
    </w:p>
    <w:p w14:paraId="0355C010" w14:textId="77777777" w:rsidR="000174FE" w:rsidRDefault="000174FE" w:rsidP="00BD216A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59E2231D" w14:textId="5F58C65D" w:rsidR="000174FE" w:rsidRPr="00F7139B" w:rsidRDefault="00690148" w:rsidP="00BD216A">
      <w:pPr>
        <w:ind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Item deferred to J</w:t>
      </w:r>
      <w:r w:rsidR="000174FE" w:rsidRPr="00F7139B">
        <w:rPr>
          <w:rFonts w:asciiTheme="minorHAnsi" w:hAnsiTheme="minorHAnsi" w:cstheme="minorHAnsi"/>
          <w:bCs/>
          <w:sz w:val="24"/>
        </w:rPr>
        <w:t xml:space="preserve">an full council. </w:t>
      </w:r>
    </w:p>
    <w:p w14:paraId="57F29980" w14:textId="77777777" w:rsidR="00BD216A" w:rsidRDefault="00BD216A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89C39BE" w14:textId="0F6826A9" w:rsidR="0035202A" w:rsidRPr="001E6827" w:rsidRDefault="0035202A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sz w:val="28"/>
          <w:szCs w:val="28"/>
        </w:rPr>
        <w:t>23/49. To discuss and vote on changing the day of the week for Finance Committee meetings.</w:t>
      </w:r>
    </w:p>
    <w:p w14:paraId="75D2A85E" w14:textId="291299F7" w:rsidR="0035202A" w:rsidRPr="001E6827" w:rsidRDefault="001E6827" w:rsidP="00EC718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1E6827">
        <w:rPr>
          <w:rFonts w:asciiTheme="minorHAnsi" w:hAnsiTheme="minorHAnsi" w:cstheme="minorHAnsi"/>
          <w:bCs/>
          <w:sz w:val="24"/>
        </w:rPr>
        <w:t>To defer to the March meeting and ask all Finance Committee members for their available/preferred days.</w:t>
      </w:r>
    </w:p>
    <w:p w14:paraId="3BF2DF0E" w14:textId="77777777" w:rsidR="0035202A" w:rsidRDefault="0035202A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AEAAABB" w14:textId="09827AA7" w:rsidR="00EC718E" w:rsidRPr="003C0BE7" w:rsidRDefault="00EC718E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1E6827">
        <w:rPr>
          <w:rFonts w:asciiTheme="minorHAnsi" w:hAnsiTheme="minorHAnsi" w:cstheme="minorHAnsi"/>
          <w:b/>
          <w:sz w:val="28"/>
          <w:szCs w:val="28"/>
        </w:rPr>
        <w:t>50</w:t>
      </w:r>
      <w:r w:rsidRPr="003C0B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C0BE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Contracts: </w:t>
      </w:r>
      <w:r w:rsidRPr="003C0BE7">
        <w:rPr>
          <w:rFonts w:ascii="Calibri" w:eastAsia="Calibri" w:hAnsi="Calibri" w:cs="Calibri"/>
          <w:color w:val="000000" w:themeColor="text1"/>
          <w:sz w:val="24"/>
        </w:rPr>
        <w:t>No items.</w:t>
      </w:r>
    </w:p>
    <w:p w14:paraId="24991B0C" w14:textId="77777777" w:rsidR="00EC718E" w:rsidRPr="003C0BE7" w:rsidRDefault="00EC718E" w:rsidP="00EC718E">
      <w:pPr>
        <w:ind w:right="2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B7CF78B" w14:textId="6071EEFE" w:rsidR="00C6178F" w:rsidRDefault="00EC718E" w:rsidP="00EC718E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3C0BE7">
        <w:rPr>
          <w:rFonts w:asciiTheme="minorHAnsi" w:hAnsiTheme="minorHAnsi" w:cstheme="minorHAnsi"/>
          <w:b/>
          <w:sz w:val="28"/>
          <w:szCs w:val="28"/>
        </w:rPr>
        <w:t>23/</w:t>
      </w:r>
      <w:r w:rsidR="00F70DAE">
        <w:rPr>
          <w:rFonts w:asciiTheme="minorHAnsi" w:hAnsiTheme="minorHAnsi" w:cstheme="minorHAnsi"/>
          <w:b/>
          <w:sz w:val="28"/>
          <w:szCs w:val="28"/>
        </w:rPr>
        <w:t>51</w:t>
      </w:r>
      <w:r w:rsidRPr="003C0BE7">
        <w:rPr>
          <w:rFonts w:asciiTheme="minorHAnsi" w:hAnsiTheme="minorHAnsi" w:cstheme="minorHAnsi"/>
          <w:b/>
          <w:sz w:val="28"/>
          <w:szCs w:val="28"/>
        </w:rPr>
        <w:t>. Items for inclusion on next agenda.</w:t>
      </w:r>
      <w:r w:rsidRPr="003C0BE7">
        <w:rPr>
          <w:rFonts w:asciiTheme="minorHAnsi" w:hAnsiTheme="minorHAnsi" w:cstheme="minorHAnsi"/>
          <w:b/>
          <w:sz w:val="24"/>
        </w:rPr>
        <w:t xml:space="preserve"> </w:t>
      </w:r>
      <w:r w:rsidRPr="003C0BE7">
        <w:rPr>
          <w:rFonts w:asciiTheme="minorHAnsi" w:hAnsiTheme="minorHAnsi" w:cstheme="minorHAnsi"/>
          <w:sz w:val="24"/>
        </w:rPr>
        <w:t>None.</w:t>
      </w:r>
    </w:p>
    <w:p w14:paraId="4746941B" w14:textId="77777777" w:rsidR="00150DA9" w:rsidRPr="00D22009" w:rsidRDefault="00150DA9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1D351A18" w14:textId="5F9DDC9C" w:rsidR="00B84269" w:rsidRPr="00D22009" w:rsidRDefault="00B84269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sz w:val="24"/>
        </w:rPr>
        <w:t>The m</w:t>
      </w:r>
      <w:r w:rsidR="00C64857" w:rsidRPr="00D22009">
        <w:rPr>
          <w:rFonts w:asciiTheme="minorHAnsi" w:hAnsiTheme="minorHAnsi" w:cstheme="minorHAnsi"/>
          <w:sz w:val="24"/>
        </w:rPr>
        <w:t xml:space="preserve">eeting closed at </w:t>
      </w:r>
      <w:r w:rsidR="00EC718E">
        <w:rPr>
          <w:rFonts w:asciiTheme="minorHAnsi" w:hAnsiTheme="minorHAnsi" w:cstheme="minorHAnsi"/>
          <w:sz w:val="24"/>
        </w:rPr>
        <w:t>20</w:t>
      </w:r>
      <w:r w:rsidR="00094D6E">
        <w:rPr>
          <w:rFonts w:asciiTheme="minorHAnsi" w:hAnsiTheme="minorHAnsi" w:cstheme="minorHAnsi"/>
          <w:sz w:val="24"/>
        </w:rPr>
        <w:t>:</w:t>
      </w:r>
      <w:r w:rsidR="00F70DAE">
        <w:rPr>
          <w:rFonts w:asciiTheme="minorHAnsi" w:hAnsiTheme="minorHAnsi" w:cstheme="minorHAnsi"/>
          <w:sz w:val="24"/>
        </w:rPr>
        <w:t>44</w:t>
      </w:r>
      <w:r w:rsidR="00713B16">
        <w:rPr>
          <w:rFonts w:asciiTheme="minorHAnsi" w:hAnsiTheme="minorHAnsi" w:cstheme="minorHAnsi"/>
          <w:sz w:val="24"/>
        </w:rPr>
        <w:t>.</w:t>
      </w:r>
    </w:p>
    <w:p w14:paraId="179EE763" w14:textId="77777777" w:rsidR="00C65663" w:rsidRPr="00D22009" w:rsidRDefault="00C65663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775E361F" w14:textId="154D806D" w:rsidR="004F1142" w:rsidRDefault="004F1142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4F1142">
        <w:rPr>
          <w:rFonts w:asciiTheme="minorHAnsi" w:hAnsiTheme="minorHAnsi" w:cstheme="minorHAnsi"/>
          <w:b/>
          <w:bCs/>
          <w:sz w:val="24"/>
        </w:rPr>
        <w:t>Next meeting:</w:t>
      </w:r>
      <w:r w:rsidRPr="004F1142">
        <w:rPr>
          <w:rFonts w:asciiTheme="minorHAnsi" w:hAnsiTheme="minorHAnsi" w:cstheme="minorHAnsi"/>
          <w:sz w:val="24"/>
        </w:rPr>
        <w:t xml:space="preserve"> </w:t>
      </w:r>
      <w:r w:rsidRPr="00B334C1">
        <w:rPr>
          <w:rFonts w:asciiTheme="minorHAnsi" w:hAnsiTheme="minorHAnsi" w:cstheme="minorHAnsi"/>
          <w:sz w:val="24"/>
        </w:rPr>
        <w:t xml:space="preserve">Tuesday </w:t>
      </w:r>
      <w:r w:rsidR="00083395">
        <w:rPr>
          <w:rFonts w:asciiTheme="minorHAnsi" w:hAnsiTheme="minorHAnsi" w:cstheme="minorHAnsi"/>
          <w:sz w:val="24"/>
        </w:rPr>
        <w:t>5</w:t>
      </w:r>
      <w:r w:rsidR="00083395" w:rsidRPr="00083395">
        <w:rPr>
          <w:rFonts w:asciiTheme="minorHAnsi" w:hAnsiTheme="minorHAnsi" w:cstheme="minorHAnsi"/>
          <w:sz w:val="24"/>
          <w:vertAlign w:val="superscript"/>
        </w:rPr>
        <w:t>th</w:t>
      </w:r>
      <w:r w:rsidR="00083395">
        <w:rPr>
          <w:rFonts w:asciiTheme="minorHAnsi" w:hAnsiTheme="minorHAnsi" w:cstheme="minorHAnsi"/>
          <w:sz w:val="24"/>
        </w:rPr>
        <w:t xml:space="preserve"> March</w:t>
      </w:r>
      <w:r w:rsidR="008D5380" w:rsidRPr="00B334C1">
        <w:rPr>
          <w:rFonts w:asciiTheme="minorHAnsi" w:hAnsiTheme="minorHAnsi" w:cstheme="minorHAnsi"/>
          <w:sz w:val="24"/>
        </w:rPr>
        <w:t xml:space="preserve"> </w:t>
      </w:r>
      <w:r w:rsidRPr="00B334C1">
        <w:rPr>
          <w:rFonts w:asciiTheme="minorHAnsi" w:hAnsiTheme="minorHAnsi" w:cstheme="minorHAnsi"/>
          <w:sz w:val="24"/>
        </w:rPr>
        <w:t>202</w:t>
      </w:r>
      <w:r w:rsidR="00F70DAE">
        <w:rPr>
          <w:rFonts w:asciiTheme="minorHAnsi" w:hAnsiTheme="minorHAnsi" w:cstheme="minorHAnsi"/>
          <w:sz w:val="24"/>
        </w:rPr>
        <w:t>4</w:t>
      </w:r>
      <w:r w:rsidRPr="004F1142">
        <w:rPr>
          <w:rFonts w:asciiTheme="minorHAnsi" w:hAnsiTheme="minorHAnsi" w:cstheme="minorHAnsi"/>
          <w:sz w:val="24"/>
        </w:rPr>
        <w:t xml:space="preserve"> at </w:t>
      </w:r>
      <w:r w:rsidRPr="004F1142">
        <w:rPr>
          <w:rFonts w:asciiTheme="minorHAnsi" w:hAnsiTheme="minorHAnsi" w:cstheme="minorHAnsi"/>
          <w:b/>
          <w:bCs/>
          <w:sz w:val="24"/>
        </w:rPr>
        <w:t>7.30pm</w:t>
      </w:r>
      <w:r w:rsidRPr="004F1142">
        <w:rPr>
          <w:rFonts w:asciiTheme="minorHAnsi" w:hAnsiTheme="minorHAnsi" w:cstheme="minorHAnsi"/>
          <w:sz w:val="24"/>
        </w:rPr>
        <w:t xml:space="preserve"> The Old Chapel on Butts Road.</w:t>
      </w:r>
    </w:p>
    <w:p w14:paraId="1280896B" w14:textId="77777777" w:rsidR="00A54DF2" w:rsidRPr="00D22009" w:rsidRDefault="00A54DF2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78A13849" w14:textId="6B89D6CD" w:rsidR="00E074AD" w:rsidRDefault="00B515E0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30783B">
        <w:rPr>
          <w:rFonts w:asciiTheme="minorHAnsi" w:hAnsiTheme="minorHAnsi" w:cstheme="minorHAnsi"/>
          <w:b/>
          <w:bCs/>
          <w:sz w:val="24"/>
        </w:rPr>
        <w:t>ACTION POINTS</w:t>
      </w:r>
      <w:r w:rsidR="00CB13EF" w:rsidRPr="00D22009">
        <w:rPr>
          <w:rFonts w:asciiTheme="minorHAnsi" w:hAnsiTheme="minorHAnsi" w:cstheme="minorHAnsi"/>
          <w:sz w:val="24"/>
        </w:rPr>
        <w:t xml:space="preserve"> </w:t>
      </w:r>
    </w:p>
    <w:p w14:paraId="26BBE704" w14:textId="119A3C94" w:rsidR="00E400B8" w:rsidRDefault="00E400B8" w:rsidP="0086747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bookmarkEnd w:id="1"/>
    <w:p w14:paraId="5B91C59D" w14:textId="77777777" w:rsidR="00C306D2" w:rsidRDefault="00C306D2" w:rsidP="00C306D2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0B36E7">
        <w:rPr>
          <w:rFonts w:asciiTheme="minorHAnsi" w:hAnsiTheme="minorHAnsi" w:cstheme="minorHAnsi"/>
          <w:b/>
          <w:sz w:val="24"/>
        </w:rPr>
        <w:t>Clerk 23/11.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2629B">
        <w:rPr>
          <w:rFonts w:asciiTheme="minorHAnsi" w:hAnsiTheme="minorHAnsi" w:cstheme="minorHAnsi"/>
          <w:bCs/>
          <w:sz w:val="24"/>
        </w:rPr>
        <w:t>Clerk</w:t>
      </w:r>
      <w:r>
        <w:rPr>
          <w:rFonts w:asciiTheme="minorHAnsi" w:hAnsiTheme="minorHAnsi" w:cstheme="minorHAnsi"/>
          <w:bCs/>
          <w:sz w:val="24"/>
        </w:rPr>
        <w:t xml:space="preserve"> to request quote from CIS based on actions </w:t>
      </w:r>
      <w:r>
        <w:rPr>
          <w:rFonts w:ascii="Calibri" w:eastAsia="Calibri" w:hAnsi="Calibri" w:cs="Calibri"/>
          <w:color w:val="000000" w:themeColor="text1"/>
          <w:sz w:val="24"/>
        </w:rPr>
        <w:t>Cllrs suggested from the</w:t>
      </w:r>
      <w:r w:rsidRPr="00A55DE3">
        <w:t xml:space="preserve"> </w:t>
      </w:r>
      <w:r w:rsidRPr="00A55DE3">
        <w:rPr>
          <w:rFonts w:ascii="Calibri" w:eastAsia="Calibri" w:hAnsi="Calibri" w:cs="Calibri"/>
          <w:color w:val="000000" w:themeColor="text1"/>
          <w:sz w:val="24"/>
        </w:rPr>
        <w:t>IT/security audit</w:t>
      </w:r>
      <w:r>
        <w:rPr>
          <w:rFonts w:ascii="Calibri" w:eastAsia="Calibri" w:hAnsi="Calibri" w:cs="Calibri"/>
          <w:color w:val="000000" w:themeColor="text1"/>
          <w:sz w:val="24"/>
        </w:rPr>
        <w:t>. (</w:t>
      </w:r>
      <w:r w:rsidRPr="008F0454">
        <w:rPr>
          <w:rFonts w:ascii="Calibri" w:eastAsia="Calibri" w:hAnsi="Calibri" w:cs="Calibri"/>
          <w:color w:val="000000" w:themeColor="text1"/>
          <w:sz w:val="24"/>
        </w:rPr>
        <w:t>Request CIS to quote on remediation of issues raised. AWS account backup of Microsoft server – solution for backup and a diagram of how it works. Get them to do authentication, quote for new router, fix all problems, options for ongoing support but advise it doesn’t warrant a monthly fee. Do they do pre-pay or pay as you go plan? Would they administrate office 365? Checking once a month updates are pushing, checking encryption is on, get a basic service cheaply. What is the hourly rate or cost of an annual review</w:t>
      </w:r>
      <w:r>
        <w:rPr>
          <w:rFonts w:ascii="Calibri" w:eastAsia="Calibri" w:hAnsi="Calibri" w:cs="Calibri"/>
          <w:color w:val="000000" w:themeColor="text1"/>
          <w:sz w:val="24"/>
        </w:rPr>
        <w:t xml:space="preserve">?). Quotes not received from companies, x2 approached. Can purchase a new router and work on rest of issues. </w:t>
      </w:r>
    </w:p>
    <w:p w14:paraId="752EE097" w14:textId="77777777" w:rsidR="00BB7199" w:rsidRDefault="00BB7199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E9E5A9E" w14:textId="56E95005" w:rsidR="000A749D" w:rsidRDefault="00F61571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BB7199">
        <w:rPr>
          <w:rFonts w:asciiTheme="minorHAnsi" w:hAnsiTheme="minorHAnsi" w:cstheme="minorHAnsi"/>
          <w:b/>
          <w:sz w:val="24"/>
        </w:rPr>
        <w:t xml:space="preserve">Clerk </w:t>
      </w:r>
      <w:r w:rsidR="00BB7199" w:rsidRPr="00F61571">
        <w:rPr>
          <w:rFonts w:ascii="Calibri" w:eastAsia="Calibri" w:hAnsi="Calibri" w:cs="Calibri"/>
          <w:b/>
          <w:bCs/>
          <w:color w:val="000000" w:themeColor="text1"/>
          <w:sz w:val="24"/>
        </w:rPr>
        <w:t>23/2</w:t>
      </w:r>
      <w:r w:rsidR="00FF6A0F">
        <w:rPr>
          <w:rFonts w:ascii="Calibri" w:eastAsia="Calibri" w:hAnsi="Calibri" w:cs="Calibri"/>
          <w:b/>
          <w:bCs/>
          <w:color w:val="000000" w:themeColor="text1"/>
          <w:sz w:val="24"/>
        </w:rPr>
        <w:t>6</w:t>
      </w:r>
      <w:r w:rsidR="00BB7199" w:rsidRPr="00F61571">
        <w:rPr>
          <w:rFonts w:ascii="Calibri" w:eastAsia="Calibri" w:hAnsi="Calibri" w:cs="Calibri"/>
          <w:b/>
          <w:bCs/>
          <w:color w:val="000000" w:themeColor="text1"/>
          <w:sz w:val="24"/>
        </w:rPr>
        <w:t>.</w:t>
      </w:r>
      <w:r w:rsidR="00BB7199">
        <w:rPr>
          <w:rFonts w:ascii="Calibri" w:eastAsia="Calibri" w:hAnsi="Calibri" w:cs="Calibri"/>
          <w:color w:val="000000" w:themeColor="text1"/>
          <w:sz w:val="24"/>
        </w:rPr>
        <w:t xml:space="preserve"> Clerk to progress purchase of 2 </w:t>
      </w:r>
      <w:r w:rsidR="00BB7199" w:rsidRPr="00BB7199">
        <w:rPr>
          <w:rFonts w:ascii="Calibri" w:eastAsia="Calibri" w:hAnsi="Calibri" w:cs="Calibri"/>
          <w:color w:val="000000" w:themeColor="text1"/>
          <w:sz w:val="24"/>
        </w:rPr>
        <w:t>bench</w:t>
      </w:r>
      <w:r w:rsidR="00BB7199">
        <w:rPr>
          <w:rFonts w:ascii="Calibri" w:eastAsia="Calibri" w:hAnsi="Calibri" w:cs="Calibri"/>
          <w:color w:val="000000" w:themeColor="text1"/>
          <w:sz w:val="24"/>
        </w:rPr>
        <w:t>es</w:t>
      </w:r>
      <w:r w:rsidR="005348A5">
        <w:rPr>
          <w:rFonts w:ascii="Calibri" w:eastAsia="Calibri" w:hAnsi="Calibri" w:cs="Calibri"/>
          <w:color w:val="000000" w:themeColor="text1"/>
          <w:sz w:val="24"/>
        </w:rPr>
        <w:t xml:space="preserve"> (suggested locations at </w:t>
      </w:r>
      <w:r w:rsidR="005348A5" w:rsidRPr="005348A5">
        <w:rPr>
          <w:rFonts w:ascii="Calibri" w:eastAsia="Calibri" w:hAnsi="Calibri" w:cs="Calibri"/>
          <w:color w:val="000000" w:themeColor="text1"/>
          <w:sz w:val="24"/>
        </w:rPr>
        <w:t>New Road near allotments and Hodson Road/Home Close</w:t>
      </w:r>
      <w:r>
        <w:rPr>
          <w:rFonts w:ascii="Calibri" w:eastAsia="Calibri" w:hAnsi="Calibri" w:cs="Calibri"/>
          <w:color w:val="000000" w:themeColor="text1"/>
          <w:sz w:val="24"/>
        </w:rPr>
        <w:t>)</w:t>
      </w:r>
      <w:r w:rsidR="00BB7199">
        <w:rPr>
          <w:rFonts w:ascii="Calibri" w:eastAsia="Calibri" w:hAnsi="Calibri" w:cs="Calibri"/>
          <w:color w:val="000000" w:themeColor="text1"/>
          <w:sz w:val="24"/>
        </w:rPr>
        <w:t xml:space="preserve">, as </w:t>
      </w:r>
      <w:r w:rsidR="00BB7199" w:rsidRPr="00BB7199">
        <w:rPr>
          <w:rFonts w:ascii="Calibri" w:eastAsia="Calibri" w:hAnsi="Calibri" w:cs="Calibri"/>
          <w:color w:val="000000" w:themeColor="text1"/>
          <w:sz w:val="24"/>
        </w:rPr>
        <w:t>approved by the August EGPA committee.</w:t>
      </w:r>
    </w:p>
    <w:p w14:paraId="2459A105" w14:textId="77777777" w:rsidR="009119B1" w:rsidRDefault="009119B1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473191EA" w14:textId="0D915F93" w:rsidR="009119B1" w:rsidRPr="009119B1" w:rsidRDefault="009119B1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315647">
        <w:rPr>
          <w:rFonts w:asciiTheme="minorHAnsi" w:hAnsiTheme="minorHAnsi" w:cstheme="minorHAnsi"/>
          <w:b/>
          <w:sz w:val="24"/>
        </w:rPr>
        <w:t xml:space="preserve">Clerk 23/39. </w:t>
      </w:r>
      <w:r w:rsidR="00DB5027" w:rsidRPr="00315647">
        <w:rPr>
          <w:rFonts w:asciiTheme="minorHAnsi" w:hAnsiTheme="minorHAnsi" w:cstheme="minorHAnsi"/>
          <w:bCs/>
          <w:sz w:val="24"/>
        </w:rPr>
        <w:t xml:space="preserve">To investigate </w:t>
      </w:r>
      <w:r w:rsidR="00DB5027" w:rsidRPr="00315647">
        <w:rPr>
          <w:rFonts w:ascii="Calibri" w:eastAsia="Calibri" w:hAnsi="Calibri" w:cs="Calibri"/>
          <w:bCs/>
          <w:color w:val="000000" w:themeColor="text1"/>
          <w:sz w:val="24"/>
        </w:rPr>
        <w:t>how</w:t>
      </w:r>
      <w:r w:rsidR="00DB5027" w:rsidRPr="00315647">
        <w:rPr>
          <w:rFonts w:ascii="Calibri" w:eastAsia="Calibri" w:hAnsi="Calibri" w:cs="Calibri"/>
          <w:color w:val="000000" w:themeColor="text1"/>
          <w:sz w:val="24"/>
        </w:rPr>
        <w:t xml:space="preserve"> long it would take to </w:t>
      </w:r>
      <w:r w:rsidR="00A30A1D" w:rsidRPr="00315647">
        <w:rPr>
          <w:rFonts w:ascii="Calibri" w:eastAsia="Calibri" w:hAnsi="Calibri" w:cs="Calibri"/>
          <w:color w:val="000000" w:themeColor="text1"/>
          <w:sz w:val="24"/>
        </w:rPr>
        <w:t>acquire land for a new burial site.</w:t>
      </w:r>
    </w:p>
    <w:p w14:paraId="16D314AA" w14:textId="77777777" w:rsidR="007D49C7" w:rsidRDefault="007D49C7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5051BA45" w14:textId="0278456C" w:rsidR="007D49C7" w:rsidRDefault="007D49C7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04103">
        <w:rPr>
          <w:rFonts w:ascii="Calibri" w:eastAsia="Calibri" w:hAnsi="Calibri" w:cs="Calibri"/>
          <w:b/>
          <w:bCs/>
          <w:color w:val="000000" w:themeColor="text1"/>
          <w:sz w:val="24"/>
        </w:rPr>
        <w:t>Clerk 23/</w:t>
      </w:r>
      <w:r w:rsidR="00E04103" w:rsidRPr="00E04103">
        <w:rPr>
          <w:rFonts w:ascii="Calibri" w:eastAsia="Calibri" w:hAnsi="Calibri" w:cs="Calibri"/>
          <w:b/>
          <w:bCs/>
          <w:color w:val="000000" w:themeColor="text1"/>
          <w:sz w:val="24"/>
        </w:rPr>
        <w:t>40</w:t>
      </w:r>
      <w:r w:rsidR="00E04103">
        <w:rPr>
          <w:rFonts w:ascii="Calibri" w:eastAsia="Calibri" w:hAnsi="Calibri" w:cs="Calibri"/>
          <w:color w:val="000000" w:themeColor="text1"/>
          <w:sz w:val="24"/>
        </w:rPr>
        <w:t>. Present precept and budget to Jan 24 full council for approval/adjustment.</w:t>
      </w:r>
    </w:p>
    <w:p w14:paraId="75CD9090" w14:textId="37B66B8D" w:rsidR="00E04103" w:rsidRDefault="00E04103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0717A4">
        <w:rPr>
          <w:rFonts w:ascii="Calibri" w:eastAsia="Calibri" w:hAnsi="Calibri" w:cs="Calibri"/>
          <w:b/>
          <w:bCs/>
          <w:color w:val="000000" w:themeColor="text1"/>
          <w:sz w:val="24"/>
        </w:rPr>
        <w:t>RFO 23/40</w:t>
      </w:r>
      <w:r>
        <w:rPr>
          <w:rFonts w:ascii="Calibri" w:eastAsia="Calibri" w:hAnsi="Calibri" w:cs="Calibri"/>
          <w:color w:val="000000" w:themeColor="text1"/>
          <w:sz w:val="24"/>
        </w:rPr>
        <w:t xml:space="preserve">. Make sure a </w:t>
      </w:r>
      <w:r w:rsidR="000717A4">
        <w:rPr>
          <w:rFonts w:ascii="Calibri" w:eastAsia="Calibri" w:hAnsi="Calibri" w:cs="Calibri"/>
          <w:color w:val="000000" w:themeColor="text1"/>
          <w:sz w:val="24"/>
        </w:rPr>
        <w:t>suitable copy of the budget is prepared for loading onto the councils website.</w:t>
      </w:r>
    </w:p>
    <w:p w14:paraId="25173F76" w14:textId="77777777" w:rsidR="006F10F5" w:rsidRDefault="006F10F5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A5F3151" w14:textId="5D548BCB" w:rsidR="006F10F5" w:rsidRDefault="006F10F5" w:rsidP="006F10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>Clerk 23/41</w:t>
      </w:r>
      <w:r w:rsidRPr="00315647">
        <w:rPr>
          <w:rFonts w:ascii="Calibri" w:eastAsia="Calibri" w:hAnsi="Calibri" w:cs="Calibri"/>
          <w:color w:val="000000" w:themeColor="text1"/>
          <w:sz w:val="24"/>
        </w:rPr>
        <w:t xml:space="preserve">. Add </w:t>
      </w:r>
      <w:r w:rsidR="006C2A6A" w:rsidRPr="00315647">
        <w:rPr>
          <w:rFonts w:ascii="Calibri" w:eastAsia="Calibri" w:hAnsi="Calibri" w:cs="Calibri"/>
          <w:color w:val="000000" w:themeColor="text1"/>
          <w:sz w:val="24"/>
        </w:rPr>
        <w:t xml:space="preserve">summary </w:t>
      </w:r>
      <w:r w:rsidR="00CA6F3C" w:rsidRPr="00315647">
        <w:rPr>
          <w:rFonts w:ascii="Calibri" w:eastAsia="Calibri" w:hAnsi="Calibri" w:cs="Calibri"/>
          <w:color w:val="000000" w:themeColor="text1"/>
          <w:sz w:val="24"/>
        </w:rPr>
        <w:t>of 3 months spend</w:t>
      </w:r>
      <w:r w:rsidR="006C2A6A" w:rsidRPr="00315647">
        <w:rPr>
          <w:rFonts w:ascii="Calibri" w:eastAsia="Calibri" w:hAnsi="Calibri" w:cs="Calibri"/>
          <w:color w:val="000000" w:themeColor="text1"/>
          <w:sz w:val="24"/>
        </w:rPr>
        <w:t xml:space="preserve"> on </w:t>
      </w:r>
      <w:r w:rsidR="00CA6F3C" w:rsidRPr="00315647">
        <w:rPr>
          <w:rFonts w:ascii="Calibri" w:eastAsia="Calibri" w:hAnsi="Calibri" w:cs="Calibri"/>
          <w:color w:val="000000" w:themeColor="text1"/>
          <w:sz w:val="24"/>
        </w:rPr>
        <w:t xml:space="preserve">Unity </w:t>
      </w:r>
      <w:r w:rsidR="006C2A6A" w:rsidRPr="00315647">
        <w:rPr>
          <w:rFonts w:ascii="Calibri" w:eastAsia="Calibri" w:hAnsi="Calibri" w:cs="Calibri"/>
          <w:color w:val="000000" w:themeColor="text1"/>
          <w:sz w:val="24"/>
        </w:rPr>
        <w:t xml:space="preserve">payment card to July agenda for review, so Cllrs can </w:t>
      </w:r>
      <w:r w:rsidR="0008054E" w:rsidRPr="00315647">
        <w:rPr>
          <w:rFonts w:ascii="Calibri" w:eastAsia="Calibri" w:hAnsi="Calibri" w:cs="Calibri"/>
          <w:color w:val="000000" w:themeColor="text1"/>
          <w:sz w:val="24"/>
        </w:rPr>
        <w:t>amend the max card limit if necessary</w:t>
      </w:r>
      <w:r w:rsidR="00F91B7A" w:rsidRPr="00315647">
        <w:rPr>
          <w:rFonts w:ascii="Calibri" w:eastAsia="Calibri" w:hAnsi="Calibri" w:cs="Calibri"/>
          <w:color w:val="000000" w:themeColor="text1"/>
          <w:sz w:val="24"/>
        </w:rPr>
        <w:t>,</w:t>
      </w:r>
      <w:r w:rsidR="00D14716" w:rsidRPr="00315647">
        <w:rPr>
          <w:rFonts w:ascii="Calibri" w:eastAsia="Calibri" w:hAnsi="Calibri" w:cs="Calibri"/>
          <w:color w:val="000000" w:themeColor="text1"/>
          <w:sz w:val="24"/>
        </w:rPr>
        <w:t xml:space="preserve"> prior to large payments due in August</w:t>
      </w:r>
      <w:r w:rsidR="006C2A6A" w:rsidRPr="00315647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5BD00D8F" w14:textId="77777777" w:rsidR="00315647" w:rsidRPr="00315647" w:rsidRDefault="00315647" w:rsidP="006F10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0F3E78F" w14:textId="5840E65E" w:rsidR="006F10F5" w:rsidRDefault="006F10F5" w:rsidP="006F10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315647">
        <w:rPr>
          <w:rFonts w:ascii="Calibri" w:eastAsia="Calibri" w:hAnsi="Calibri" w:cs="Calibri"/>
          <w:b/>
          <w:bCs/>
          <w:color w:val="000000" w:themeColor="text1"/>
          <w:sz w:val="24"/>
        </w:rPr>
        <w:t>RFO 23/41</w:t>
      </w:r>
      <w:r w:rsidRPr="00315647">
        <w:rPr>
          <w:rFonts w:ascii="Calibri" w:eastAsia="Calibri" w:hAnsi="Calibri" w:cs="Calibri"/>
          <w:color w:val="000000" w:themeColor="text1"/>
          <w:sz w:val="24"/>
        </w:rPr>
        <w:t xml:space="preserve">. </w:t>
      </w:r>
      <w:r w:rsidR="0060680C" w:rsidRPr="00315647">
        <w:rPr>
          <w:rFonts w:ascii="Calibri" w:eastAsia="Calibri" w:hAnsi="Calibri" w:cs="Calibri"/>
          <w:color w:val="000000" w:themeColor="text1"/>
          <w:sz w:val="24"/>
        </w:rPr>
        <w:t xml:space="preserve">Arrange for </w:t>
      </w:r>
      <w:r w:rsidR="000768B9" w:rsidRPr="00315647">
        <w:rPr>
          <w:rFonts w:ascii="Calibri" w:eastAsia="Calibri" w:hAnsi="Calibri" w:cs="Calibri"/>
          <w:color w:val="000000" w:themeColor="text1"/>
          <w:sz w:val="24"/>
        </w:rPr>
        <w:t xml:space="preserve">payment card limit to be increased to £1,500. </w:t>
      </w:r>
      <w:r w:rsidR="00CA6F3C" w:rsidRPr="00315647">
        <w:rPr>
          <w:rFonts w:ascii="Calibri" w:eastAsia="Calibri" w:hAnsi="Calibri" w:cs="Calibri"/>
          <w:color w:val="000000" w:themeColor="text1"/>
          <w:sz w:val="24"/>
        </w:rPr>
        <w:t xml:space="preserve">Provide summary of 3 months spend on Unity payment card for July’s </w:t>
      </w:r>
      <w:r w:rsidR="00877380" w:rsidRPr="00315647">
        <w:rPr>
          <w:rFonts w:ascii="Calibri" w:eastAsia="Calibri" w:hAnsi="Calibri" w:cs="Calibri"/>
          <w:color w:val="000000" w:themeColor="text1"/>
          <w:sz w:val="24"/>
        </w:rPr>
        <w:t xml:space="preserve">finance </w:t>
      </w:r>
      <w:r w:rsidR="00CA6F3C" w:rsidRPr="00315647">
        <w:rPr>
          <w:rFonts w:ascii="Calibri" w:eastAsia="Calibri" w:hAnsi="Calibri" w:cs="Calibri"/>
          <w:color w:val="000000" w:themeColor="text1"/>
          <w:sz w:val="24"/>
        </w:rPr>
        <w:t>meeting</w:t>
      </w:r>
      <w:r w:rsidRPr="00315647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42528471" w14:textId="77777777" w:rsidR="000717A4" w:rsidRDefault="000717A4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59C915B1" w14:textId="5261AC5F" w:rsidR="000717A4" w:rsidRDefault="00B33728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B33728">
        <w:rPr>
          <w:rFonts w:ascii="Calibri" w:eastAsia="Calibri" w:hAnsi="Calibri" w:cs="Calibri"/>
          <w:b/>
          <w:bCs/>
          <w:color w:val="000000" w:themeColor="text1"/>
          <w:sz w:val="24"/>
        </w:rPr>
        <w:t>Clerk 23/42</w:t>
      </w:r>
      <w:r>
        <w:rPr>
          <w:rFonts w:ascii="Calibri" w:eastAsia="Calibri" w:hAnsi="Calibri" w:cs="Calibri"/>
          <w:color w:val="000000" w:themeColor="text1"/>
          <w:sz w:val="24"/>
        </w:rPr>
        <w:t>. Write a recorded delivery letter to the late debtor laying out the final payment terms.</w:t>
      </w:r>
      <w:r w:rsidR="0006018C">
        <w:rPr>
          <w:rFonts w:ascii="Calibri" w:eastAsia="Calibri" w:hAnsi="Calibri" w:cs="Calibri"/>
          <w:color w:val="000000" w:themeColor="text1"/>
          <w:sz w:val="24"/>
        </w:rPr>
        <w:t xml:space="preserve"> Bring back to March meeting if not successful outcome.</w:t>
      </w:r>
    </w:p>
    <w:p w14:paraId="36E07E0D" w14:textId="77777777" w:rsidR="00B33728" w:rsidRDefault="00B33728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1B8D4E15" w14:textId="2A5CD960" w:rsidR="0006018C" w:rsidRDefault="0006018C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06018C">
        <w:rPr>
          <w:rFonts w:ascii="Calibri" w:eastAsia="Calibri" w:hAnsi="Calibri" w:cs="Calibri"/>
          <w:b/>
          <w:bCs/>
          <w:color w:val="000000" w:themeColor="text1"/>
          <w:sz w:val="24"/>
        </w:rPr>
        <w:t>RFO 23/43</w:t>
      </w:r>
      <w:r>
        <w:rPr>
          <w:rFonts w:ascii="Calibri" w:eastAsia="Calibri" w:hAnsi="Calibri" w:cs="Calibri"/>
          <w:color w:val="000000" w:themeColor="text1"/>
          <w:sz w:val="24"/>
        </w:rPr>
        <w:t>. Carry out approved virements.</w:t>
      </w:r>
    </w:p>
    <w:p w14:paraId="3F8B865D" w14:textId="77777777" w:rsidR="00683DCA" w:rsidRDefault="00683DCA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4B4D4809" w14:textId="27E53B4F" w:rsidR="00683DCA" w:rsidRDefault="00786850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786850">
        <w:rPr>
          <w:rFonts w:ascii="Calibri" w:eastAsia="Calibri" w:hAnsi="Calibri" w:cs="Calibri"/>
          <w:b/>
          <w:bCs/>
          <w:color w:val="000000" w:themeColor="text1"/>
          <w:sz w:val="24"/>
        </w:rPr>
        <w:t>RFO 23/45.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Talk </w:t>
      </w:r>
      <w:r w:rsidRPr="006208D8">
        <w:rPr>
          <w:rFonts w:ascii="Calibri" w:eastAsia="Calibri" w:hAnsi="Calibri" w:cs="Calibri"/>
          <w:color w:val="000000" w:themeColor="text1"/>
          <w:sz w:val="24"/>
        </w:rPr>
        <w:t>to Justine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and other Clerks/RFO’s to determine the best high interest fund. Bring back to March Finance committee meeting.</w:t>
      </w:r>
    </w:p>
    <w:p w14:paraId="23FE9B4D" w14:textId="77777777" w:rsidR="00786850" w:rsidRDefault="00786850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73BE6975" w14:textId="490CF11A" w:rsidR="00683DCA" w:rsidRDefault="00C62829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C62829">
        <w:rPr>
          <w:rFonts w:ascii="Calibri" w:eastAsia="Calibri" w:hAnsi="Calibri" w:cs="Calibri"/>
          <w:b/>
          <w:bCs/>
          <w:color w:val="000000" w:themeColor="text1"/>
          <w:sz w:val="24"/>
        </w:rPr>
        <w:t>Clerk 23/46.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Ask questions to SBC ref Chiseldon walking map</w:t>
      </w:r>
      <w:r w:rsidR="00FD60FB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4486B7C4" w14:textId="77777777" w:rsidR="00683DCA" w:rsidRDefault="00683DCA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346643C8" w14:textId="72DE2CA7" w:rsidR="00E3048D" w:rsidRDefault="00E3048D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6C3AC7">
        <w:rPr>
          <w:rFonts w:ascii="Calibri" w:eastAsia="Calibri" w:hAnsi="Calibri" w:cs="Calibri"/>
          <w:b/>
          <w:bCs/>
          <w:color w:val="000000" w:themeColor="text1"/>
          <w:sz w:val="24"/>
        </w:rPr>
        <w:t>Cler</w:t>
      </w:r>
      <w:r w:rsidR="006C3AC7" w:rsidRPr="006C3AC7">
        <w:rPr>
          <w:rFonts w:ascii="Calibri" w:eastAsia="Calibri" w:hAnsi="Calibri" w:cs="Calibri"/>
          <w:b/>
          <w:bCs/>
          <w:color w:val="000000" w:themeColor="text1"/>
          <w:sz w:val="24"/>
        </w:rPr>
        <w:t>k</w:t>
      </w:r>
      <w:r w:rsidRPr="006C3AC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23/4</w:t>
      </w:r>
      <w:r w:rsidR="00A1648B">
        <w:rPr>
          <w:rFonts w:ascii="Calibri" w:eastAsia="Calibri" w:hAnsi="Calibri" w:cs="Calibri"/>
          <w:b/>
          <w:bCs/>
          <w:color w:val="000000" w:themeColor="text1"/>
          <w:sz w:val="24"/>
        </w:rPr>
        <w:t>7</w:t>
      </w:r>
      <w:r>
        <w:rPr>
          <w:rFonts w:ascii="Calibri" w:eastAsia="Calibri" w:hAnsi="Calibri" w:cs="Calibri"/>
          <w:color w:val="000000" w:themeColor="text1"/>
          <w:sz w:val="24"/>
        </w:rPr>
        <w:t>. Add item to Full council agenda to ask for</w:t>
      </w:r>
      <w:r w:rsidR="006C3AC7">
        <w:rPr>
          <w:rFonts w:ascii="Calibri" w:eastAsia="Calibri" w:hAnsi="Calibri" w:cs="Calibri"/>
          <w:color w:val="000000" w:themeColor="text1"/>
          <w:sz w:val="24"/>
        </w:rPr>
        <w:t xml:space="preserve"> alternative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ideas for spending £62,000 CIL funds.</w:t>
      </w:r>
    </w:p>
    <w:p w14:paraId="25EFB54A" w14:textId="77777777" w:rsidR="006C3AC7" w:rsidRDefault="006C3AC7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4BA76B05" w14:textId="60CAAD38" w:rsidR="006C3AC7" w:rsidRDefault="006C3AC7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A36CF6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Clerk </w:t>
      </w:r>
      <w:r w:rsidR="00A36CF6" w:rsidRPr="00A36CF6">
        <w:rPr>
          <w:rFonts w:ascii="Calibri" w:eastAsia="Calibri" w:hAnsi="Calibri" w:cs="Calibri"/>
          <w:b/>
          <w:bCs/>
          <w:color w:val="000000" w:themeColor="text1"/>
          <w:sz w:val="24"/>
        </w:rPr>
        <w:t>23/49</w:t>
      </w:r>
      <w:r w:rsidR="00A36CF6">
        <w:rPr>
          <w:rFonts w:ascii="Calibri" w:eastAsia="Calibri" w:hAnsi="Calibri" w:cs="Calibri"/>
          <w:color w:val="000000" w:themeColor="text1"/>
          <w:sz w:val="24"/>
        </w:rPr>
        <w:t xml:space="preserve">. Ask Committee Cllrs for preferred days of the week to change meetings to. Add to March agenda. </w:t>
      </w:r>
    </w:p>
    <w:p w14:paraId="3876F68D" w14:textId="77777777" w:rsidR="00E3048D" w:rsidRPr="00651691" w:rsidRDefault="00E3048D" w:rsidP="008C5BC8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sectPr w:rsidR="00E3048D" w:rsidRPr="00651691" w:rsidSect="00625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46BD" w14:textId="77777777" w:rsidR="0062592D" w:rsidRDefault="0062592D">
      <w:r>
        <w:separator/>
      </w:r>
    </w:p>
  </w:endnote>
  <w:endnote w:type="continuationSeparator" w:id="0">
    <w:p w14:paraId="5DF298EA" w14:textId="77777777" w:rsidR="0062592D" w:rsidRDefault="006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00D5A924" w:rsidR="00941778" w:rsidRDefault="00AB1135">
    <w:pPr>
      <w:pStyle w:val="Footer"/>
    </w:pPr>
    <w:r>
      <w:t>Finance meeting minutes</w:t>
    </w:r>
    <w:r w:rsidR="005B5EC5">
      <w:t xml:space="preserve"> </w:t>
    </w:r>
    <w:r w:rsidR="008F344C">
      <w:t>0</w:t>
    </w:r>
    <w:r w:rsidR="000F596D">
      <w:t>2</w:t>
    </w:r>
    <w:r w:rsidR="005B5EC5">
      <w:t>.</w:t>
    </w:r>
    <w:r w:rsidR="000F596D">
      <w:t>01.</w:t>
    </w:r>
    <w:r w:rsidR="005B5EC5">
      <w:t>202</w:t>
    </w:r>
    <w:r w:rsidR="000F596D">
      <w:t>4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69A4" w14:textId="77777777" w:rsidR="0062592D" w:rsidRDefault="0062592D">
      <w:r>
        <w:separator/>
      </w:r>
    </w:p>
  </w:footnote>
  <w:footnote w:type="continuationSeparator" w:id="0">
    <w:p w14:paraId="3288F868" w14:textId="77777777" w:rsidR="0062592D" w:rsidRDefault="006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7572A48D" w:rsidR="00941778" w:rsidRDefault="0062592D">
    <w:pPr>
      <w:pStyle w:val="Header"/>
    </w:pPr>
    <w:r>
      <w:rPr>
        <w:noProof/>
      </w:rPr>
      <w:pict w14:anchorId="14F8E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7" o:spid="_x0000_s1030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6B0A8C4" wp14:editId="07AF91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2216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8C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4.85pt;height:164.9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Lk9AEAAMU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6902216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74C78C" wp14:editId="61B066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442B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4C78C" id="WordArt 2" o:spid="_x0000_s1028" type="#_x0000_t202" style="position:absolute;margin-left:0;margin-top:0;width:494.85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c9wEAAMw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060442B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5BD6E300" w:rsidR="00941778" w:rsidRDefault="0062592D">
    <w:pPr>
      <w:pStyle w:val="Header"/>
    </w:pPr>
    <w:r>
      <w:rPr>
        <w:noProof/>
      </w:rPr>
      <w:pict w14:anchorId="4E819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8" o:spid="_x0000_s1031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A102" w14:textId="7EF83D8B" w:rsidR="00B71D54" w:rsidRDefault="0062592D">
    <w:pPr>
      <w:pStyle w:val="Header"/>
    </w:pPr>
    <w:r>
      <w:rPr>
        <w:noProof/>
      </w:rPr>
      <w:pict w14:anchorId="018C5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6" o:spid="_x0000_s1029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F436B"/>
    <w:multiLevelType w:val="hybridMultilevel"/>
    <w:tmpl w:val="B66E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082"/>
    <w:multiLevelType w:val="hybridMultilevel"/>
    <w:tmpl w:val="1A6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53BEA"/>
    <w:multiLevelType w:val="multilevel"/>
    <w:tmpl w:val="947E51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26580"/>
    <w:multiLevelType w:val="hybridMultilevel"/>
    <w:tmpl w:val="6172D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50D1E"/>
    <w:multiLevelType w:val="multilevel"/>
    <w:tmpl w:val="DA70A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874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594" w:hanging="360"/>
      </w:pPr>
    </w:lvl>
    <w:lvl w:ilvl="2" w:tplc="0809001B" w:tentative="1">
      <w:start w:val="1"/>
      <w:numFmt w:val="lowerRoman"/>
      <w:lvlText w:val="%3."/>
      <w:lvlJc w:val="right"/>
      <w:pPr>
        <w:ind w:left="9314" w:hanging="180"/>
      </w:pPr>
    </w:lvl>
    <w:lvl w:ilvl="3" w:tplc="0809000F">
      <w:start w:val="1"/>
      <w:numFmt w:val="decimal"/>
      <w:lvlText w:val="%4."/>
      <w:lvlJc w:val="left"/>
      <w:pPr>
        <w:ind w:left="10034" w:hanging="360"/>
      </w:pPr>
    </w:lvl>
    <w:lvl w:ilvl="4" w:tplc="08090019" w:tentative="1">
      <w:start w:val="1"/>
      <w:numFmt w:val="lowerLetter"/>
      <w:lvlText w:val="%5."/>
      <w:lvlJc w:val="left"/>
      <w:pPr>
        <w:ind w:left="10754" w:hanging="360"/>
      </w:pPr>
    </w:lvl>
    <w:lvl w:ilvl="5" w:tplc="0809001B" w:tentative="1">
      <w:start w:val="1"/>
      <w:numFmt w:val="lowerRoman"/>
      <w:lvlText w:val="%6."/>
      <w:lvlJc w:val="right"/>
      <w:pPr>
        <w:ind w:left="11474" w:hanging="180"/>
      </w:pPr>
    </w:lvl>
    <w:lvl w:ilvl="6" w:tplc="0809000F" w:tentative="1">
      <w:start w:val="1"/>
      <w:numFmt w:val="decimal"/>
      <w:lvlText w:val="%7."/>
      <w:lvlJc w:val="left"/>
      <w:pPr>
        <w:ind w:left="12194" w:hanging="360"/>
      </w:pPr>
    </w:lvl>
    <w:lvl w:ilvl="7" w:tplc="08090019" w:tentative="1">
      <w:start w:val="1"/>
      <w:numFmt w:val="lowerLetter"/>
      <w:lvlText w:val="%8."/>
      <w:lvlJc w:val="left"/>
      <w:pPr>
        <w:ind w:left="12914" w:hanging="360"/>
      </w:pPr>
    </w:lvl>
    <w:lvl w:ilvl="8" w:tplc="08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2" w15:restartNumberingAfterBreak="0">
    <w:nsid w:val="5A732C74"/>
    <w:multiLevelType w:val="multilevel"/>
    <w:tmpl w:val="36C69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318FD"/>
    <w:multiLevelType w:val="hybridMultilevel"/>
    <w:tmpl w:val="B3F2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B1FDF"/>
    <w:multiLevelType w:val="hybridMultilevel"/>
    <w:tmpl w:val="C78A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A6CB2"/>
    <w:multiLevelType w:val="hybridMultilevel"/>
    <w:tmpl w:val="72DE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CD07D1"/>
    <w:multiLevelType w:val="hybridMultilevel"/>
    <w:tmpl w:val="1C74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36F6D"/>
    <w:multiLevelType w:val="multilevel"/>
    <w:tmpl w:val="CFAED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82ADD"/>
    <w:multiLevelType w:val="hybridMultilevel"/>
    <w:tmpl w:val="1BA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44447">
    <w:abstractNumId w:val="29"/>
  </w:num>
  <w:num w:numId="2" w16cid:durableId="444732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758600">
    <w:abstractNumId w:val="11"/>
  </w:num>
  <w:num w:numId="4" w16cid:durableId="2052881061">
    <w:abstractNumId w:val="35"/>
  </w:num>
  <w:num w:numId="5" w16cid:durableId="1782724347">
    <w:abstractNumId w:val="3"/>
  </w:num>
  <w:num w:numId="6" w16cid:durableId="364254767">
    <w:abstractNumId w:val="23"/>
  </w:num>
  <w:num w:numId="7" w16cid:durableId="1117797503">
    <w:abstractNumId w:val="25"/>
  </w:num>
  <w:num w:numId="8" w16cid:durableId="1919710058">
    <w:abstractNumId w:val="10"/>
  </w:num>
  <w:num w:numId="9" w16cid:durableId="1934045781">
    <w:abstractNumId w:val="19"/>
  </w:num>
  <w:num w:numId="10" w16cid:durableId="501942424">
    <w:abstractNumId w:val="20"/>
  </w:num>
  <w:num w:numId="11" w16cid:durableId="355157509">
    <w:abstractNumId w:val="28"/>
  </w:num>
  <w:num w:numId="12" w16cid:durableId="2036927537">
    <w:abstractNumId w:val="4"/>
  </w:num>
  <w:num w:numId="13" w16cid:durableId="1131552587">
    <w:abstractNumId w:val="16"/>
  </w:num>
  <w:num w:numId="14" w16cid:durableId="1882470885">
    <w:abstractNumId w:val="26"/>
  </w:num>
  <w:num w:numId="15" w16cid:durableId="843283701">
    <w:abstractNumId w:val="31"/>
  </w:num>
  <w:num w:numId="16" w16cid:durableId="970015154">
    <w:abstractNumId w:val="32"/>
  </w:num>
  <w:num w:numId="17" w16cid:durableId="518130791">
    <w:abstractNumId w:val="13"/>
  </w:num>
  <w:num w:numId="18" w16cid:durableId="1938756034">
    <w:abstractNumId w:val="17"/>
  </w:num>
  <w:num w:numId="19" w16cid:durableId="1568147191">
    <w:abstractNumId w:val="12"/>
  </w:num>
  <w:num w:numId="20" w16cid:durableId="1846674110">
    <w:abstractNumId w:val="18"/>
  </w:num>
  <w:num w:numId="21" w16cid:durableId="1785734086">
    <w:abstractNumId w:val="9"/>
  </w:num>
  <w:num w:numId="22" w16cid:durableId="372312004">
    <w:abstractNumId w:val="5"/>
  </w:num>
  <w:num w:numId="23" w16cid:durableId="996491073">
    <w:abstractNumId w:val="6"/>
  </w:num>
  <w:num w:numId="24" w16cid:durableId="1144472490">
    <w:abstractNumId w:val="0"/>
  </w:num>
  <w:num w:numId="25" w16cid:durableId="206184668">
    <w:abstractNumId w:val="15"/>
  </w:num>
  <w:num w:numId="26" w16cid:durableId="1552232263">
    <w:abstractNumId w:val="27"/>
  </w:num>
  <w:num w:numId="27" w16cid:durableId="278952686">
    <w:abstractNumId w:val="36"/>
  </w:num>
  <w:num w:numId="28" w16cid:durableId="1976135699">
    <w:abstractNumId w:val="33"/>
  </w:num>
  <w:num w:numId="29" w16cid:durableId="134686810">
    <w:abstractNumId w:val="8"/>
  </w:num>
  <w:num w:numId="30" w16cid:durableId="932586673">
    <w:abstractNumId w:val="21"/>
  </w:num>
  <w:num w:numId="31" w16cid:durableId="1492408771">
    <w:abstractNumId w:val="24"/>
  </w:num>
  <w:num w:numId="32" w16cid:durableId="168104766">
    <w:abstractNumId w:val="30"/>
  </w:num>
  <w:num w:numId="33" w16cid:durableId="921257744">
    <w:abstractNumId w:val="1"/>
  </w:num>
  <w:num w:numId="34" w16cid:durableId="1586383125">
    <w:abstractNumId w:val="22"/>
  </w:num>
  <w:num w:numId="35" w16cid:durableId="2004626032">
    <w:abstractNumId w:val="14"/>
  </w:num>
  <w:num w:numId="36" w16cid:durableId="1082217020">
    <w:abstractNumId w:val="34"/>
  </w:num>
  <w:num w:numId="37" w16cid:durableId="507601888">
    <w:abstractNumId w:val="7"/>
  </w:num>
  <w:num w:numId="38" w16cid:durableId="103515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000492"/>
    <w:rsid w:val="000012A4"/>
    <w:rsid w:val="000016B0"/>
    <w:rsid w:val="000021E7"/>
    <w:rsid w:val="00002A8E"/>
    <w:rsid w:val="00002F3E"/>
    <w:rsid w:val="00003052"/>
    <w:rsid w:val="00003A3B"/>
    <w:rsid w:val="00003D8A"/>
    <w:rsid w:val="00004426"/>
    <w:rsid w:val="000046E9"/>
    <w:rsid w:val="000053BD"/>
    <w:rsid w:val="00005AFE"/>
    <w:rsid w:val="00006400"/>
    <w:rsid w:val="000067D0"/>
    <w:rsid w:val="00006EAE"/>
    <w:rsid w:val="00010237"/>
    <w:rsid w:val="000102A9"/>
    <w:rsid w:val="00011471"/>
    <w:rsid w:val="0001242D"/>
    <w:rsid w:val="000124A1"/>
    <w:rsid w:val="00012B9A"/>
    <w:rsid w:val="00012FA3"/>
    <w:rsid w:val="00013278"/>
    <w:rsid w:val="000137FA"/>
    <w:rsid w:val="00013893"/>
    <w:rsid w:val="00013A35"/>
    <w:rsid w:val="00013DD1"/>
    <w:rsid w:val="00013DD2"/>
    <w:rsid w:val="00014FFE"/>
    <w:rsid w:val="00015CA4"/>
    <w:rsid w:val="00016DD1"/>
    <w:rsid w:val="000170EB"/>
    <w:rsid w:val="000174FE"/>
    <w:rsid w:val="00021920"/>
    <w:rsid w:val="0002334D"/>
    <w:rsid w:val="000240C6"/>
    <w:rsid w:val="000242D6"/>
    <w:rsid w:val="000248BF"/>
    <w:rsid w:val="00024FA0"/>
    <w:rsid w:val="000250C9"/>
    <w:rsid w:val="000253A3"/>
    <w:rsid w:val="00025A7A"/>
    <w:rsid w:val="00026128"/>
    <w:rsid w:val="000274E6"/>
    <w:rsid w:val="00030209"/>
    <w:rsid w:val="00031E8A"/>
    <w:rsid w:val="000343C4"/>
    <w:rsid w:val="00035774"/>
    <w:rsid w:val="00036BE9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08"/>
    <w:rsid w:val="00045216"/>
    <w:rsid w:val="00045B89"/>
    <w:rsid w:val="0004686E"/>
    <w:rsid w:val="00050872"/>
    <w:rsid w:val="00050CDF"/>
    <w:rsid w:val="00050ED8"/>
    <w:rsid w:val="0005237A"/>
    <w:rsid w:val="0005297E"/>
    <w:rsid w:val="000539D8"/>
    <w:rsid w:val="00053F46"/>
    <w:rsid w:val="00054365"/>
    <w:rsid w:val="00055C57"/>
    <w:rsid w:val="00055DC2"/>
    <w:rsid w:val="00055FA9"/>
    <w:rsid w:val="00057AD1"/>
    <w:rsid w:val="00057D51"/>
    <w:rsid w:val="000600E6"/>
    <w:rsid w:val="0006018C"/>
    <w:rsid w:val="00061724"/>
    <w:rsid w:val="0006196F"/>
    <w:rsid w:val="000646EB"/>
    <w:rsid w:val="00064EB9"/>
    <w:rsid w:val="00065009"/>
    <w:rsid w:val="00066587"/>
    <w:rsid w:val="00066699"/>
    <w:rsid w:val="00067228"/>
    <w:rsid w:val="00067813"/>
    <w:rsid w:val="000678CC"/>
    <w:rsid w:val="00070169"/>
    <w:rsid w:val="00070302"/>
    <w:rsid w:val="0007071A"/>
    <w:rsid w:val="000716EA"/>
    <w:rsid w:val="000717A4"/>
    <w:rsid w:val="00071EA6"/>
    <w:rsid w:val="0007237A"/>
    <w:rsid w:val="00072B43"/>
    <w:rsid w:val="00072E31"/>
    <w:rsid w:val="0007398B"/>
    <w:rsid w:val="00074233"/>
    <w:rsid w:val="000743FC"/>
    <w:rsid w:val="0007501D"/>
    <w:rsid w:val="0007510C"/>
    <w:rsid w:val="0007641A"/>
    <w:rsid w:val="000768A1"/>
    <w:rsid w:val="000768B9"/>
    <w:rsid w:val="000768E4"/>
    <w:rsid w:val="00076A54"/>
    <w:rsid w:val="00076E9D"/>
    <w:rsid w:val="00077495"/>
    <w:rsid w:val="00077EC6"/>
    <w:rsid w:val="0008054E"/>
    <w:rsid w:val="0008100F"/>
    <w:rsid w:val="000819B5"/>
    <w:rsid w:val="000821AE"/>
    <w:rsid w:val="00082B0A"/>
    <w:rsid w:val="00082CF2"/>
    <w:rsid w:val="00083395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30A8"/>
    <w:rsid w:val="00093485"/>
    <w:rsid w:val="00094D6E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C72"/>
    <w:rsid w:val="000A4E61"/>
    <w:rsid w:val="000A54C3"/>
    <w:rsid w:val="000A5BBE"/>
    <w:rsid w:val="000A6242"/>
    <w:rsid w:val="000A65CC"/>
    <w:rsid w:val="000A69BF"/>
    <w:rsid w:val="000A749D"/>
    <w:rsid w:val="000B1041"/>
    <w:rsid w:val="000B2294"/>
    <w:rsid w:val="000B34A8"/>
    <w:rsid w:val="000B36E7"/>
    <w:rsid w:val="000B3BFB"/>
    <w:rsid w:val="000B3CEF"/>
    <w:rsid w:val="000B42AB"/>
    <w:rsid w:val="000B4904"/>
    <w:rsid w:val="000B564C"/>
    <w:rsid w:val="000B6B4B"/>
    <w:rsid w:val="000B70CF"/>
    <w:rsid w:val="000B7EE5"/>
    <w:rsid w:val="000C023D"/>
    <w:rsid w:val="000C047D"/>
    <w:rsid w:val="000C04AB"/>
    <w:rsid w:val="000C1285"/>
    <w:rsid w:val="000C131C"/>
    <w:rsid w:val="000C2D20"/>
    <w:rsid w:val="000C2F69"/>
    <w:rsid w:val="000C3415"/>
    <w:rsid w:val="000C38BC"/>
    <w:rsid w:val="000C3D90"/>
    <w:rsid w:val="000C417D"/>
    <w:rsid w:val="000C4335"/>
    <w:rsid w:val="000C43D8"/>
    <w:rsid w:val="000C4F53"/>
    <w:rsid w:val="000C56E7"/>
    <w:rsid w:val="000C57E7"/>
    <w:rsid w:val="000C59E6"/>
    <w:rsid w:val="000C5B1F"/>
    <w:rsid w:val="000C5E02"/>
    <w:rsid w:val="000C75BC"/>
    <w:rsid w:val="000D003D"/>
    <w:rsid w:val="000D223E"/>
    <w:rsid w:val="000D26ED"/>
    <w:rsid w:val="000D3AC5"/>
    <w:rsid w:val="000D4489"/>
    <w:rsid w:val="000D4F3C"/>
    <w:rsid w:val="000D5882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3D1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3898"/>
    <w:rsid w:val="000F434E"/>
    <w:rsid w:val="000F443B"/>
    <w:rsid w:val="000F4C95"/>
    <w:rsid w:val="000F4F0D"/>
    <w:rsid w:val="000F5111"/>
    <w:rsid w:val="000F56A9"/>
    <w:rsid w:val="000F596D"/>
    <w:rsid w:val="000F5C34"/>
    <w:rsid w:val="000F60FC"/>
    <w:rsid w:val="000F65C0"/>
    <w:rsid w:val="000F65EF"/>
    <w:rsid w:val="000F68E5"/>
    <w:rsid w:val="000F75BA"/>
    <w:rsid w:val="000F760A"/>
    <w:rsid w:val="00101510"/>
    <w:rsid w:val="00102122"/>
    <w:rsid w:val="00102148"/>
    <w:rsid w:val="0010231F"/>
    <w:rsid w:val="001043E8"/>
    <w:rsid w:val="00104DBF"/>
    <w:rsid w:val="001057C6"/>
    <w:rsid w:val="00105F03"/>
    <w:rsid w:val="00106099"/>
    <w:rsid w:val="00106228"/>
    <w:rsid w:val="00107864"/>
    <w:rsid w:val="001106DD"/>
    <w:rsid w:val="00110A65"/>
    <w:rsid w:val="00110BCE"/>
    <w:rsid w:val="0011117F"/>
    <w:rsid w:val="001115BD"/>
    <w:rsid w:val="00111F64"/>
    <w:rsid w:val="001129F4"/>
    <w:rsid w:val="00113739"/>
    <w:rsid w:val="00113DE2"/>
    <w:rsid w:val="00114C44"/>
    <w:rsid w:val="00114EF4"/>
    <w:rsid w:val="00115229"/>
    <w:rsid w:val="00115371"/>
    <w:rsid w:val="00116806"/>
    <w:rsid w:val="00116871"/>
    <w:rsid w:val="00117EE8"/>
    <w:rsid w:val="00120CBA"/>
    <w:rsid w:val="001216C7"/>
    <w:rsid w:val="00121A88"/>
    <w:rsid w:val="00123595"/>
    <w:rsid w:val="001255BB"/>
    <w:rsid w:val="00125B9B"/>
    <w:rsid w:val="00126076"/>
    <w:rsid w:val="001262F1"/>
    <w:rsid w:val="001269FF"/>
    <w:rsid w:val="00127073"/>
    <w:rsid w:val="00127BDD"/>
    <w:rsid w:val="00127DEC"/>
    <w:rsid w:val="00130748"/>
    <w:rsid w:val="0013231F"/>
    <w:rsid w:val="00132518"/>
    <w:rsid w:val="00132588"/>
    <w:rsid w:val="00133E05"/>
    <w:rsid w:val="00133E42"/>
    <w:rsid w:val="001342BB"/>
    <w:rsid w:val="00134458"/>
    <w:rsid w:val="00134534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4F49"/>
    <w:rsid w:val="0014587B"/>
    <w:rsid w:val="00146A4D"/>
    <w:rsid w:val="00146BE4"/>
    <w:rsid w:val="001474DF"/>
    <w:rsid w:val="00147C8A"/>
    <w:rsid w:val="00147E96"/>
    <w:rsid w:val="0015063A"/>
    <w:rsid w:val="00150887"/>
    <w:rsid w:val="00150DA9"/>
    <w:rsid w:val="0015128D"/>
    <w:rsid w:val="00152118"/>
    <w:rsid w:val="00152655"/>
    <w:rsid w:val="00152E1E"/>
    <w:rsid w:val="0015303E"/>
    <w:rsid w:val="00153335"/>
    <w:rsid w:val="00154B07"/>
    <w:rsid w:val="00154D70"/>
    <w:rsid w:val="00155218"/>
    <w:rsid w:val="00156663"/>
    <w:rsid w:val="0015674A"/>
    <w:rsid w:val="00156F31"/>
    <w:rsid w:val="001574F1"/>
    <w:rsid w:val="00157926"/>
    <w:rsid w:val="00157E15"/>
    <w:rsid w:val="00160A33"/>
    <w:rsid w:val="00160A62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718"/>
    <w:rsid w:val="00176E38"/>
    <w:rsid w:val="001803F4"/>
    <w:rsid w:val="0018116D"/>
    <w:rsid w:val="00181AF7"/>
    <w:rsid w:val="0018277E"/>
    <w:rsid w:val="00182BD4"/>
    <w:rsid w:val="00182DDF"/>
    <w:rsid w:val="00182F18"/>
    <w:rsid w:val="00182FC2"/>
    <w:rsid w:val="00183189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6BEA"/>
    <w:rsid w:val="001976E4"/>
    <w:rsid w:val="00197730"/>
    <w:rsid w:val="0019792D"/>
    <w:rsid w:val="001A02A3"/>
    <w:rsid w:val="001A0432"/>
    <w:rsid w:val="001A04AF"/>
    <w:rsid w:val="001A0C4F"/>
    <w:rsid w:val="001A0F2C"/>
    <w:rsid w:val="001A1BA2"/>
    <w:rsid w:val="001A1F9F"/>
    <w:rsid w:val="001A342C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A76D7"/>
    <w:rsid w:val="001B0652"/>
    <w:rsid w:val="001B0FCD"/>
    <w:rsid w:val="001B1507"/>
    <w:rsid w:val="001B168F"/>
    <w:rsid w:val="001B1FEA"/>
    <w:rsid w:val="001B24D4"/>
    <w:rsid w:val="001B310A"/>
    <w:rsid w:val="001B310D"/>
    <w:rsid w:val="001B32E9"/>
    <w:rsid w:val="001B412D"/>
    <w:rsid w:val="001B4EB6"/>
    <w:rsid w:val="001B59B3"/>
    <w:rsid w:val="001B5F1A"/>
    <w:rsid w:val="001B63C0"/>
    <w:rsid w:val="001B65EB"/>
    <w:rsid w:val="001B6A69"/>
    <w:rsid w:val="001B75DA"/>
    <w:rsid w:val="001C0D45"/>
    <w:rsid w:val="001C170B"/>
    <w:rsid w:val="001C1AB0"/>
    <w:rsid w:val="001C1F51"/>
    <w:rsid w:val="001C206E"/>
    <w:rsid w:val="001C25B6"/>
    <w:rsid w:val="001C4129"/>
    <w:rsid w:val="001C465A"/>
    <w:rsid w:val="001C4C49"/>
    <w:rsid w:val="001C56BC"/>
    <w:rsid w:val="001C6B47"/>
    <w:rsid w:val="001C6DCC"/>
    <w:rsid w:val="001C70B4"/>
    <w:rsid w:val="001C70C9"/>
    <w:rsid w:val="001C729C"/>
    <w:rsid w:val="001D040E"/>
    <w:rsid w:val="001D0AAD"/>
    <w:rsid w:val="001D1AB1"/>
    <w:rsid w:val="001D1FAA"/>
    <w:rsid w:val="001D2854"/>
    <w:rsid w:val="001D2C2E"/>
    <w:rsid w:val="001D2E47"/>
    <w:rsid w:val="001D2F12"/>
    <w:rsid w:val="001D338E"/>
    <w:rsid w:val="001D356D"/>
    <w:rsid w:val="001D449E"/>
    <w:rsid w:val="001D4547"/>
    <w:rsid w:val="001D4C36"/>
    <w:rsid w:val="001D62E8"/>
    <w:rsid w:val="001D6946"/>
    <w:rsid w:val="001D6C8E"/>
    <w:rsid w:val="001D71C0"/>
    <w:rsid w:val="001E0835"/>
    <w:rsid w:val="001E0AED"/>
    <w:rsid w:val="001E26A1"/>
    <w:rsid w:val="001E2C32"/>
    <w:rsid w:val="001E32D1"/>
    <w:rsid w:val="001E447B"/>
    <w:rsid w:val="001E4B07"/>
    <w:rsid w:val="001E5097"/>
    <w:rsid w:val="001E55FF"/>
    <w:rsid w:val="001E597B"/>
    <w:rsid w:val="001E63A0"/>
    <w:rsid w:val="001E65B2"/>
    <w:rsid w:val="001E6827"/>
    <w:rsid w:val="001E700A"/>
    <w:rsid w:val="001E74FD"/>
    <w:rsid w:val="001E76C9"/>
    <w:rsid w:val="001F0B1C"/>
    <w:rsid w:val="001F12C6"/>
    <w:rsid w:val="001F1CE2"/>
    <w:rsid w:val="001F209F"/>
    <w:rsid w:val="001F2718"/>
    <w:rsid w:val="001F2AA2"/>
    <w:rsid w:val="001F2AD8"/>
    <w:rsid w:val="001F35CE"/>
    <w:rsid w:val="001F36AF"/>
    <w:rsid w:val="001F38A2"/>
    <w:rsid w:val="001F3AB4"/>
    <w:rsid w:val="001F5046"/>
    <w:rsid w:val="001F6897"/>
    <w:rsid w:val="001F7BF0"/>
    <w:rsid w:val="001F7FD6"/>
    <w:rsid w:val="002019CA"/>
    <w:rsid w:val="002021C8"/>
    <w:rsid w:val="002022E6"/>
    <w:rsid w:val="00203026"/>
    <w:rsid w:val="002038DD"/>
    <w:rsid w:val="00203CA3"/>
    <w:rsid w:val="00203CBE"/>
    <w:rsid w:val="00204B23"/>
    <w:rsid w:val="00204F4A"/>
    <w:rsid w:val="0020523B"/>
    <w:rsid w:val="002054DE"/>
    <w:rsid w:val="002057DB"/>
    <w:rsid w:val="002066C7"/>
    <w:rsid w:val="00206F52"/>
    <w:rsid w:val="00207051"/>
    <w:rsid w:val="00207689"/>
    <w:rsid w:val="00210569"/>
    <w:rsid w:val="002109B3"/>
    <w:rsid w:val="00210A85"/>
    <w:rsid w:val="002115F6"/>
    <w:rsid w:val="00212C9C"/>
    <w:rsid w:val="00213C73"/>
    <w:rsid w:val="00213E9E"/>
    <w:rsid w:val="00214044"/>
    <w:rsid w:val="0021525D"/>
    <w:rsid w:val="00215388"/>
    <w:rsid w:val="00216112"/>
    <w:rsid w:val="00216E4C"/>
    <w:rsid w:val="00217088"/>
    <w:rsid w:val="0021737D"/>
    <w:rsid w:val="00217EB3"/>
    <w:rsid w:val="0022259C"/>
    <w:rsid w:val="00223803"/>
    <w:rsid w:val="00223857"/>
    <w:rsid w:val="002255D3"/>
    <w:rsid w:val="00226F30"/>
    <w:rsid w:val="0022720F"/>
    <w:rsid w:val="00227624"/>
    <w:rsid w:val="00227EE5"/>
    <w:rsid w:val="0023179B"/>
    <w:rsid w:val="0023184F"/>
    <w:rsid w:val="00232261"/>
    <w:rsid w:val="00232E72"/>
    <w:rsid w:val="00233249"/>
    <w:rsid w:val="0023427E"/>
    <w:rsid w:val="002343A6"/>
    <w:rsid w:val="0023514D"/>
    <w:rsid w:val="00235ABE"/>
    <w:rsid w:val="0023649D"/>
    <w:rsid w:val="0023663E"/>
    <w:rsid w:val="002369A3"/>
    <w:rsid w:val="00236B9C"/>
    <w:rsid w:val="00236E64"/>
    <w:rsid w:val="00236FF8"/>
    <w:rsid w:val="002371C0"/>
    <w:rsid w:val="00237515"/>
    <w:rsid w:val="0023780D"/>
    <w:rsid w:val="0023796E"/>
    <w:rsid w:val="002405EB"/>
    <w:rsid w:val="00240AF9"/>
    <w:rsid w:val="002410F3"/>
    <w:rsid w:val="002412BA"/>
    <w:rsid w:val="00242BCA"/>
    <w:rsid w:val="00243996"/>
    <w:rsid w:val="00243D8C"/>
    <w:rsid w:val="00244117"/>
    <w:rsid w:val="0024427C"/>
    <w:rsid w:val="00244774"/>
    <w:rsid w:val="00244D34"/>
    <w:rsid w:val="00246AA7"/>
    <w:rsid w:val="00247268"/>
    <w:rsid w:val="00247771"/>
    <w:rsid w:val="00247D30"/>
    <w:rsid w:val="00250C2E"/>
    <w:rsid w:val="00251049"/>
    <w:rsid w:val="0025137B"/>
    <w:rsid w:val="00251576"/>
    <w:rsid w:val="00253959"/>
    <w:rsid w:val="00253FC6"/>
    <w:rsid w:val="00254EB0"/>
    <w:rsid w:val="00256030"/>
    <w:rsid w:val="002571C0"/>
    <w:rsid w:val="00257BA2"/>
    <w:rsid w:val="0026021C"/>
    <w:rsid w:val="002604C3"/>
    <w:rsid w:val="00261756"/>
    <w:rsid w:val="00262939"/>
    <w:rsid w:val="00262D59"/>
    <w:rsid w:val="00263060"/>
    <w:rsid w:val="002632C8"/>
    <w:rsid w:val="00263908"/>
    <w:rsid w:val="00263FCD"/>
    <w:rsid w:val="00264032"/>
    <w:rsid w:val="00264A00"/>
    <w:rsid w:val="00264C29"/>
    <w:rsid w:val="00264D30"/>
    <w:rsid w:val="00266A86"/>
    <w:rsid w:val="00270982"/>
    <w:rsid w:val="00270A4B"/>
    <w:rsid w:val="0027131B"/>
    <w:rsid w:val="002717B9"/>
    <w:rsid w:val="002719BE"/>
    <w:rsid w:val="00271B3A"/>
    <w:rsid w:val="00271E63"/>
    <w:rsid w:val="00271FB2"/>
    <w:rsid w:val="00272334"/>
    <w:rsid w:val="00272490"/>
    <w:rsid w:val="00272982"/>
    <w:rsid w:val="00273883"/>
    <w:rsid w:val="0027439A"/>
    <w:rsid w:val="0027453E"/>
    <w:rsid w:val="002745D7"/>
    <w:rsid w:val="00274A3D"/>
    <w:rsid w:val="002755F2"/>
    <w:rsid w:val="0027594A"/>
    <w:rsid w:val="00275FD6"/>
    <w:rsid w:val="00276139"/>
    <w:rsid w:val="00276651"/>
    <w:rsid w:val="002767C2"/>
    <w:rsid w:val="002777AC"/>
    <w:rsid w:val="002778C2"/>
    <w:rsid w:val="00280E2C"/>
    <w:rsid w:val="002812AD"/>
    <w:rsid w:val="002812FF"/>
    <w:rsid w:val="002823CB"/>
    <w:rsid w:val="00283070"/>
    <w:rsid w:val="00284251"/>
    <w:rsid w:val="00284DBB"/>
    <w:rsid w:val="00285A45"/>
    <w:rsid w:val="00285B1F"/>
    <w:rsid w:val="00285EE4"/>
    <w:rsid w:val="00286162"/>
    <w:rsid w:val="0028793A"/>
    <w:rsid w:val="002900B0"/>
    <w:rsid w:val="002902D3"/>
    <w:rsid w:val="002915EC"/>
    <w:rsid w:val="00291830"/>
    <w:rsid w:val="00291893"/>
    <w:rsid w:val="002919DC"/>
    <w:rsid w:val="00291F6F"/>
    <w:rsid w:val="0029212C"/>
    <w:rsid w:val="00293185"/>
    <w:rsid w:val="00297C57"/>
    <w:rsid w:val="002A1EE6"/>
    <w:rsid w:val="002A2D23"/>
    <w:rsid w:val="002A347A"/>
    <w:rsid w:val="002A44C1"/>
    <w:rsid w:val="002A4509"/>
    <w:rsid w:val="002A51F7"/>
    <w:rsid w:val="002A5C38"/>
    <w:rsid w:val="002A5E39"/>
    <w:rsid w:val="002A6D1B"/>
    <w:rsid w:val="002A6D68"/>
    <w:rsid w:val="002A6D98"/>
    <w:rsid w:val="002A706F"/>
    <w:rsid w:val="002A73C9"/>
    <w:rsid w:val="002A77EB"/>
    <w:rsid w:val="002B026A"/>
    <w:rsid w:val="002B0440"/>
    <w:rsid w:val="002B1884"/>
    <w:rsid w:val="002B1F46"/>
    <w:rsid w:val="002B2167"/>
    <w:rsid w:val="002B2227"/>
    <w:rsid w:val="002B285F"/>
    <w:rsid w:val="002B3E0E"/>
    <w:rsid w:val="002B4782"/>
    <w:rsid w:val="002B484C"/>
    <w:rsid w:val="002B525B"/>
    <w:rsid w:val="002B6552"/>
    <w:rsid w:val="002B6F6F"/>
    <w:rsid w:val="002B6F87"/>
    <w:rsid w:val="002B730A"/>
    <w:rsid w:val="002B75FE"/>
    <w:rsid w:val="002B7D72"/>
    <w:rsid w:val="002C03FF"/>
    <w:rsid w:val="002C09D1"/>
    <w:rsid w:val="002C1C0F"/>
    <w:rsid w:val="002C1EDE"/>
    <w:rsid w:val="002C263E"/>
    <w:rsid w:val="002C34A0"/>
    <w:rsid w:val="002C3A0E"/>
    <w:rsid w:val="002C3F77"/>
    <w:rsid w:val="002C3F88"/>
    <w:rsid w:val="002C41D1"/>
    <w:rsid w:val="002C433B"/>
    <w:rsid w:val="002C4A47"/>
    <w:rsid w:val="002C5DD1"/>
    <w:rsid w:val="002C6DCC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D6F95"/>
    <w:rsid w:val="002D7987"/>
    <w:rsid w:val="002E11AC"/>
    <w:rsid w:val="002E166C"/>
    <w:rsid w:val="002E21B4"/>
    <w:rsid w:val="002E2237"/>
    <w:rsid w:val="002E2D13"/>
    <w:rsid w:val="002E3876"/>
    <w:rsid w:val="002E51A5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3B8"/>
    <w:rsid w:val="003025E1"/>
    <w:rsid w:val="00302ABF"/>
    <w:rsid w:val="00303FC6"/>
    <w:rsid w:val="0030555C"/>
    <w:rsid w:val="00305744"/>
    <w:rsid w:val="00305D6E"/>
    <w:rsid w:val="00305ECC"/>
    <w:rsid w:val="00306623"/>
    <w:rsid w:val="00306F6F"/>
    <w:rsid w:val="0030773E"/>
    <w:rsid w:val="0030783B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647"/>
    <w:rsid w:val="00315866"/>
    <w:rsid w:val="00316DC3"/>
    <w:rsid w:val="00316FA4"/>
    <w:rsid w:val="0031772E"/>
    <w:rsid w:val="00317957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0B1"/>
    <w:rsid w:val="00325B30"/>
    <w:rsid w:val="00325CF9"/>
    <w:rsid w:val="00325F77"/>
    <w:rsid w:val="00330BE5"/>
    <w:rsid w:val="00330F34"/>
    <w:rsid w:val="0033172B"/>
    <w:rsid w:val="003322D4"/>
    <w:rsid w:val="00332618"/>
    <w:rsid w:val="003328C5"/>
    <w:rsid w:val="00333113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59E"/>
    <w:rsid w:val="00342B44"/>
    <w:rsid w:val="00342FCE"/>
    <w:rsid w:val="003440A8"/>
    <w:rsid w:val="0034414E"/>
    <w:rsid w:val="00344350"/>
    <w:rsid w:val="003450A5"/>
    <w:rsid w:val="00345208"/>
    <w:rsid w:val="00345726"/>
    <w:rsid w:val="00345F3D"/>
    <w:rsid w:val="003476EF"/>
    <w:rsid w:val="00350250"/>
    <w:rsid w:val="0035037E"/>
    <w:rsid w:val="0035202A"/>
    <w:rsid w:val="0035212B"/>
    <w:rsid w:val="0035449F"/>
    <w:rsid w:val="003544D6"/>
    <w:rsid w:val="00355940"/>
    <w:rsid w:val="00356796"/>
    <w:rsid w:val="00356BF6"/>
    <w:rsid w:val="00356CF6"/>
    <w:rsid w:val="00357024"/>
    <w:rsid w:val="00360365"/>
    <w:rsid w:val="003603B2"/>
    <w:rsid w:val="003615CD"/>
    <w:rsid w:val="00361E9A"/>
    <w:rsid w:val="00361EC5"/>
    <w:rsid w:val="00362642"/>
    <w:rsid w:val="003635BD"/>
    <w:rsid w:val="0036417C"/>
    <w:rsid w:val="003647B9"/>
    <w:rsid w:val="003653E8"/>
    <w:rsid w:val="00366066"/>
    <w:rsid w:val="003661B1"/>
    <w:rsid w:val="0036627B"/>
    <w:rsid w:val="00367268"/>
    <w:rsid w:val="0036726D"/>
    <w:rsid w:val="0036734B"/>
    <w:rsid w:val="003673D6"/>
    <w:rsid w:val="0036786A"/>
    <w:rsid w:val="00367EFC"/>
    <w:rsid w:val="003705B5"/>
    <w:rsid w:val="00371106"/>
    <w:rsid w:val="003714BD"/>
    <w:rsid w:val="003717A9"/>
    <w:rsid w:val="00371900"/>
    <w:rsid w:val="00371D11"/>
    <w:rsid w:val="00372382"/>
    <w:rsid w:val="003724C0"/>
    <w:rsid w:val="00372609"/>
    <w:rsid w:val="00374841"/>
    <w:rsid w:val="00374B13"/>
    <w:rsid w:val="00374F01"/>
    <w:rsid w:val="00375EA3"/>
    <w:rsid w:val="0037626A"/>
    <w:rsid w:val="00376EFB"/>
    <w:rsid w:val="003776EA"/>
    <w:rsid w:val="00377D2C"/>
    <w:rsid w:val="00377E1C"/>
    <w:rsid w:val="00377F34"/>
    <w:rsid w:val="00380D5A"/>
    <w:rsid w:val="00381817"/>
    <w:rsid w:val="00381837"/>
    <w:rsid w:val="00382618"/>
    <w:rsid w:val="0038265E"/>
    <w:rsid w:val="00383175"/>
    <w:rsid w:val="00383529"/>
    <w:rsid w:val="00383F91"/>
    <w:rsid w:val="00384345"/>
    <w:rsid w:val="00384D9D"/>
    <w:rsid w:val="00385F26"/>
    <w:rsid w:val="00386110"/>
    <w:rsid w:val="00386B72"/>
    <w:rsid w:val="00387FAC"/>
    <w:rsid w:val="00390E9A"/>
    <w:rsid w:val="00391699"/>
    <w:rsid w:val="0039345A"/>
    <w:rsid w:val="0039368E"/>
    <w:rsid w:val="003936AF"/>
    <w:rsid w:val="00393C1E"/>
    <w:rsid w:val="00393CD2"/>
    <w:rsid w:val="00394203"/>
    <w:rsid w:val="00394CA3"/>
    <w:rsid w:val="00395868"/>
    <w:rsid w:val="0039590B"/>
    <w:rsid w:val="00396F5C"/>
    <w:rsid w:val="00397374"/>
    <w:rsid w:val="003A088C"/>
    <w:rsid w:val="003A0EA9"/>
    <w:rsid w:val="003A0F91"/>
    <w:rsid w:val="003A10BB"/>
    <w:rsid w:val="003A1727"/>
    <w:rsid w:val="003A23C8"/>
    <w:rsid w:val="003A26AC"/>
    <w:rsid w:val="003A2E3A"/>
    <w:rsid w:val="003A2E57"/>
    <w:rsid w:val="003A36FF"/>
    <w:rsid w:val="003A3D4D"/>
    <w:rsid w:val="003A3E1C"/>
    <w:rsid w:val="003A49C1"/>
    <w:rsid w:val="003A590B"/>
    <w:rsid w:val="003A5ED7"/>
    <w:rsid w:val="003A66DC"/>
    <w:rsid w:val="003A72D2"/>
    <w:rsid w:val="003A788C"/>
    <w:rsid w:val="003A7FCC"/>
    <w:rsid w:val="003B0701"/>
    <w:rsid w:val="003B0BBE"/>
    <w:rsid w:val="003B1774"/>
    <w:rsid w:val="003B1F0D"/>
    <w:rsid w:val="003B2349"/>
    <w:rsid w:val="003B2827"/>
    <w:rsid w:val="003B2FBD"/>
    <w:rsid w:val="003B34F8"/>
    <w:rsid w:val="003B3819"/>
    <w:rsid w:val="003B38FF"/>
    <w:rsid w:val="003B5278"/>
    <w:rsid w:val="003B539E"/>
    <w:rsid w:val="003B548F"/>
    <w:rsid w:val="003B6EF9"/>
    <w:rsid w:val="003C0BE7"/>
    <w:rsid w:val="003C0D90"/>
    <w:rsid w:val="003C0E18"/>
    <w:rsid w:val="003C31CE"/>
    <w:rsid w:val="003C38D2"/>
    <w:rsid w:val="003C3ADE"/>
    <w:rsid w:val="003C40D9"/>
    <w:rsid w:val="003C4EC2"/>
    <w:rsid w:val="003C5799"/>
    <w:rsid w:val="003C6264"/>
    <w:rsid w:val="003C6480"/>
    <w:rsid w:val="003C683E"/>
    <w:rsid w:val="003C72BD"/>
    <w:rsid w:val="003C7492"/>
    <w:rsid w:val="003C7C86"/>
    <w:rsid w:val="003D09A2"/>
    <w:rsid w:val="003D19A8"/>
    <w:rsid w:val="003D1CC6"/>
    <w:rsid w:val="003D33C6"/>
    <w:rsid w:val="003D36B3"/>
    <w:rsid w:val="003D37AD"/>
    <w:rsid w:val="003D5799"/>
    <w:rsid w:val="003D6EB1"/>
    <w:rsid w:val="003D7F5F"/>
    <w:rsid w:val="003D7F6F"/>
    <w:rsid w:val="003E04E2"/>
    <w:rsid w:val="003E0FFD"/>
    <w:rsid w:val="003E1487"/>
    <w:rsid w:val="003E1642"/>
    <w:rsid w:val="003E1AA5"/>
    <w:rsid w:val="003E229D"/>
    <w:rsid w:val="003E2706"/>
    <w:rsid w:val="003E2FB7"/>
    <w:rsid w:val="003E3F0E"/>
    <w:rsid w:val="003E3F8C"/>
    <w:rsid w:val="003E413B"/>
    <w:rsid w:val="003E43FA"/>
    <w:rsid w:val="003E4457"/>
    <w:rsid w:val="003E53D9"/>
    <w:rsid w:val="003E57E7"/>
    <w:rsid w:val="003E5C41"/>
    <w:rsid w:val="003E5D70"/>
    <w:rsid w:val="003E672F"/>
    <w:rsid w:val="003E67EA"/>
    <w:rsid w:val="003E793D"/>
    <w:rsid w:val="003E7C7F"/>
    <w:rsid w:val="003E7E2A"/>
    <w:rsid w:val="003F0665"/>
    <w:rsid w:val="003F0AF5"/>
    <w:rsid w:val="003F0BCB"/>
    <w:rsid w:val="003F1132"/>
    <w:rsid w:val="003F19CE"/>
    <w:rsid w:val="003F208D"/>
    <w:rsid w:val="003F2455"/>
    <w:rsid w:val="003F3873"/>
    <w:rsid w:val="003F4879"/>
    <w:rsid w:val="003F4F3C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4B72"/>
    <w:rsid w:val="00405019"/>
    <w:rsid w:val="00406673"/>
    <w:rsid w:val="00406D15"/>
    <w:rsid w:val="0040708A"/>
    <w:rsid w:val="00407DC5"/>
    <w:rsid w:val="00410796"/>
    <w:rsid w:val="00410AA4"/>
    <w:rsid w:val="00411405"/>
    <w:rsid w:val="004116B5"/>
    <w:rsid w:val="00411944"/>
    <w:rsid w:val="004122D0"/>
    <w:rsid w:val="00414049"/>
    <w:rsid w:val="00414AAE"/>
    <w:rsid w:val="00414C5B"/>
    <w:rsid w:val="00414F17"/>
    <w:rsid w:val="00416789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3E19"/>
    <w:rsid w:val="004244ED"/>
    <w:rsid w:val="00424844"/>
    <w:rsid w:val="00425CDF"/>
    <w:rsid w:val="004260D4"/>
    <w:rsid w:val="004262AB"/>
    <w:rsid w:val="00426798"/>
    <w:rsid w:val="00426869"/>
    <w:rsid w:val="004268AB"/>
    <w:rsid w:val="004269C8"/>
    <w:rsid w:val="004271BF"/>
    <w:rsid w:val="00427328"/>
    <w:rsid w:val="004302AE"/>
    <w:rsid w:val="004304C9"/>
    <w:rsid w:val="004308D3"/>
    <w:rsid w:val="004314F4"/>
    <w:rsid w:val="00431ABD"/>
    <w:rsid w:val="00432996"/>
    <w:rsid w:val="00433C9D"/>
    <w:rsid w:val="00434155"/>
    <w:rsid w:val="0043438A"/>
    <w:rsid w:val="00435C09"/>
    <w:rsid w:val="00435FCA"/>
    <w:rsid w:val="0043641E"/>
    <w:rsid w:val="0043664A"/>
    <w:rsid w:val="00436749"/>
    <w:rsid w:val="00436FC7"/>
    <w:rsid w:val="00437E26"/>
    <w:rsid w:val="00440584"/>
    <w:rsid w:val="00441154"/>
    <w:rsid w:val="00441D71"/>
    <w:rsid w:val="00442E71"/>
    <w:rsid w:val="00442EAC"/>
    <w:rsid w:val="004433D2"/>
    <w:rsid w:val="00443A8D"/>
    <w:rsid w:val="00443F2C"/>
    <w:rsid w:val="004447B8"/>
    <w:rsid w:val="00444ECA"/>
    <w:rsid w:val="00445725"/>
    <w:rsid w:val="004460BB"/>
    <w:rsid w:val="004460CA"/>
    <w:rsid w:val="00446107"/>
    <w:rsid w:val="004463CC"/>
    <w:rsid w:val="00446B8C"/>
    <w:rsid w:val="00446DEE"/>
    <w:rsid w:val="00447DB5"/>
    <w:rsid w:val="00447F79"/>
    <w:rsid w:val="00450821"/>
    <w:rsid w:val="00450E13"/>
    <w:rsid w:val="004519A0"/>
    <w:rsid w:val="00451F21"/>
    <w:rsid w:val="004523EF"/>
    <w:rsid w:val="00452661"/>
    <w:rsid w:val="004527AB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3F1"/>
    <w:rsid w:val="004648DA"/>
    <w:rsid w:val="00466ABC"/>
    <w:rsid w:val="0046799C"/>
    <w:rsid w:val="00467ABC"/>
    <w:rsid w:val="00467ACC"/>
    <w:rsid w:val="00467C7F"/>
    <w:rsid w:val="004707DD"/>
    <w:rsid w:val="00470D40"/>
    <w:rsid w:val="00470E5C"/>
    <w:rsid w:val="0047149B"/>
    <w:rsid w:val="00471B2D"/>
    <w:rsid w:val="00471DDE"/>
    <w:rsid w:val="00472AF0"/>
    <w:rsid w:val="00473195"/>
    <w:rsid w:val="00473F01"/>
    <w:rsid w:val="00474362"/>
    <w:rsid w:val="004744BC"/>
    <w:rsid w:val="00475423"/>
    <w:rsid w:val="00475BDA"/>
    <w:rsid w:val="0047605A"/>
    <w:rsid w:val="00476BEE"/>
    <w:rsid w:val="00477584"/>
    <w:rsid w:val="00477DE9"/>
    <w:rsid w:val="00480639"/>
    <w:rsid w:val="00480746"/>
    <w:rsid w:val="00481A6D"/>
    <w:rsid w:val="004821A1"/>
    <w:rsid w:val="004823D7"/>
    <w:rsid w:val="00482A29"/>
    <w:rsid w:val="00482A3C"/>
    <w:rsid w:val="0048377D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5D53"/>
    <w:rsid w:val="004974C0"/>
    <w:rsid w:val="004A082C"/>
    <w:rsid w:val="004A21A5"/>
    <w:rsid w:val="004A2689"/>
    <w:rsid w:val="004A30F1"/>
    <w:rsid w:val="004A35BF"/>
    <w:rsid w:val="004A3A9D"/>
    <w:rsid w:val="004A3C9F"/>
    <w:rsid w:val="004A3F67"/>
    <w:rsid w:val="004A3FFA"/>
    <w:rsid w:val="004A444B"/>
    <w:rsid w:val="004A4A29"/>
    <w:rsid w:val="004A55B1"/>
    <w:rsid w:val="004A60DA"/>
    <w:rsid w:val="004A656B"/>
    <w:rsid w:val="004A68EF"/>
    <w:rsid w:val="004A6AA0"/>
    <w:rsid w:val="004A6C0E"/>
    <w:rsid w:val="004A725A"/>
    <w:rsid w:val="004A7736"/>
    <w:rsid w:val="004A7E4B"/>
    <w:rsid w:val="004B024C"/>
    <w:rsid w:val="004B04E6"/>
    <w:rsid w:val="004B0976"/>
    <w:rsid w:val="004B181D"/>
    <w:rsid w:val="004B26CB"/>
    <w:rsid w:val="004B2AFC"/>
    <w:rsid w:val="004B345F"/>
    <w:rsid w:val="004B3BC1"/>
    <w:rsid w:val="004B407C"/>
    <w:rsid w:val="004B4454"/>
    <w:rsid w:val="004B4E0D"/>
    <w:rsid w:val="004B599B"/>
    <w:rsid w:val="004B5C79"/>
    <w:rsid w:val="004B6699"/>
    <w:rsid w:val="004B6966"/>
    <w:rsid w:val="004B6AE1"/>
    <w:rsid w:val="004C0519"/>
    <w:rsid w:val="004C0938"/>
    <w:rsid w:val="004C1906"/>
    <w:rsid w:val="004C1D81"/>
    <w:rsid w:val="004C32D1"/>
    <w:rsid w:val="004C36B0"/>
    <w:rsid w:val="004C3B82"/>
    <w:rsid w:val="004C4462"/>
    <w:rsid w:val="004C44DF"/>
    <w:rsid w:val="004C499E"/>
    <w:rsid w:val="004C4D76"/>
    <w:rsid w:val="004C4DA4"/>
    <w:rsid w:val="004C4DF2"/>
    <w:rsid w:val="004C609A"/>
    <w:rsid w:val="004C69B8"/>
    <w:rsid w:val="004C6B7D"/>
    <w:rsid w:val="004C79E4"/>
    <w:rsid w:val="004D0737"/>
    <w:rsid w:val="004D0B5D"/>
    <w:rsid w:val="004D0C73"/>
    <w:rsid w:val="004D2334"/>
    <w:rsid w:val="004D407B"/>
    <w:rsid w:val="004D4690"/>
    <w:rsid w:val="004D49A4"/>
    <w:rsid w:val="004D49C1"/>
    <w:rsid w:val="004D49E2"/>
    <w:rsid w:val="004D535A"/>
    <w:rsid w:val="004D64E3"/>
    <w:rsid w:val="004D650D"/>
    <w:rsid w:val="004D7FA1"/>
    <w:rsid w:val="004E03BF"/>
    <w:rsid w:val="004E0432"/>
    <w:rsid w:val="004E05D1"/>
    <w:rsid w:val="004E0A92"/>
    <w:rsid w:val="004E0D99"/>
    <w:rsid w:val="004E1C1E"/>
    <w:rsid w:val="004E1C62"/>
    <w:rsid w:val="004E2D17"/>
    <w:rsid w:val="004E3013"/>
    <w:rsid w:val="004E3260"/>
    <w:rsid w:val="004E4E85"/>
    <w:rsid w:val="004E612C"/>
    <w:rsid w:val="004E628A"/>
    <w:rsid w:val="004E6532"/>
    <w:rsid w:val="004E69A9"/>
    <w:rsid w:val="004F1142"/>
    <w:rsid w:val="004F130F"/>
    <w:rsid w:val="004F17FB"/>
    <w:rsid w:val="004F194E"/>
    <w:rsid w:val="004F1984"/>
    <w:rsid w:val="004F2F14"/>
    <w:rsid w:val="004F322E"/>
    <w:rsid w:val="004F3703"/>
    <w:rsid w:val="004F3F47"/>
    <w:rsid w:val="004F400A"/>
    <w:rsid w:val="004F62B8"/>
    <w:rsid w:val="004F635D"/>
    <w:rsid w:val="004F690F"/>
    <w:rsid w:val="004F78D5"/>
    <w:rsid w:val="004F7CB0"/>
    <w:rsid w:val="00501024"/>
    <w:rsid w:val="00502CB0"/>
    <w:rsid w:val="00502EE0"/>
    <w:rsid w:val="005038F1"/>
    <w:rsid w:val="00503F54"/>
    <w:rsid w:val="005044F9"/>
    <w:rsid w:val="00504B9B"/>
    <w:rsid w:val="005050D4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3C44"/>
    <w:rsid w:val="00514082"/>
    <w:rsid w:val="00516B9F"/>
    <w:rsid w:val="00516FC8"/>
    <w:rsid w:val="00517347"/>
    <w:rsid w:val="00521849"/>
    <w:rsid w:val="00521EBD"/>
    <w:rsid w:val="005220F4"/>
    <w:rsid w:val="005222F0"/>
    <w:rsid w:val="0052266A"/>
    <w:rsid w:val="00522EDE"/>
    <w:rsid w:val="00522FD4"/>
    <w:rsid w:val="005233CC"/>
    <w:rsid w:val="005235DE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0F3F"/>
    <w:rsid w:val="00531C63"/>
    <w:rsid w:val="0053227C"/>
    <w:rsid w:val="005323A6"/>
    <w:rsid w:val="00534196"/>
    <w:rsid w:val="005348A5"/>
    <w:rsid w:val="00534FEA"/>
    <w:rsid w:val="005355DA"/>
    <w:rsid w:val="0053643A"/>
    <w:rsid w:val="0053752F"/>
    <w:rsid w:val="0054119C"/>
    <w:rsid w:val="00541D77"/>
    <w:rsid w:val="005420B0"/>
    <w:rsid w:val="00542CCB"/>
    <w:rsid w:val="0054315D"/>
    <w:rsid w:val="0054325C"/>
    <w:rsid w:val="00543971"/>
    <w:rsid w:val="00543E34"/>
    <w:rsid w:val="005440DA"/>
    <w:rsid w:val="00544439"/>
    <w:rsid w:val="0054522A"/>
    <w:rsid w:val="00545B58"/>
    <w:rsid w:val="00546BE5"/>
    <w:rsid w:val="00546FCE"/>
    <w:rsid w:val="005479AF"/>
    <w:rsid w:val="0055047E"/>
    <w:rsid w:val="00550B2B"/>
    <w:rsid w:val="00550D08"/>
    <w:rsid w:val="00552858"/>
    <w:rsid w:val="00553361"/>
    <w:rsid w:val="005543FC"/>
    <w:rsid w:val="0055467C"/>
    <w:rsid w:val="00554BD8"/>
    <w:rsid w:val="00555244"/>
    <w:rsid w:val="0055571F"/>
    <w:rsid w:val="005558CD"/>
    <w:rsid w:val="005564C1"/>
    <w:rsid w:val="00556729"/>
    <w:rsid w:val="00556A32"/>
    <w:rsid w:val="00556BDD"/>
    <w:rsid w:val="005606BF"/>
    <w:rsid w:val="0056195E"/>
    <w:rsid w:val="0056231C"/>
    <w:rsid w:val="005623E2"/>
    <w:rsid w:val="00562586"/>
    <w:rsid w:val="00562820"/>
    <w:rsid w:val="0056384C"/>
    <w:rsid w:val="005638E3"/>
    <w:rsid w:val="00563D08"/>
    <w:rsid w:val="00564113"/>
    <w:rsid w:val="00564E74"/>
    <w:rsid w:val="00565E33"/>
    <w:rsid w:val="00566879"/>
    <w:rsid w:val="0056754B"/>
    <w:rsid w:val="00567D9D"/>
    <w:rsid w:val="00567E31"/>
    <w:rsid w:val="00570C94"/>
    <w:rsid w:val="005715EA"/>
    <w:rsid w:val="00571701"/>
    <w:rsid w:val="00572562"/>
    <w:rsid w:val="00573D86"/>
    <w:rsid w:val="005740EF"/>
    <w:rsid w:val="00574269"/>
    <w:rsid w:val="00575497"/>
    <w:rsid w:val="00575ACA"/>
    <w:rsid w:val="005760B8"/>
    <w:rsid w:val="005769CE"/>
    <w:rsid w:val="00576BFE"/>
    <w:rsid w:val="00576E00"/>
    <w:rsid w:val="00577893"/>
    <w:rsid w:val="00583436"/>
    <w:rsid w:val="00583D27"/>
    <w:rsid w:val="00583E00"/>
    <w:rsid w:val="00584734"/>
    <w:rsid w:val="00584A88"/>
    <w:rsid w:val="00584CB6"/>
    <w:rsid w:val="005856C4"/>
    <w:rsid w:val="00585F0A"/>
    <w:rsid w:val="00586ECA"/>
    <w:rsid w:val="0058796B"/>
    <w:rsid w:val="005900B4"/>
    <w:rsid w:val="00590A5F"/>
    <w:rsid w:val="005910E2"/>
    <w:rsid w:val="005935C1"/>
    <w:rsid w:val="00593681"/>
    <w:rsid w:val="00593DD6"/>
    <w:rsid w:val="00593E37"/>
    <w:rsid w:val="00595D0E"/>
    <w:rsid w:val="00595DD3"/>
    <w:rsid w:val="00596018"/>
    <w:rsid w:val="0059634D"/>
    <w:rsid w:val="00596707"/>
    <w:rsid w:val="00596A49"/>
    <w:rsid w:val="00596D5B"/>
    <w:rsid w:val="005971CF"/>
    <w:rsid w:val="0059737E"/>
    <w:rsid w:val="005A043E"/>
    <w:rsid w:val="005A04A0"/>
    <w:rsid w:val="005A12B6"/>
    <w:rsid w:val="005A2405"/>
    <w:rsid w:val="005A24C8"/>
    <w:rsid w:val="005A46A1"/>
    <w:rsid w:val="005A4790"/>
    <w:rsid w:val="005A487A"/>
    <w:rsid w:val="005A54FD"/>
    <w:rsid w:val="005A559C"/>
    <w:rsid w:val="005A55BA"/>
    <w:rsid w:val="005A6913"/>
    <w:rsid w:val="005A7927"/>
    <w:rsid w:val="005A7E30"/>
    <w:rsid w:val="005B0AF4"/>
    <w:rsid w:val="005B154A"/>
    <w:rsid w:val="005B271C"/>
    <w:rsid w:val="005B37B0"/>
    <w:rsid w:val="005B4457"/>
    <w:rsid w:val="005B50B8"/>
    <w:rsid w:val="005B50BB"/>
    <w:rsid w:val="005B5EC5"/>
    <w:rsid w:val="005B67EE"/>
    <w:rsid w:val="005B7903"/>
    <w:rsid w:val="005B7B5F"/>
    <w:rsid w:val="005C01FE"/>
    <w:rsid w:val="005C0794"/>
    <w:rsid w:val="005C1D0C"/>
    <w:rsid w:val="005C28AF"/>
    <w:rsid w:val="005C294B"/>
    <w:rsid w:val="005C45D9"/>
    <w:rsid w:val="005C46B9"/>
    <w:rsid w:val="005C4ACC"/>
    <w:rsid w:val="005C5BC1"/>
    <w:rsid w:val="005C5BC3"/>
    <w:rsid w:val="005C5C9E"/>
    <w:rsid w:val="005C5E9A"/>
    <w:rsid w:val="005C6290"/>
    <w:rsid w:val="005C633E"/>
    <w:rsid w:val="005D0265"/>
    <w:rsid w:val="005D081D"/>
    <w:rsid w:val="005D0D24"/>
    <w:rsid w:val="005D1227"/>
    <w:rsid w:val="005D170C"/>
    <w:rsid w:val="005D2E22"/>
    <w:rsid w:val="005D2F6A"/>
    <w:rsid w:val="005D4399"/>
    <w:rsid w:val="005D53AF"/>
    <w:rsid w:val="005D60C6"/>
    <w:rsid w:val="005D63CC"/>
    <w:rsid w:val="005D6FEF"/>
    <w:rsid w:val="005E1ADB"/>
    <w:rsid w:val="005E1B7D"/>
    <w:rsid w:val="005E3065"/>
    <w:rsid w:val="005E319D"/>
    <w:rsid w:val="005E3B40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2E82"/>
    <w:rsid w:val="005F3120"/>
    <w:rsid w:val="005F3147"/>
    <w:rsid w:val="005F3DF0"/>
    <w:rsid w:val="005F3F1B"/>
    <w:rsid w:val="005F3FBE"/>
    <w:rsid w:val="005F4FF5"/>
    <w:rsid w:val="005F53B9"/>
    <w:rsid w:val="005F5C10"/>
    <w:rsid w:val="005F73D8"/>
    <w:rsid w:val="005F77A3"/>
    <w:rsid w:val="005F77E4"/>
    <w:rsid w:val="00600A71"/>
    <w:rsid w:val="00602A7D"/>
    <w:rsid w:val="006037D7"/>
    <w:rsid w:val="00603A32"/>
    <w:rsid w:val="00603D67"/>
    <w:rsid w:val="00604031"/>
    <w:rsid w:val="00604DB8"/>
    <w:rsid w:val="006050E7"/>
    <w:rsid w:val="00605228"/>
    <w:rsid w:val="0060680C"/>
    <w:rsid w:val="006069E3"/>
    <w:rsid w:val="00606EB3"/>
    <w:rsid w:val="00607CB5"/>
    <w:rsid w:val="00610750"/>
    <w:rsid w:val="00610876"/>
    <w:rsid w:val="00610A83"/>
    <w:rsid w:val="00610D82"/>
    <w:rsid w:val="00611059"/>
    <w:rsid w:val="006136BF"/>
    <w:rsid w:val="00613D92"/>
    <w:rsid w:val="0061434B"/>
    <w:rsid w:val="006167D1"/>
    <w:rsid w:val="00616A1F"/>
    <w:rsid w:val="00617CE2"/>
    <w:rsid w:val="00617F04"/>
    <w:rsid w:val="0062025D"/>
    <w:rsid w:val="0062056C"/>
    <w:rsid w:val="006208D8"/>
    <w:rsid w:val="00620B24"/>
    <w:rsid w:val="00622181"/>
    <w:rsid w:val="00622A21"/>
    <w:rsid w:val="00622B16"/>
    <w:rsid w:val="0062346C"/>
    <w:rsid w:val="006234D1"/>
    <w:rsid w:val="00623A0F"/>
    <w:rsid w:val="006240D2"/>
    <w:rsid w:val="00624557"/>
    <w:rsid w:val="00624631"/>
    <w:rsid w:val="0062592D"/>
    <w:rsid w:val="006263C9"/>
    <w:rsid w:val="00626BCF"/>
    <w:rsid w:val="00627F9E"/>
    <w:rsid w:val="006300BD"/>
    <w:rsid w:val="00630BC2"/>
    <w:rsid w:val="0063110C"/>
    <w:rsid w:val="00633209"/>
    <w:rsid w:val="006333A2"/>
    <w:rsid w:val="006336AB"/>
    <w:rsid w:val="00634364"/>
    <w:rsid w:val="006352E6"/>
    <w:rsid w:val="0063614A"/>
    <w:rsid w:val="006361EB"/>
    <w:rsid w:val="00637D5A"/>
    <w:rsid w:val="00640C01"/>
    <w:rsid w:val="00640F7A"/>
    <w:rsid w:val="0064267E"/>
    <w:rsid w:val="0064271B"/>
    <w:rsid w:val="00642CD9"/>
    <w:rsid w:val="00642EAC"/>
    <w:rsid w:val="00643053"/>
    <w:rsid w:val="006430FA"/>
    <w:rsid w:val="00643149"/>
    <w:rsid w:val="00643455"/>
    <w:rsid w:val="00643B28"/>
    <w:rsid w:val="00643CB9"/>
    <w:rsid w:val="00643F7B"/>
    <w:rsid w:val="006444DD"/>
    <w:rsid w:val="0064517E"/>
    <w:rsid w:val="0064598D"/>
    <w:rsid w:val="00646CA7"/>
    <w:rsid w:val="00647424"/>
    <w:rsid w:val="00647A85"/>
    <w:rsid w:val="006508B1"/>
    <w:rsid w:val="00650DA6"/>
    <w:rsid w:val="00650F8B"/>
    <w:rsid w:val="006515CA"/>
    <w:rsid w:val="00651691"/>
    <w:rsid w:val="00651D11"/>
    <w:rsid w:val="006520A6"/>
    <w:rsid w:val="006523DE"/>
    <w:rsid w:val="006539DF"/>
    <w:rsid w:val="00653B7F"/>
    <w:rsid w:val="0065408D"/>
    <w:rsid w:val="00654F19"/>
    <w:rsid w:val="00655343"/>
    <w:rsid w:val="0065589B"/>
    <w:rsid w:val="00656E3F"/>
    <w:rsid w:val="00657BA7"/>
    <w:rsid w:val="00660E5A"/>
    <w:rsid w:val="00662333"/>
    <w:rsid w:val="00662E71"/>
    <w:rsid w:val="006639F0"/>
    <w:rsid w:val="0066463D"/>
    <w:rsid w:val="00664663"/>
    <w:rsid w:val="00664840"/>
    <w:rsid w:val="0066540B"/>
    <w:rsid w:val="00665BA2"/>
    <w:rsid w:val="00666269"/>
    <w:rsid w:val="00666D77"/>
    <w:rsid w:val="00667DC6"/>
    <w:rsid w:val="00667FE8"/>
    <w:rsid w:val="00670F8A"/>
    <w:rsid w:val="006713F8"/>
    <w:rsid w:val="00671A84"/>
    <w:rsid w:val="00671EB3"/>
    <w:rsid w:val="00672A7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83D"/>
    <w:rsid w:val="00677D6D"/>
    <w:rsid w:val="006802FF"/>
    <w:rsid w:val="00680A2C"/>
    <w:rsid w:val="00680E12"/>
    <w:rsid w:val="00680FF8"/>
    <w:rsid w:val="00682C53"/>
    <w:rsid w:val="006837F7"/>
    <w:rsid w:val="00683DCA"/>
    <w:rsid w:val="00683F54"/>
    <w:rsid w:val="00685C63"/>
    <w:rsid w:val="00685CE0"/>
    <w:rsid w:val="00685F11"/>
    <w:rsid w:val="00690109"/>
    <w:rsid w:val="00690148"/>
    <w:rsid w:val="006909C2"/>
    <w:rsid w:val="00691107"/>
    <w:rsid w:val="0069113C"/>
    <w:rsid w:val="00691BE4"/>
    <w:rsid w:val="00692DE3"/>
    <w:rsid w:val="0069359D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05C1"/>
    <w:rsid w:val="006A1197"/>
    <w:rsid w:val="006A18F7"/>
    <w:rsid w:val="006A1EBB"/>
    <w:rsid w:val="006A23A2"/>
    <w:rsid w:val="006A3764"/>
    <w:rsid w:val="006A37BE"/>
    <w:rsid w:val="006A3BC1"/>
    <w:rsid w:val="006A3C4D"/>
    <w:rsid w:val="006A4377"/>
    <w:rsid w:val="006A4ACB"/>
    <w:rsid w:val="006A5012"/>
    <w:rsid w:val="006A53D1"/>
    <w:rsid w:val="006A61AA"/>
    <w:rsid w:val="006B0067"/>
    <w:rsid w:val="006B028D"/>
    <w:rsid w:val="006B09C9"/>
    <w:rsid w:val="006B0E30"/>
    <w:rsid w:val="006B147B"/>
    <w:rsid w:val="006B161C"/>
    <w:rsid w:val="006B1EB5"/>
    <w:rsid w:val="006B257E"/>
    <w:rsid w:val="006B2F40"/>
    <w:rsid w:val="006B3447"/>
    <w:rsid w:val="006B3814"/>
    <w:rsid w:val="006B39DB"/>
    <w:rsid w:val="006B3C43"/>
    <w:rsid w:val="006B46C8"/>
    <w:rsid w:val="006B4777"/>
    <w:rsid w:val="006B5067"/>
    <w:rsid w:val="006B5637"/>
    <w:rsid w:val="006B6F23"/>
    <w:rsid w:val="006B721C"/>
    <w:rsid w:val="006C1804"/>
    <w:rsid w:val="006C1D3A"/>
    <w:rsid w:val="006C212F"/>
    <w:rsid w:val="006C2A6A"/>
    <w:rsid w:val="006C37DA"/>
    <w:rsid w:val="006C3AC7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8AF"/>
    <w:rsid w:val="006D3CCD"/>
    <w:rsid w:val="006D48F6"/>
    <w:rsid w:val="006D52F4"/>
    <w:rsid w:val="006D5367"/>
    <w:rsid w:val="006D5DFC"/>
    <w:rsid w:val="006D6146"/>
    <w:rsid w:val="006D7CFF"/>
    <w:rsid w:val="006E0375"/>
    <w:rsid w:val="006E082C"/>
    <w:rsid w:val="006E0AB2"/>
    <w:rsid w:val="006E1280"/>
    <w:rsid w:val="006E310A"/>
    <w:rsid w:val="006E3B11"/>
    <w:rsid w:val="006E3D0F"/>
    <w:rsid w:val="006E3FDF"/>
    <w:rsid w:val="006E4375"/>
    <w:rsid w:val="006E49A1"/>
    <w:rsid w:val="006E4AB3"/>
    <w:rsid w:val="006E4C50"/>
    <w:rsid w:val="006E5592"/>
    <w:rsid w:val="006E6D9F"/>
    <w:rsid w:val="006F09CA"/>
    <w:rsid w:val="006F10E6"/>
    <w:rsid w:val="006F10F5"/>
    <w:rsid w:val="006F11DC"/>
    <w:rsid w:val="006F4658"/>
    <w:rsid w:val="006F4AF9"/>
    <w:rsid w:val="006F553B"/>
    <w:rsid w:val="006F6600"/>
    <w:rsid w:val="006F79CA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5C23"/>
    <w:rsid w:val="00706C9B"/>
    <w:rsid w:val="007071B8"/>
    <w:rsid w:val="0071079D"/>
    <w:rsid w:val="00710B60"/>
    <w:rsid w:val="00711B9F"/>
    <w:rsid w:val="00711C52"/>
    <w:rsid w:val="007124D2"/>
    <w:rsid w:val="007130D5"/>
    <w:rsid w:val="00713B16"/>
    <w:rsid w:val="0071400B"/>
    <w:rsid w:val="007150D7"/>
    <w:rsid w:val="00715A90"/>
    <w:rsid w:val="00715EA2"/>
    <w:rsid w:val="007205A2"/>
    <w:rsid w:val="0072078F"/>
    <w:rsid w:val="0072088B"/>
    <w:rsid w:val="00720ED2"/>
    <w:rsid w:val="00721645"/>
    <w:rsid w:val="00721766"/>
    <w:rsid w:val="00721D40"/>
    <w:rsid w:val="007228D3"/>
    <w:rsid w:val="00723911"/>
    <w:rsid w:val="00724417"/>
    <w:rsid w:val="0072458D"/>
    <w:rsid w:val="007253E9"/>
    <w:rsid w:val="00727618"/>
    <w:rsid w:val="00730308"/>
    <w:rsid w:val="007307D3"/>
    <w:rsid w:val="00731083"/>
    <w:rsid w:val="0073137D"/>
    <w:rsid w:val="00732AAB"/>
    <w:rsid w:val="00733461"/>
    <w:rsid w:val="00734033"/>
    <w:rsid w:val="00734E90"/>
    <w:rsid w:val="00735021"/>
    <w:rsid w:val="0073538C"/>
    <w:rsid w:val="00736140"/>
    <w:rsid w:val="007365B9"/>
    <w:rsid w:val="007376FF"/>
    <w:rsid w:val="00740F7A"/>
    <w:rsid w:val="00741633"/>
    <w:rsid w:val="00741E72"/>
    <w:rsid w:val="007422CA"/>
    <w:rsid w:val="00742810"/>
    <w:rsid w:val="0074392F"/>
    <w:rsid w:val="00745972"/>
    <w:rsid w:val="00745B0B"/>
    <w:rsid w:val="00746AC5"/>
    <w:rsid w:val="00746DE8"/>
    <w:rsid w:val="00750136"/>
    <w:rsid w:val="0075068B"/>
    <w:rsid w:val="00750F65"/>
    <w:rsid w:val="00751684"/>
    <w:rsid w:val="00751A49"/>
    <w:rsid w:val="00752022"/>
    <w:rsid w:val="0075254A"/>
    <w:rsid w:val="00752942"/>
    <w:rsid w:val="0075439E"/>
    <w:rsid w:val="00754642"/>
    <w:rsid w:val="007546F5"/>
    <w:rsid w:val="0075516A"/>
    <w:rsid w:val="00755E2C"/>
    <w:rsid w:val="0075635F"/>
    <w:rsid w:val="00757626"/>
    <w:rsid w:val="00757717"/>
    <w:rsid w:val="00757ECC"/>
    <w:rsid w:val="00761900"/>
    <w:rsid w:val="00762744"/>
    <w:rsid w:val="00762918"/>
    <w:rsid w:val="00763799"/>
    <w:rsid w:val="00763B57"/>
    <w:rsid w:val="007643E5"/>
    <w:rsid w:val="007645A5"/>
    <w:rsid w:val="007667DE"/>
    <w:rsid w:val="007710AF"/>
    <w:rsid w:val="007713C8"/>
    <w:rsid w:val="00771AD9"/>
    <w:rsid w:val="0077243B"/>
    <w:rsid w:val="007733B5"/>
    <w:rsid w:val="007737F2"/>
    <w:rsid w:val="007805E8"/>
    <w:rsid w:val="00780A24"/>
    <w:rsid w:val="00780AFD"/>
    <w:rsid w:val="007817BD"/>
    <w:rsid w:val="007819B1"/>
    <w:rsid w:val="00781CB2"/>
    <w:rsid w:val="00781EAE"/>
    <w:rsid w:val="00781F37"/>
    <w:rsid w:val="007829EB"/>
    <w:rsid w:val="00782ABE"/>
    <w:rsid w:val="0078323B"/>
    <w:rsid w:val="00783601"/>
    <w:rsid w:val="00783743"/>
    <w:rsid w:val="007837B8"/>
    <w:rsid w:val="00784D04"/>
    <w:rsid w:val="00785255"/>
    <w:rsid w:val="0078537B"/>
    <w:rsid w:val="00786850"/>
    <w:rsid w:val="00787691"/>
    <w:rsid w:val="0078780E"/>
    <w:rsid w:val="00787EBF"/>
    <w:rsid w:val="00790914"/>
    <w:rsid w:val="00791194"/>
    <w:rsid w:val="0079161B"/>
    <w:rsid w:val="00791CD2"/>
    <w:rsid w:val="007922CE"/>
    <w:rsid w:val="007924F1"/>
    <w:rsid w:val="0079262F"/>
    <w:rsid w:val="00792639"/>
    <w:rsid w:val="00793966"/>
    <w:rsid w:val="00794073"/>
    <w:rsid w:val="00794335"/>
    <w:rsid w:val="0079447F"/>
    <w:rsid w:val="0079472A"/>
    <w:rsid w:val="00796AD2"/>
    <w:rsid w:val="00796C44"/>
    <w:rsid w:val="007A05CD"/>
    <w:rsid w:val="007A0EF1"/>
    <w:rsid w:val="007A228F"/>
    <w:rsid w:val="007A324E"/>
    <w:rsid w:val="007A6004"/>
    <w:rsid w:val="007A79A5"/>
    <w:rsid w:val="007A7C40"/>
    <w:rsid w:val="007A7C82"/>
    <w:rsid w:val="007B084C"/>
    <w:rsid w:val="007B0D01"/>
    <w:rsid w:val="007B176B"/>
    <w:rsid w:val="007B24CE"/>
    <w:rsid w:val="007B30B8"/>
    <w:rsid w:val="007B39AC"/>
    <w:rsid w:val="007B49BE"/>
    <w:rsid w:val="007B560F"/>
    <w:rsid w:val="007B589F"/>
    <w:rsid w:val="007B594A"/>
    <w:rsid w:val="007B5AE7"/>
    <w:rsid w:val="007B6D69"/>
    <w:rsid w:val="007B78FE"/>
    <w:rsid w:val="007C0AE1"/>
    <w:rsid w:val="007C0D8E"/>
    <w:rsid w:val="007C216B"/>
    <w:rsid w:val="007C26D2"/>
    <w:rsid w:val="007C2C4C"/>
    <w:rsid w:val="007C2E40"/>
    <w:rsid w:val="007C359C"/>
    <w:rsid w:val="007C3781"/>
    <w:rsid w:val="007C3D51"/>
    <w:rsid w:val="007C4BA0"/>
    <w:rsid w:val="007C503D"/>
    <w:rsid w:val="007C54C2"/>
    <w:rsid w:val="007C741A"/>
    <w:rsid w:val="007D128A"/>
    <w:rsid w:val="007D2B23"/>
    <w:rsid w:val="007D49C7"/>
    <w:rsid w:val="007D5962"/>
    <w:rsid w:val="007D6DCB"/>
    <w:rsid w:val="007D71A3"/>
    <w:rsid w:val="007E00D4"/>
    <w:rsid w:val="007E070F"/>
    <w:rsid w:val="007E0B07"/>
    <w:rsid w:val="007E1664"/>
    <w:rsid w:val="007E1B07"/>
    <w:rsid w:val="007E1B16"/>
    <w:rsid w:val="007E1D4D"/>
    <w:rsid w:val="007E25FE"/>
    <w:rsid w:val="007E2A03"/>
    <w:rsid w:val="007E3CB7"/>
    <w:rsid w:val="007E3FFD"/>
    <w:rsid w:val="007E4E6B"/>
    <w:rsid w:val="007E54E8"/>
    <w:rsid w:val="007E61D3"/>
    <w:rsid w:val="007E6350"/>
    <w:rsid w:val="007E63A4"/>
    <w:rsid w:val="007E657C"/>
    <w:rsid w:val="007E7120"/>
    <w:rsid w:val="007E7307"/>
    <w:rsid w:val="007F02EF"/>
    <w:rsid w:val="007F0F7A"/>
    <w:rsid w:val="007F2630"/>
    <w:rsid w:val="007F30FD"/>
    <w:rsid w:val="007F36A2"/>
    <w:rsid w:val="007F3E7D"/>
    <w:rsid w:val="007F41ED"/>
    <w:rsid w:val="007F45B3"/>
    <w:rsid w:val="007F493C"/>
    <w:rsid w:val="007F4D6E"/>
    <w:rsid w:val="007F565B"/>
    <w:rsid w:val="007F5C85"/>
    <w:rsid w:val="007F6EEC"/>
    <w:rsid w:val="007F7015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2D02"/>
    <w:rsid w:val="008030E0"/>
    <w:rsid w:val="008035B7"/>
    <w:rsid w:val="00804836"/>
    <w:rsid w:val="00806416"/>
    <w:rsid w:val="008066B0"/>
    <w:rsid w:val="008073E2"/>
    <w:rsid w:val="00810DC2"/>
    <w:rsid w:val="00810FF3"/>
    <w:rsid w:val="00811ADC"/>
    <w:rsid w:val="0081295A"/>
    <w:rsid w:val="00812C17"/>
    <w:rsid w:val="0081308D"/>
    <w:rsid w:val="008132B3"/>
    <w:rsid w:val="0081362F"/>
    <w:rsid w:val="00814258"/>
    <w:rsid w:val="00814AD1"/>
    <w:rsid w:val="00814BF8"/>
    <w:rsid w:val="008152CC"/>
    <w:rsid w:val="008154A8"/>
    <w:rsid w:val="0081561F"/>
    <w:rsid w:val="00815762"/>
    <w:rsid w:val="00815A86"/>
    <w:rsid w:val="00816649"/>
    <w:rsid w:val="00816F8D"/>
    <w:rsid w:val="00821164"/>
    <w:rsid w:val="008213FA"/>
    <w:rsid w:val="008224D6"/>
    <w:rsid w:val="00822937"/>
    <w:rsid w:val="00822F11"/>
    <w:rsid w:val="00822F1E"/>
    <w:rsid w:val="008243BD"/>
    <w:rsid w:val="0082464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A75"/>
    <w:rsid w:val="00830B20"/>
    <w:rsid w:val="00832404"/>
    <w:rsid w:val="00832A2B"/>
    <w:rsid w:val="00832F46"/>
    <w:rsid w:val="008339FA"/>
    <w:rsid w:val="0083528A"/>
    <w:rsid w:val="008354BF"/>
    <w:rsid w:val="00835BF0"/>
    <w:rsid w:val="00835E2B"/>
    <w:rsid w:val="008368F9"/>
    <w:rsid w:val="00837184"/>
    <w:rsid w:val="0083770C"/>
    <w:rsid w:val="0084062E"/>
    <w:rsid w:val="008419FC"/>
    <w:rsid w:val="00842124"/>
    <w:rsid w:val="008428B2"/>
    <w:rsid w:val="00842C18"/>
    <w:rsid w:val="008431E1"/>
    <w:rsid w:val="008441C1"/>
    <w:rsid w:val="008442B2"/>
    <w:rsid w:val="00844B6F"/>
    <w:rsid w:val="0084547A"/>
    <w:rsid w:val="00845718"/>
    <w:rsid w:val="00845F91"/>
    <w:rsid w:val="00847D8D"/>
    <w:rsid w:val="00850614"/>
    <w:rsid w:val="00850A86"/>
    <w:rsid w:val="0085135A"/>
    <w:rsid w:val="00851CA5"/>
    <w:rsid w:val="00852244"/>
    <w:rsid w:val="00852E3A"/>
    <w:rsid w:val="008536AC"/>
    <w:rsid w:val="008536F5"/>
    <w:rsid w:val="00853C18"/>
    <w:rsid w:val="00853C28"/>
    <w:rsid w:val="00854150"/>
    <w:rsid w:val="0085431E"/>
    <w:rsid w:val="00854975"/>
    <w:rsid w:val="0085563D"/>
    <w:rsid w:val="00855AB2"/>
    <w:rsid w:val="00856464"/>
    <w:rsid w:val="0085660F"/>
    <w:rsid w:val="0085724E"/>
    <w:rsid w:val="00857339"/>
    <w:rsid w:val="00857B36"/>
    <w:rsid w:val="00857FBF"/>
    <w:rsid w:val="008606BC"/>
    <w:rsid w:val="00860B14"/>
    <w:rsid w:val="00860B5B"/>
    <w:rsid w:val="00862909"/>
    <w:rsid w:val="00862F33"/>
    <w:rsid w:val="00863B24"/>
    <w:rsid w:val="00863DE6"/>
    <w:rsid w:val="00863E28"/>
    <w:rsid w:val="00864C51"/>
    <w:rsid w:val="00864FD1"/>
    <w:rsid w:val="00865194"/>
    <w:rsid w:val="008654AA"/>
    <w:rsid w:val="0086564E"/>
    <w:rsid w:val="0086663A"/>
    <w:rsid w:val="00867323"/>
    <w:rsid w:val="00867473"/>
    <w:rsid w:val="00867FEE"/>
    <w:rsid w:val="00871451"/>
    <w:rsid w:val="00871630"/>
    <w:rsid w:val="00871CD6"/>
    <w:rsid w:val="008725B2"/>
    <w:rsid w:val="00874246"/>
    <w:rsid w:val="00874356"/>
    <w:rsid w:val="0087447B"/>
    <w:rsid w:val="00875D19"/>
    <w:rsid w:val="00875E36"/>
    <w:rsid w:val="0087648A"/>
    <w:rsid w:val="00877380"/>
    <w:rsid w:val="00877BBE"/>
    <w:rsid w:val="008804D5"/>
    <w:rsid w:val="008811B8"/>
    <w:rsid w:val="008827F8"/>
    <w:rsid w:val="00882CC0"/>
    <w:rsid w:val="0088372A"/>
    <w:rsid w:val="008846CC"/>
    <w:rsid w:val="00885F0F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729"/>
    <w:rsid w:val="008A2E9E"/>
    <w:rsid w:val="008A2FA3"/>
    <w:rsid w:val="008A3792"/>
    <w:rsid w:val="008A4978"/>
    <w:rsid w:val="008A5D2A"/>
    <w:rsid w:val="008A61B1"/>
    <w:rsid w:val="008A6DCF"/>
    <w:rsid w:val="008A7622"/>
    <w:rsid w:val="008B0246"/>
    <w:rsid w:val="008B13BC"/>
    <w:rsid w:val="008B1516"/>
    <w:rsid w:val="008B2364"/>
    <w:rsid w:val="008B2BAF"/>
    <w:rsid w:val="008B2C89"/>
    <w:rsid w:val="008B2CBE"/>
    <w:rsid w:val="008B3045"/>
    <w:rsid w:val="008B3CF6"/>
    <w:rsid w:val="008B3F6D"/>
    <w:rsid w:val="008B48AD"/>
    <w:rsid w:val="008B57A7"/>
    <w:rsid w:val="008B6551"/>
    <w:rsid w:val="008B69FD"/>
    <w:rsid w:val="008B6CC9"/>
    <w:rsid w:val="008B6E5F"/>
    <w:rsid w:val="008B720B"/>
    <w:rsid w:val="008B7D8B"/>
    <w:rsid w:val="008C0701"/>
    <w:rsid w:val="008C18E9"/>
    <w:rsid w:val="008C1B98"/>
    <w:rsid w:val="008C2656"/>
    <w:rsid w:val="008C3638"/>
    <w:rsid w:val="008C3964"/>
    <w:rsid w:val="008C3FBD"/>
    <w:rsid w:val="008C43BD"/>
    <w:rsid w:val="008C514E"/>
    <w:rsid w:val="008C5BC8"/>
    <w:rsid w:val="008C61ED"/>
    <w:rsid w:val="008C6364"/>
    <w:rsid w:val="008C662B"/>
    <w:rsid w:val="008D0162"/>
    <w:rsid w:val="008D06F9"/>
    <w:rsid w:val="008D14A5"/>
    <w:rsid w:val="008D238E"/>
    <w:rsid w:val="008D2ADE"/>
    <w:rsid w:val="008D34DD"/>
    <w:rsid w:val="008D3D43"/>
    <w:rsid w:val="008D40CC"/>
    <w:rsid w:val="008D46B7"/>
    <w:rsid w:val="008D5380"/>
    <w:rsid w:val="008D6C32"/>
    <w:rsid w:val="008D721F"/>
    <w:rsid w:val="008D7940"/>
    <w:rsid w:val="008E016B"/>
    <w:rsid w:val="008E0419"/>
    <w:rsid w:val="008E0BE1"/>
    <w:rsid w:val="008E2A11"/>
    <w:rsid w:val="008E2BD2"/>
    <w:rsid w:val="008E350E"/>
    <w:rsid w:val="008E37C3"/>
    <w:rsid w:val="008E4241"/>
    <w:rsid w:val="008E4CB9"/>
    <w:rsid w:val="008E54A0"/>
    <w:rsid w:val="008E641B"/>
    <w:rsid w:val="008E6BCA"/>
    <w:rsid w:val="008E7D48"/>
    <w:rsid w:val="008E7F9C"/>
    <w:rsid w:val="008F0454"/>
    <w:rsid w:val="008F0673"/>
    <w:rsid w:val="008F18F1"/>
    <w:rsid w:val="008F24B7"/>
    <w:rsid w:val="008F2918"/>
    <w:rsid w:val="008F344C"/>
    <w:rsid w:val="008F3BE5"/>
    <w:rsid w:val="008F434C"/>
    <w:rsid w:val="008F540D"/>
    <w:rsid w:val="008F6354"/>
    <w:rsid w:val="008F682B"/>
    <w:rsid w:val="008F7148"/>
    <w:rsid w:val="008F7739"/>
    <w:rsid w:val="008F788F"/>
    <w:rsid w:val="008F78B8"/>
    <w:rsid w:val="009009CF"/>
    <w:rsid w:val="009009F7"/>
    <w:rsid w:val="00900EB2"/>
    <w:rsid w:val="00902D96"/>
    <w:rsid w:val="009032C8"/>
    <w:rsid w:val="00903507"/>
    <w:rsid w:val="00904F70"/>
    <w:rsid w:val="0090537F"/>
    <w:rsid w:val="009059CB"/>
    <w:rsid w:val="00905DA6"/>
    <w:rsid w:val="00905E9F"/>
    <w:rsid w:val="00907803"/>
    <w:rsid w:val="00907ED8"/>
    <w:rsid w:val="0091121D"/>
    <w:rsid w:val="0091174C"/>
    <w:rsid w:val="009119B1"/>
    <w:rsid w:val="00911A18"/>
    <w:rsid w:val="00913ABF"/>
    <w:rsid w:val="00914252"/>
    <w:rsid w:val="00914462"/>
    <w:rsid w:val="00914736"/>
    <w:rsid w:val="00914D96"/>
    <w:rsid w:val="00916052"/>
    <w:rsid w:val="009166B0"/>
    <w:rsid w:val="009167BF"/>
    <w:rsid w:val="00917365"/>
    <w:rsid w:val="009175AF"/>
    <w:rsid w:val="00920293"/>
    <w:rsid w:val="00920781"/>
    <w:rsid w:val="009208E7"/>
    <w:rsid w:val="00920D4C"/>
    <w:rsid w:val="009211B9"/>
    <w:rsid w:val="009223CF"/>
    <w:rsid w:val="009224D0"/>
    <w:rsid w:val="0092265E"/>
    <w:rsid w:val="009231F1"/>
    <w:rsid w:val="009241E4"/>
    <w:rsid w:val="00924635"/>
    <w:rsid w:val="00924C4E"/>
    <w:rsid w:val="00925593"/>
    <w:rsid w:val="0092598A"/>
    <w:rsid w:val="0092633D"/>
    <w:rsid w:val="00926F70"/>
    <w:rsid w:val="009278F5"/>
    <w:rsid w:val="00930024"/>
    <w:rsid w:val="0093014D"/>
    <w:rsid w:val="0093033A"/>
    <w:rsid w:val="0093042F"/>
    <w:rsid w:val="009305A2"/>
    <w:rsid w:val="00930D98"/>
    <w:rsid w:val="00930DF1"/>
    <w:rsid w:val="00932676"/>
    <w:rsid w:val="00932691"/>
    <w:rsid w:val="00932C68"/>
    <w:rsid w:val="00933C50"/>
    <w:rsid w:val="009353BF"/>
    <w:rsid w:val="009357F0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C58"/>
    <w:rsid w:val="00942F65"/>
    <w:rsid w:val="00943752"/>
    <w:rsid w:val="009438E4"/>
    <w:rsid w:val="00945B78"/>
    <w:rsid w:val="00945F44"/>
    <w:rsid w:val="0094659C"/>
    <w:rsid w:val="009466A5"/>
    <w:rsid w:val="00947057"/>
    <w:rsid w:val="0094766F"/>
    <w:rsid w:val="0094787F"/>
    <w:rsid w:val="00947FE6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4709"/>
    <w:rsid w:val="00955049"/>
    <w:rsid w:val="009553D4"/>
    <w:rsid w:val="00955C14"/>
    <w:rsid w:val="00960A03"/>
    <w:rsid w:val="00960B9A"/>
    <w:rsid w:val="00961926"/>
    <w:rsid w:val="00961C34"/>
    <w:rsid w:val="00964366"/>
    <w:rsid w:val="00964D93"/>
    <w:rsid w:val="00964DF3"/>
    <w:rsid w:val="00965C1A"/>
    <w:rsid w:val="00966055"/>
    <w:rsid w:val="00966D6C"/>
    <w:rsid w:val="00966F72"/>
    <w:rsid w:val="00967151"/>
    <w:rsid w:val="009672E3"/>
    <w:rsid w:val="00967D1F"/>
    <w:rsid w:val="00970096"/>
    <w:rsid w:val="009703F7"/>
    <w:rsid w:val="00970EEE"/>
    <w:rsid w:val="00971771"/>
    <w:rsid w:val="00971AD2"/>
    <w:rsid w:val="00971BD1"/>
    <w:rsid w:val="0097236A"/>
    <w:rsid w:val="00972782"/>
    <w:rsid w:val="00972DE9"/>
    <w:rsid w:val="00973149"/>
    <w:rsid w:val="0097323A"/>
    <w:rsid w:val="00973E8C"/>
    <w:rsid w:val="009744D0"/>
    <w:rsid w:val="009744F9"/>
    <w:rsid w:val="00974EF7"/>
    <w:rsid w:val="00975DA1"/>
    <w:rsid w:val="00976391"/>
    <w:rsid w:val="009769E2"/>
    <w:rsid w:val="00976A18"/>
    <w:rsid w:val="00977102"/>
    <w:rsid w:val="00980BD7"/>
    <w:rsid w:val="009810F1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872BF"/>
    <w:rsid w:val="00990375"/>
    <w:rsid w:val="00991712"/>
    <w:rsid w:val="0099174C"/>
    <w:rsid w:val="0099203E"/>
    <w:rsid w:val="009927C2"/>
    <w:rsid w:val="00992C71"/>
    <w:rsid w:val="009937B9"/>
    <w:rsid w:val="00993AC4"/>
    <w:rsid w:val="00994464"/>
    <w:rsid w:val="009944BC"/>
    <w:rsid w:val="009953EC"/>
    <w:rsid w:val="009965DC"/>
    <w:rsid w:val="00997571"/>
    <w:rsid w:val="00997A75"/>
    <w:rsid w:val="009A0790"/>
    <w:rsid w:val="009A0D69"/>
    <w:rsid w:val="009A2313"/>
    <w:rsid w:val="009A34AA"/>
    <w:rsid w:val="009A3551"/>
    <w:rsid w:val="009A3B4B"/>
    <w:rsid w:val="009A3F3F"/>
    <w:rsid w:val="009A499D"/>
    <w:rsid w:val="009A4D02"/>
    <w:rsid w:val="009A5335"/>
    <w:rsid w:val="009A6619"/>
    <w:rsid w:val="009A6823"/>
    <w:rsid w:val="009A72A5"/>
    <w:rsid w:val="009A73CA"/>
    <w:rsid w:val="009A7B25"/>
    <w:rsid w:val="009B005C"/>
    <w:rsid w:val="009B0D67"/>
    <w:rsid w:val="009B213A"/>
    <w:rsid w:val="009B2316"/>
    <w:rsid w:val="009B2407"/>
    <w:rsid w:val="009B29EE"/>
    <w:rsid w:val="009B2EA0"/>
    <w:rsid w:val="009B3E72"/>
    <w:rsid w:val="009B40F4"/>
    <w:rsid w:val="009B50CC"/>
    <w:rsid w:val="009B53DD"/>
    <w:rsid w:val="009B5488"/>
    <w:rsid w:val="009B6935"/>
    <w:rsid w:val="009B6F2C"/>
    <w:rsid w:val="009B7B3B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C77C7"/>
    <w:rsid w:val="009C79E6"/>
    <w:rsid w:val="009D0ECA"/>
    <w:rsid w:val="009D173C"/>
    <w:rsid w:val="009D2018"/>
    <w:rsid w:val="009D289B"/>
    <w:rsid w:val="009D2B5E"/>
    <w:rsid w:val="009D326E"/>
    <w:rsid w:val="009D34F5"/>
    <w:rsid w:val="009D43E2"/>
    <w:rsid w:val="009D57AA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0CCE"/>
    <w:rsid w:val="009F1487"/>
    <w:rsid w:val="009F1D46"/>
    <w:rsid w:val="009F33F7"/>
    <w:rsid w:val="009F3B57"/>
    <w:rsid w:val="009F45B7"/>
    <w:rsid w:val="009F5962"/>
    <w:rsid w:val="009F6280"/>
    <w:rsid w:val="009F69FC"/>
    <w:rsid w:val="009F6B3A"/>
    <w:rsid w:val="009F710A"/>
    <w:rsid w:val="009F722A"/>
    <w:rsid w:val="00A0003B"/>
    <w:rsid w:val="00A01224"/>
    <w:rsid w:val="00A0268A"/>
    <w:rsid w:val="00A02B37"/>
    <w:rsid w:val="00A04EB7"/>
    <w:rsid w:val="00A05186"/>
    <w:rsid w:val="00A051D4"/>
    <w:rsid w:val="00A05383"/>
    <w:rsid w:val="00A05A08"/>
    <w:rsid w:val="00A05CF3"/>
    <w:rsid w:val="00A10856"/>
    <w:rsid w:val="00A113D2"/>
    <w:rsid w:val="00A1196E"/>
    <w:rsid w:val="00A11985"/>
    <w:rsid w:val="00A14721"/>
    <w:rsid w:val="00A152AB"/>
    <w:rsid w:val="00A159B6"/>
    <w:rsid w:val="00A16029"/>
    <w:rsid w:val="00A1648B"/>
    <w:rsid w:val="00A16A59"/>
    <w:rsid w:val="00A2061B"/>
    <w:rsid w:val="00A2129E"/>
    <w:rsid w:val="00A23090"/>
    <w:rsid w:val="00A2389A"/>
    <w:rsid w:val="00A24940"/>
    <w:rsid w:val="00A255E0"/>
    <w:rsid w:val="00A25A0D"/>
    <w:rsid w:val="00A25F13"/>
    <w:rsid w:val="00A26067"/>
    <w:rsid w:val="00A268B7"/>
    <w:rsid w:val="00A26CC0"/>
    <w:rsid w:val="00A276AE"/>
    <w:rsid w:val="00A2791A"/>
    <w:rsid w:val="00A301A8"/>
    <w:rsid w:val="00A307CE"/>
    <w:rsid w:val="00A30A1D"/>
    <w:rsid w:val="00A30A3A"/>
    <w:rsid w:val="00A316A5"/>
    <w:rsid w:val="00A31B64"/>
    <w:rsid w:val="00A32688"/>
    <w:rsid w:val="00A32749"/>
    <w:rsid w:val="00A329A3"/>
    <w:rsid w:val="00A33A9C"/>
    <w:rsid w:val="00A33BFF"/>
    <w:rsid w:val="00A33C9B"/>
    <w:rsid w:val="00A34560"/>
    <w:rsid w:val="00A3466E"/>
    <w:rsid w:val="00A34BF0"/>
    <w:rsid w:val="00A35268"/>
    <w:rsid w:val="00A35309"/>
    <w:rsid w:val="00A3629F"/>
    <w:rsid w:val="00A363B7"/>
    <w:rsid w:val="00A364D6"/>
    <w:rsid w:val="00A36731"/>
    <w:rsid w:val="00A3680E"/>
    <w:rsid w:val="00A368C3"/>
    <w:rsid w:val="00A369D5"/>
    <w:rsid w:val="00A36CF6"/>
    <w:rsid w:val="00A36DCD"/>
    <w:rsid w:val="00A3720E"/>
    <w:rsid w:val="00A37261"/>
    <w:rsid w:val="00A37AFF"/>
    <w:rsid w:val="00A4172D"/>
    <w:rsid w:val="00A42980"/>
    <w:rsid w:val="00A42A18"/>
    <w:rsid w:val="00A42A67"/>
    <w:rsid w:val="00A43376"/>
    <w:rsid w:val="00A433AC"/>
    <w:rsid w:val="00A4386E"/>
    <w:rsid w:val="00A439B3"/>
    <w:rsid w:val="00A4460B"/>
    <w:rsid w:val="00A44FB4"/>
    <w:rsid w:val="00A457E7"/>
    <w:rsid w:val="00A45B34"/>
    <w:rsid w:val="00A46284"/>
    <w:rsid w:val="00A46715"/>
    <w:rsid w:val="00A47AF4"/>
    <w:rsid w:val="00A47BED"/>
    <w:rsid w:val="00A50120"/>
    <w:rsid w:val="00A50383"/>
    <w:rsid w:val="00A50B19"/>
    <w:rsid w:val="00A51309"/>
    <w:rsid w:val="00A518FC"/>
    <w:rsid w:val="00A51E79"/>
    <w:rsid w:val="00A52CEA"/>
    <w:rsid w:val="00A52D41"/>
    <w:rsid w:val="00A53ACC"/>
    <w:rsid w:val="00A54A12"/>
    <w:rsid w:val="00A54DF2"/>
    <w:rsid w:val="00A554EE"/>
    <w:rsid w:val="00A55DE3"/>
    <w:rsid w:val="00A56E9A"/>
    <w:rsid w:val="00A57651"/>
    <w:rsid w:val="00A60F9E"/>
    <w:rsid w:val="00A611F6"/>
    <w:rsid w:val="00A62373"/>
    <w:rsid w:val="00A62CA8"/>
    <w:rsid w:val="00A62DEE"/>
    <w:rsid w:val="00A63CF0"/>
    <w:rsid w:val="00A63D12"/>
    <w:rsid w:val="00A63E73"/>
    <w:rsid w:val="00A64836"/>
    <w:rsid w:val="00A6543E"/>
    <w:rsid w:val="00A65DBD"/>
    <w:rsid w:val="00A65EFC"/>
    <w:rsid w:val="00A65F83"/>
    <w:rsid w:val="00A66F12"/>
    <w:rsid w:val="00A706A4"/>
    <w:rsid w:val="00A706FC"/>
    <w:rsid w:val="00A708CB"/>
    <w:rsid w:val="00A70C92"/>
    <w:rsid w:val="00A70E85"/>
    <w:rsid w:val="00A70FA6"/>
    <w:rsid w:val="00A716A2"/>
    <w:rsid w:val="00A71BAE"/>
    <w:rsid w:val="00A72287"/>
    <w:rsid w:val="00A74F40"/>
    <w:rsid w:val="00A75B50"/>
    <w:rsid w:val="00A75EDA"/>
    <w:rsid w:val="00A774C3"/>
    <w:rsid w:val="00A8002C"/>
    <w:rsid w:val="00A811E8"/>
    <w:rsid w:val="00A81488"/>
    <w:rsid w:val="00A81E19"/>
    <w:rsid w:val="00A82392"/>
    <w:rsid w:val="00A82EB1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4CFB"/>
    <w:rsid w:val="00A95281"/>
    <w:rsid w:val="00A95943"/>
    <w:rsid w:val="00A95C9A"/>
    <w:rsid w:val="00A95DC8"/>
    <w:rsid w:val="00A9680B"/>
    <w:rsid w:val="00A9680F"/>
    <w:rsid w:val="00A974EB"/>
    <w:rsid w:val="00A97E5B"/>
    <w:rsid w:val="00AA027F"/>
    <w:rsid w:val="00AA0418"/>
    <w:rsid w:val="00AA078D"/>
    <w:rsid w:val="00AA24B7"/>
    <w:rsid w:val="00AA2A64"/>
    <w:rsid w:val="00AA2DA6"/>
    <w:rsid w:val="00AA3FDD"/>
    <w:rsid w:val="00AA4A21"/>
    <w:rsid w:val="00AA4C90"/>
    <w:rsid w:val="00AA55EB"/>
    <w:rsid w:val="00AA5C86"/>
    <w:rsid w:val="00AA6016"/>
    <w:rsid w:val="00AA6160"/>
    <w:rsid w:val="00AA7DF4"/>
    <w:rsid w:val="00AB04D9"/>
    <w:rsid w:val="00AB0A78"/>
    <w:rsid w:val="00AB1135"/>
    <w:rsid w:val="00AB158C"/>
    <w:rsid w:val="00AB2341"/>
    <w:rsid w:val="00AB23B2"/>
    <w:rsid w:val="00AB260F"/>
    <w:rsid w:val="00AB3CE8"/>
    <w:rsid w:val="00AB49E8"/>
    <w:rsid w:val="00AB4F0C"/>
    <w:rsid w:val="00AB562A"/>
    <w:rsid w:val="00AB5D20"/>
    <w:rsid w:val="00AB5E88"/>
    <w:rsid w:val="00AB6118"/>
    <w:rsid w:val="00AB616A"/>
    <w:rsid w:val="00AB6878"/>
    <w:rsid w:val="00AB7B2C"/>
    <w:rsid w:val="00AC0205"/>
    <w:rsid w:val="00AC07BF"/>
    <w:rsid w:val="00AC1319"/>
    <w:rsid w:val="00AC3366"/>
    <w:rsid w:val="00AC354B"/>
    <w:rsid w:val="00AC37C3"/>
    <w:rsid w:val="00AC48DE"/>
    <w:rsid w:val="00AC683E"/>
    <w:rsid w:val="00AC7158"/>
    <w:rsid w:val="00AC73B0"/>
    <w:rsid w:val="00AC7987"/>
    <w:rsid w:val="00AD16BF"/>
    <w:rsid w:val="00AD16DF"/>
    <w:rsid w:val="00AD2294"/>
    <w:rsid w:val="00AD2477"/>
    <w:rsid w:val="00AD2C64"/>
    <w:rsid w:val="00AD3B7F"/>
    <w:rsid w:val="00AD3BCE"/>
    <w:rsid w:val="00AD4097"/>
    <w:rsid w:val="00AD4153"/>
    <w:rsid w:val="00AD58B9"/>
    <w:rsid w:val="00AD59D9"/>
    <w:rsid w:val="00AD6B03"/>
    <w:rsid w:val="00AD6D1F"/>
    <w:rsid w:val="00AD7708"/>
    <w:rsid w:val="00AD771B"/>
    <w:rsid w:val="00AD77F0"/>
    <w:rsid w:val="00AE021D"/>
    <w:rsid w:val="00AE0610"/>
    <w:rsid w:val="00AE170E"/>
    <w:rsid w:val="00AE1D1F"/>
    <w:rsid w:val="00AE2326"/>
    <w:rsid w:val="00AE2509"/>
    <w:rsid w:val="00AE2844"/>
    <w:rsid w:val="00AE38C7"/>
    <w:rsid w:val="00AE3B62"/>
    <w:rsid w:val="00AE3E4E"/>
    <w:rsid w:val="00AE54D6"/>
    <w:rsid w:val="00AE62AB"/>
    <w:rsid w:val="00AE6999"/>
    <w:rsid w:val="00AE6BF3"/>
    <w:rsid w:val="00AF1FC3"/>
    <w:rsid w:val="00AF24CF"/>
    <w:rsid w:val="00AF2AD9"/>
    <w:rsid w:val="00AF3C4D"/>
    <w:rsid w:val="00AF43A6"/>
    <w:rsid w:val="00AF5AF4"/>
    <w:rsid w:val="00AF67A3"/>
    <w:rsid w:val="00AF76FC"/>
    <w:rsid w:val="00B0073E"/>
    <w:rsid w:val="00B01D9C"/>
    <w:rsid w:val="00B03805"/>
    <w:rsid w:val="00B03C87"/>
    <w:rsid w:val="00B05B93"/>
    <w:rsid w:val="00B06EE7"/>
    <w:rsid w:val="00B06FDA"/>
    <w:rsid w:val="00B07876"/>
    <w:rsid w:val="00B07E0B"/>
    <w:rsid w:val="00B106DA"/>
    <w:rsid w:val="00B10CA0"/>
    <w:rsid w:val="00B10E8F"/>
    <w:rsid w:val="00B115AE"/>
    <w:rsid w:val="00B11686"/>
    <w:rsid w:val="00B118CC"/>
    <w:rsid w:val="00B12A3F"/>
    <w:rsid w:val="00B12B41"/>
    <w:rsid w:val="00B12CD4"/>
    <w:rsid w:val="00B133BD"/>
    <w:rsid w:val="00B1410A"/>
    <w:rsid w:val="00B143E1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635"/>
    <w:rsid w:val="00B25AE9"/>
    <w:rsid w:val="00B25C8D"/>
    <w:rsid w:val="00B265B8"/>
    <w:rsid w:val="00B26B02"/>
    <w:rsid w:val="00B273F5"/>
    <w:rsid w:val="00B27E50"/>
    <w:rsid w:val="00B27F1A"/>
    <w:rsid w:val="00B3014F"/>
    <w:rsid w:val="00B30EDC"/>
    <w:rsid w:val="00B3132D"/>
    <w:rsid w:val="00B314AF"/>
    <w:rsid w:val="00B3285E"/>
    <w:rsid w:val="00B332E7"/>
    <w:rsid w:val="00B334C1"/>
    <w:rsid w:val="00B33728"/>
    <w:rsid w:val="00B338B2"/>
    <w:rsid w:val="00B33C5E"/>
    <w:rsid w:val="00B341D4"/>
    <w:rsid w:val="00B346DA"/>
    <w:rsid w:val="00B34A51"/>
    <w:rsid w:val="00B35724"/>
    <w:rsid w:val="00B35DAE"/>
    <w:rsid w:val="00B36355"/>
    <w:rsid w:val="00B3723F"/>
    <w:rsid w:val="00B40C3D"/>
    <w:rsid w:val="00B40EB3"/>
    <w:rsid w:val="00B41E9E"/>
    <w:rsid w:val="00B41F38"/>
    <w:rsid w:val="00B4201C"/>
    <w:rsid w:val="00B42BD3"/>
    <w:rsid w:val="00B4438E"/>
    <w:rsid w:val="00B449D7"/>
    <w:rsid w:val="00B45DD3"/>
    <w:rsid w:val="00B47AD6"/>
    <w:rsid w:val="00B5066E"/>
    <w:rsid w:val="00B509E2"/>
    <w:rsid w:val="00B50D5B"/>
    <w:rsid w:val="00B511B9"/>
    <w:rsid w:val="00B512A1"/>
    <w:rsid w:val="00B515E0"/>
    <w:rsid w:val="00B51B5C"/>
    <w:rsid w:val="00B51BF7"/>
    <w:rsid w:val="00B51C23"/>
    <w:rsid w:val="00B5210B"/>
    <w:rsid w:val="00B52E68"/>
    <w:rsid w:val="00B53BFF"/>
    <w:rsid w:val="00B55624"/>
    <w:rsid w:val="00B55E43"/>
    <w:rsid w:val="00B569A8"/>
    <w:rsid w:val="00B56B90"/>
    <w:rsid w:val="00B57536"/>
    <w:rsid w:val="00B57A06"/>
    <w:rsid w:val="00B607C0"/>
    <w:rsid w:val="00B60E52"/>
    <w:rsid w:val="00B624FB"/>
    <w:rsid w:val="00B626B6"/>
    <w:rsid w:val="00B626E3"/>
    <w:rsid w:val="00B62B9F"/>
    <w:rsid w:val="00B62CDA"/>
    <w:rsid w:val="00B62DF2"/>
    <w:rsid w:val="00B62F29"/>
    <w:rsid w:val="00B648AA"/>
    <w:rsid w:val="00B65204"/>
    <w:rsid w:val="00B6675F"/>
    <w:rsid w:val="00B66AD6"/>
    <w:rsid w:val="00B66E7D"/>
    <w:rsid w:val="00B706D3"/>
    <w:rsid w:val="00B70EA1"/>
    <w:rsid w:val="00B71584"/>
    <w:rsid w:val="00B71D54"/>
    <w:rsid w:val="00B72055"/>
    <w:rsid w:val="00B7254F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8D"/>
    <w:rsid w:val="00B778CC"/>
    <w:rsid w:val="00B778F8"/>
    <w:rsid w:val="00B807B3"/>
    <w:rsid w:val="00B80BC9"/>
    <w:rsid w:val="00B819E4"/>
    <w:rsid w:val="00B81B37"/>
    <w:rsid w:val="00B8236C"/>
    <w:rsid w:val="00B831A7"/>
    <w:rsid w:val="00B84269"/>
    <w:rsid w:val="00B84496"/>
    <w:rsid w:val="00B844BD"/>
    <w:rsid w:val="00B84C07"/>
    <w:rsid w:val="00B85189"/>
    <w:rsid w:val="00B8577C"/>
    <w:rsid w:val="00B85DF7"/>
    <w:rsid w:val="00B862EB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034"/>
    <w:rsid w:val="00BA31A2"/>
    <w:rsid w:val="00BA3CB5"/>
    <w:rsid w:val="00BA410B"/>
    <w:rsid w:val="00BA4A77"/>
    <w:rsid w:val="00BA4BF1"/>
    <w:rsid w:val="00BA6578"/>
    <w:rsid w:val="00BA6750"/>
    <w:rsid w:val="00BA7568"/>
    <w:rsid w:val="00BB0C96"/>
    <w:rsid w:val="00BB1556"/>
    <w:rsid w:val="00BB4583"/>
    <w:rsid w:val="00BB46C1"/>
    <w:rsid w:val="00BB474F"/>
    <w:rsid w:val="00BB54CE"/>
    <w:rsid w:val="00BB55B9"/>
    <w:rsid w:val="00BB5FF4"/>
    <w:rsid w:val="00BB63DF"/>
    <w:rsid w:val="00BB712F"/>
    <w:rsid w:val="00BB7199"/>
    <w:rsid w:val="00BB774A"/>
    <w:rsid w:val="00BC0829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C6964"/>
    <w:rsid w:val="00BC697A"/>
    <w:rsid w:val="00BC7FFB"/>
    <w:rsid w:val="00BD07E6"/>
    <w:rsid w:val="00BD090A"/>
    <w:rsid w:val="00BD0AB5"/>
    <w:rsid w:val="00BD216A"/>
    <w:rsid w:val="00BD2873"/>
    <w:rsid w:val="00BD3561"/>
    <w:rsid w:val="00BD3A98"/>
    <w:rsid w:val="00BD3BAF"/>
    <w:rsid w:val="00BD3BCA"/>
    <w:rsid w:val="00BD416B"/>
    <w:rsid w:val="00BD4528"/>
    <w:rsid w:val="00BD4A04"/>
    <w:rsid w:val="00BD4A0E"/>
    <w:rsid w:val="00BD66EB"/>
    <w:rsid w:val="00BD740D"/>
    <w:rsid w:val="00BE0669"/>
    <w:rsid w:val="00BE09BD"/>
    <w:rsid w:val="00BE0E28"/>
    <w:rsid w:val="00BE1485"/>
    <w:rsid w:val="00BE23EE"/>
    <w:rsid w:val="00BE2A57"/>
    <w:rsid w:val="00BE520D"/>
    <w:rsid w:val="00BE68CD"/>
    <w:rsid w:val="00BE71C8"/>
    <w:rsid w:val="00BE7269"/>
    <w:rsid w:val="00BF148E"/>
    <w:rsid w:val="00BF1492"/>
    <w:rsid w:val="00BF267C"/>
    <w:rsid w:val="00BF2FBE"/>
    <w:rsid w:val="00BF4A45"/>
    <w:rsid w:val="00BF4D0C"/>
    <w:rsid w:val="00BF54DF"/>
    <w:rsid w:val="00BF66A1"/>
    <w:rsid w:val="00BF6EBC"/>
    <w:rsid w:val="00BF74D0"/>
    <w:rsid w:val="00BF7A3D"/>
    <w:rsid w:val="00BF7B87"/>
    <w:rsid w:val="00C00441"/>
    <w:rsid w:val="00C0095A"/>
    <w:rsid w:val="00C00A12"/>
    <w:rsid w:val="00C013BE"/>
    <w:rsid w:val="00C015EB"/>
    <w:rsid w:val="00C01EEC"/>
    <w:rsid w:val="00C01F8C"/>
    <w:rsid w:val="00C036B0"/>
    <w:rsid w:val="00C03BF2"/>
    <w:rsid w:val="00C03E24"/>
    <w:rsid w:val="00C041A1"/>
    <w:rsid w:val="00C0479E"/>
    <w:rsid w:val="00C048BC"/>
    <w:rsid w:val="00C05EB5"/>
    <w:rsid w:val="00C06489"/>
    <w:rsid w:val="00C06845"/>
    <w:rsid w:val="00C06AC7"/>
    <w:rsid w:val="00C07930"/>
    <w:rsid w:val="00C101AD"/>
    <w:rsid w:val="00C11CBB"/>
    <w:rsid w:val="00C12B69"/>
    <w:rsid w:val="00C137EE"/>
    <w:rsid w:val="00C13AED"/>
    <w:rsid w:val="00C141F6"/>
    <w:rsid w:val="00C144F4"/>
    <w:rsid w:val="00C14925"/>
    <w:rsid w:val="00C14E22"/>
    <w:rsid w:val="00C161E1"/>
    <w:rsid w:val="00C166DD"/>
    <w:rsid w:val="00C167D0"/>
    <w:rsid w:val="00C16898"/>
    <w:rsid w:val="00C17E10"/>
    <w:rsid w:val="00C20D20"/>
    <w:rsid w:val="00C2126C"/>
    <w:rsid w:val="00C21AD6"/>
    <w:rsid w:val="00C21B9D"/>
    <w:rsid w:val="00C22306"/>
    <w:rsid w:val="00C2289C"/>
    <w:rsid w:val="00C22BB6"/>
    <w:rsid w:val="00C22DA1"/>
    <w:rsid w:val="00C232D5"/>
    <w:rsid w:val="00C23837"/>
    <w:rsid w:val="00C2391E"/>
    <w:rsid w:val="00C23BF9"/>
    <w:rsid w:val="00C23C50"/>
    <w:rsid w:val="00C25123"/>
    <w:rsid w:val="00C251AE"/>
    <w:rsid w:val="00C260C0"/>
    <w:rsid w:val="00C2629B"/>
    <w:rsid w:val="00C2655D"/>
    <w:rsid w:val="00C273AB"/>
    <w:rsid w:val="00C27BEC"/>
    <w:rsid w:val="00C304A6"/>
    <w:rsid w:val="00C306D2"/>
    <w:rsid w:val="00C30A78"/>
    <w:rsid w:val="00C31278"/>
    <w:rsid w:val="00C315F4"/>
    <w:rsid w:val="00C32A81"/>
    <w:rsid w:val="00C334A2"/>
    <w:rsid w:val="00C33536"/>
    <w:rsid w:val="00C347C2"/>
    <w:rsid w:val="00C35FA0"/>
    <w:rsid w:val="00C374D6"/>
    <w:rsid w:val="00C37DA2"/>
    <w:rsid w:val="00C40E1E"/>
    <w:rsid w:val="00C410C4"/>
    <w:rsid w:val="00C414C3"/>
    <w:rsid w:val="00C416E0"/>
    <w:rsid w:val="00C423FC"/>
    <w:rsid w:val="00C42CF5"/>
    <w:rsid w:val="00C43C77"/>
    <w:rsid w:val="00C4470F"/>
    <w:rsid w:val="00C448D7"/>
    <w:rsid w:val="00C44D4F"/>
    <w:rsid w:val="00C44DC8"/>
    <w:rsid w:val="00C46F82"/>
    <w:rsid w:val="00C47485"/>
    <w:rsid w:val="00C4777E"/>
    <w:rsid w:val="00C479B1"/>
    <w:rsid w:val="00C50F7F"/>
    <w:rsid w:val="00C519D2"/>
    <w:rsid w:val="00C525AB"/>
    <w:rsid w:val="00C52604"/>
    <w:rsid w:val="00C52876"/>
    <w:rsid w:val="00C5370E"/>
    <w:rsid w:val="00C5425A"/>
    <w:rsid w:val="00C54482"/>
    <w:rsid w:val="00C54516"/>
    <w:rsid w:val="00C54AB8"/>
    <w:rsid w:val="00C55214"/>
    <w:rsid w:val="00C55A6B"/>
    <w:rsid w:val="00C5656D"/>
    <w:rsid w:val="00C573B9"/>
    <w:rsid w:val="00C5760E"/>
    <w:rsid w:val="00C5792C"/>
    <w:rsid w:val="00C57F2B"/>
    <w:rsid w:val="00C60D15"/>
    <w:rsid w:val="00C6178F"/>
    <w:rsid w:val="00C6179F"/>
    <w:rsid w:val="00C61E64"/>
    <w:rsid w:val="00C620B4"/>
    <w:rsid w:val="00C620CD"/>
    <w:rsid w:val="00C62829"/>
    <w:rsid w:val="00C629B0"/>
    <w:rsid w:val="00C62A06"/>
    <w:rsid w:val="00C62B92"/>
    <w:rsid w:val="00C62F3F"/>
    <w:rsid w:val="00C62FB4"/>
    <w:rsid w:val="00C6309A"/>
    <w:rsid w:val="00C637DB"/>
    <w:rsid w:val="00C64857"/>
    <w:rsid w:val="00C6510F"/>
    <w:rsid w:val="00C6537A"/>
    <w:rsid w:val="00C65663"/>
    <w:rsid w:val="00C65C03"/>
    <w:rsid w:val="00C66E51"/>
    <w:rsid w:val="00C66E5C"/>
    <w:rsid w:val="00C674EF"/>
    <w:rsid w:val="00C67E62"/>
    <w:rsid w:val="00C70AF7"/>
    <w:rsid w:val="00C70F81"/>
    <w:rsid w:val="00C70FA9"/>
    <w:rsid w:val="00C72250"/>
    <w:rsid w:val="00C74E43"/>
    <w:rsid w:val="00C74EA3"/>
    <w:rsid w:val="00C750F7"/>
    <w:rsid w:val="00C75477"/>
    <w:rsid w:val="00C75482"/>
    <w:rsid w:val="00C75781"/>
    <w:rsid w:val="00C75E34"/>
    <w:rsid w:val="00C76DC5"/>
    <w:rsid w:val="00C774F0"/>
    <w:rsid w:val="00C77BF4"/>
    <w:rsid w:val="00C800DA"/>
    <w:rsid w:val="00C819A6"/>
    <w:rsid w:val="00C81D58"/>
    <w:rsid w:val="00C8303E"/>
    <w:rsid w:val="00C8354C"/>
    <w:rsid w:val="00C8396F"/>
    <w:rsid w:val="00C84D61"/>
    <w:rsid w:val="00C8551C"/>
    <w:rsid w:val="00C856AA"/>
    <w:rsid w:val="00C85B18"/>
    <w:rsid w:val="00C85B2A"/>
    <w:rsid w:val="00C85E3A"/>
    <w:rsid w:val="00C86124"/>
    <w:rsid w:val="00C86F6E"/>
    <w:rsid w:val="00C90BC7"/>
    <w:rsid w:val="00C90EA2"/>
    <w:rsid w:val="00C90F86"/>
    <w:rsid w:val="00C912A1"/>
    <w:rsid w:val="00C9131F"/>
    <w:rsid w:val="00C922A7"/>
    <w:rsid w:val="00C92C5D"/>
    <w:rsid w:val="00C92F67"/>
    <w:rsid w:val="00C9369C"/>
    <w:rsid w:val="00C93FE9"/>
    <w:rsid w:val="00C942E6"/>
    <w:rsid w:val="00C948E4"/>
    <w:rsid w:val="00C94ACE"/>
    <w:rsid w:val="00C94D24"/>
    <w:rsid w:val="00C9675E"/>
    <w:rsid w:val="00C968FA"/>
    <w:rsid w:val="00C96DE3"/>
    <w:rsid w:val="00C97D5D"/>
    <w:rsid w:val="00CA004F"/>
    <w:rsid w:val="00CA05F5"/>
    <w:rsid w:val="00CA07F3"/>
    <w:rsid w:val="00CA0B02"/>
    <w:rsid w:val="00CA16BE"/>
    <w:rsid w:val="00CA1A69"/>
    <w:rsid w:val="00CA2E5C"/>
    <w:rsid w:val="00CA2FBB"/>
    <w:rsid w:val="00CA3E2F"/>
    <w:rsid w:val="00CA3F3D"/>
    <w:rsid w:val="00CA52F3"/>
    <w:rsid w:val="00CA579C"/>
    <w:rsid w:val="00CA5801"/>
    <w:rsid w:val="00CA6750"/>
    <w:rsid w:val="00CA6D6A"/>
    <w:rsid w:val="00CA6F3C"/>
    <w:rsid w:val="00CA775E"/>
    <w:rsid w:val="00CA7E4E"/>
    <w:rsid w:val="00CB0E2A"/>
    <w:rsid w:val="00CB13EF"/>
    <w:rsid w:val="00CB2459"/>
    <w:rsid w:val="00CB2D95"/>
    <w:rsid w:val="00CB3727"/>
    <w:rsid w:val="00CB37CB"/>
    <w:rsid w:val="00CB4209"/>
    <w:rsid w:val="00CB4217"/>
    <w:rsid w:val="00CB438F"/>
    <w:rsid w:val="00CB512B"/>
    <w:rsid w:val="00CB5E29"/>
    <w:rsid w:val="00CB6290"/>
    <w:rsid w:val="00CB70AD"/>
    <w:rsid w:val="00CB72B6"/>
    <w:rsid w:val="00CB7790"/>
    <w:rsid w:val="00CB789B"/>
    <w:rsid w:val="00CC0741"/>
    <w:rsid w:val="00CC1C5C"/>
    <w:rsid w:val="00CC1D23"/>
    <w:rsid w:val="00CC1E32"/>
    <w:rsid w:val="00CC2301"/>
    <w:rsid w:val="00CC23BA"/>
    <w:rsid w:val="00CC4822"/>
    <w:rsid w:val="00CC484F"/>
    <w:rsid w:val="00CC5C48"/>
    <w:rsid w:val="00CC5E5C"/>
    <w:rsid w:val="00CC6E00"/>
    <w:rsid w:val="00CC7A66"/>
    <w:rsid w:val="00CC7E74"/>
    <w:rsid w:val="00CD062A"/>
    <w:rsid w:val="00CD0A8D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3A4"/>
    <w:rsid w:val="00CD7544"/>
    <w:rsid w:val="00CD7B79"/>
    <w:rsid w:val="00CD7FBB"/>
    <w:rsid w:val="00CE08E5"/>
    <w:rsid w:val="00CE0910"/>
    <w:rsid w:val="00CE0F8D"/>
    <w:rsid w:val="00CE1803"/>
    <w:rsid w:val="00CE1D72"/>
    <w:rsid w:val="00CE2A3D"/>
    <w:rsid w:val="00CE2F2C"/>
    <w:rsid w:val="00CE4010"/>
    <w:rsid w:val="00CE4088"/>
    <w:rsid w:val="00CE4193"/>
    <w:rsid w:val="00CE4270"/>
    <w:rsid w:val="00CE4931"/>
    <w:rsid w:val="00CE4F0E"/>
    <w:rsid w:val="00CE65FC"/>
    <w:rsid w:val="00CF038C"/>
    <w:rsid w:val="00CF03D6"/>
    <w:rsid w:val="00CF043A"/>
    <w:rsid w:val="00CF0CAD"/>
    <w:rsid w:val="00CF0DA6"/>
    <w:rsid w:val="00CF1352"/>
    <w:rsid w:val="00CF1516"/>
    <w:rsid w:val="00CF394C"/>
    <w:rsid w:val="00CF3C48"/>
    <w:rsid w:val="00CF4093"/>
    <w:rsid w:val="00CF47AA"/>
    <w:rsid w:val="00CF4A59"/>
    <w:rsid w:val="00CF6BFA"/>
    <w:rsid w:val="00CF7151"/>
    <w:rsid w:val="00D011A8"/>
    <w:rsid w:val="00D016E1"/>
    <w:rsid w:val="00D02B12"/>
    <w:rsid w:val="00D02D41"/>
    <w:rsid w:val="00D046B5"/>
    <w:rsid w:val="00D048FA"/>
    <w:rsid w:val="00D06C07"/>
    <w:rsid w:val="00D07F85"/>
    <w:rsid w:val="00D11454"/>
    <w:rsid w:val="00D12129"/>
    <w:rsid w:val="00D1219C"/>
    <w:rsid w:val="00D13708"/>
    <w:rsid w:val="00D14716"/>
    <w:rsid w:val="00D1482B"/>
    <w:rsid w:val="00D14C1A"/>
    <w:rsid w:val="00D1506C"/>
    <w:rsid w:val="00D1530D"/>
    <w:rsid w:val="00D1594E"/>
    <w:rsid w:val="00D164F6"/>
    <w:rsid w:val="00D171AD"/>
    <w:rsid w:val="00D202CA"/>
    <w:rsid w:val="00D22009"/>
    <w:rsid w:val="00D22503"/>
    <w:rsid w:val="00D22FCD"/>
    <w:rsid w:val="00D24D5A"/>
    <w:rsid w:val="00D24E64"/>
    <w:rsid w:val="00D25058"/>
    <w:rsid w:val="00D26BDA"/>
    <w:rsid w:val="00D26CD1"/>
    <w:rsid w:val="00D307F6"/>
    <w:rsid w:val="00D310C5"/>
    <w:rsid w:val="00D32F5F"/>
    <w:rsid w:val="00D353BB"/>
    <w:rsid w:val="00D35783"/>
    <w:rsid w:val="00D35D76"/>
    <w:rsid w:val="00D367D9"/>
    <w:rsid w:val="00D401BB"/>
    <w:rsid w:val="00D40FDC"/>
    <w:rsid w:val="00D410F0"/>
    <w:rsid w:val="00D4125A"/>
    <w:rsid w:val="00D420BB"/>
    <w:rsid w:val="00D424A8"/>
    <w:rsid w:val="00D42835"/>
    <w:rsid w:val="00D42C10"/>
    <w:rsid w:val="00D463CB"/>
    <w:rsid w:val="00D4649D"/>
    <w:rsid w:val="00D46583"/>
    <w:rsid w:val="00D46948"/>
    <w:rsid w:val="00D47089"/>
    <w:rsid w:val="00D47761"/>
    <w:rsid w:val="00D50D0F"/>
    <w:rsid w:val="00D51323"/>
    <w:rsid w:val="00D51817"/>
    <w:rsid w:val="00D52861"/>
    <w:rsid w:val="00D52932"/>
    <w:rsid w:val="00D52DA0"/>
    <w:rsid w:val="00D53726"/>
    <w:rsid w:val="00D53DC8"/>
    <w:rsid w:val="00D543EF"/>
    <w:rsid w:val="00D546AF"/>
    <w:rsid w:val="00D54A30"/>
    <w:rsid w:val="00D55AD9"/>
    <w:rsid w:val="00D55DF9"/>
    <w:rsid w:val="00D560B4"/>
    <w:rsid w:val="00D564E1"/>
    <w:rsid w:val="00D57245"/>
    <w:rsid w:val="00D577CD"/>
    <w:rsid w:val="00D57C62"/>
    <w:rsid w:val="00D61F7C"/>
    <w:rsid w:val="00D6261A"/>
    <w:rsid w:val="00D62D5F"/>
    <w:rsid w:val="00D635EC"/>
    <w:rsid w:val="00D637FD"/>
    <w:rsid w:val="00D63DAF"/>
    <w:rsid w:val="00D6446E"/>
    <w:rsid w:val="00D6473C"/>
    <w:rsid w:val="00D648FC"/>
    <w:rsid w:val="00D651D9"/>
    <w:rsid w:val="00D65C5F"/>
    <w:rsid w:val="00D6601F"/>
    <w:rsid w:val="00D66317"/>
    <w:rsid w:val="00D67126"/>
    <w:rsid w:val="00D70B82"/>
    <w:rsid w:val="00D71518"/>
    <w:rsid w:val="00D72108"/>
    <w:rsid w:val="00D725D0"/>
    <w:rsid w:val="00D72748"/>
    <w:rsid w:val="00D728FE"/>
    <w:rsid w:val="00D738CD"/>
    <w:rsid w:val="00D740E5"/>
    <w:rsid w:val="00D74C3D"/>
    <w:rsid w:val="00D75396"/>
    <w:rsid w:val="00D76936"/>
    <w:rsid w:val="00D80524"/>
    <w:rsid w:val="00D80E0D"/>
    <w:rsid w:val="00D818D6"/>
    <w:rsid w:val="00D82CD9"/>
    <w:rsid w:val="00D83976"/>
    <w:rsid w:val="00D83A02"/>
    <w:rsid w:val="00D83C6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978B3"/>
    <w:rsid w:val="00DA118B"/>
    <w:rsid w:val="00DA198F"/>
    <w:rsid w:val="00DA1A15"/>
    <w:rsid w:val="00DA1D68"/>
    <w:rsid w:val="00DA407E"/>
    <w:rsid w:val="00DA449D"/>
    <w:rsid w:val="00DA45FA"/>
    <w:rsid w:val="00DA50D1"/>
    <w:rsid w:val="00DA56AC"/>
    <w:rsid w:val="00DA6B64"/>
    <w:rsid w:val="00DB0D58"/>
    <w:rsid w:val="00DB1743"/>
    <w:rsid w:val="00DB2933"/>
    <w:rsid w:val="00DB2E2B"/>
    <w:rsid w:val="00DB4815"/>
    <w:rsid w:val="00DB4CE8"/>
    <w:rsid w:val="00DB5027"/>
    <w:rsid w:val="00DB5137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6FC9"/>
    <w:rsid w:val="00DC7701"/>
    <w:rsid w:val="00DD0B38"/>
    <w:rsid w:val="00DD12FA"/>
    <w:rsid w:val="00DD145B"/>
    <w:rsid w:val="00DD1C7D"/>
    <w:rsid w:val="00DD2394"/>
    <w:rsid w:val="00DD2A78"/>
    <w:rsid w:val="00DD2B2E"/>
    <w:rsid w:val="00DD2BC0"/>
    <w:rsid w:val="00DD3227"/>
    <w:rsid w:val="00DD39A7"/>
    <w:rsid w:val="00DD3FFB"/>
    <w:rsid w:val="00DD45E1"/>
    <w:rsid w:val="00DD5606"/>
    <w:rsid w:val="00DD5900"/>
    <w:rsid w:val="00DD590C"/>
    <w:rsid w:val="00DD62DA"/>
    <w:rsid w:val="00DD6911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8BB"/>
    <w:rsid w:val="00DE3F93"/>
    <w:rsid w:val="00DE4BDC"/>
    <w:rsid w:val="00DE4FBF"/>
    <w:rsid w:val="00DE5494"/>
    <w:rsid w:val="00DE6109"/>
    <w:rsid w:val="00DE65BD"/>
    <w:rsid w:val="00DE6703"/>
    <w:rsid w:val="00DE67B1"/>
    <w:rsid w:val="00DE67DE"/>
    <w:rsid w:val="00DE7775"/>
    <w:rsid w:val="00DE79D8"/>
    <w:rsid w:val="00DE7B9D"/>
    <w:rsid w:val="00DF0BD9"/>
    <w:rsid w:val="00DF0FD7"/>
    <w:rsid w:val="00DF138A"/>
    <w:rsid w:val="00DF180A"/>
    <w:rsid w:val="00DF19C2"/>
    <w:rsid w:val="00DF217A"/>
    <w:rsid w:val="00DF2BDC"/>
    <w:rsid w:val="00DF3034"/>
    <w:rsid w:val="00DF31F6"/>
    <w:rsid w:val="00DF42E1"/>
    <w:rsid w:val="00DF50B1"/>
    <w:rsid w:val="00DF575E"/>
    <w:rsid w:val="00DF57BD"/>
    <w:rsid w:val="00DF69C9"/>
    <w:rsid w:val="00DF6D60"/>
    <w:rsid w:val="00DF786D"/>
    <w:rsid w:val="00E00033"/>
    <w:rsid w:val="00E00976"/>
    <w:rsid w:val="00E00D75"/>
    <w:rsid w:val="00E010BE"/>
    <w:rsid w:val="00E0122D"/>
    <w:rsid w:val="00E01488"/>
    <w:rsid w:val="00E01760"/>
    <w:rsid w:val="00E0227F"/>
    <w:rsid w:val="00E02BC9"/>
    <w:rsid w:val="00E038B4"/>
    <w:rsid w:val="00E0390E"/>
    <w:rsid w:val="00E039D1"/>
    <w:rsid w:val="00E04103"/>
    <w:rsid w:val="00E04CB4"/>
    <w:rsid w:val="00E04EC5"/>
    <w:rsid w:val="00E0541C"/>
    <w:rsid w:val="00E0543F"/>
    <w:rsid w:val="00E06816"/>
    <w:rsid w:val="00E06955"/>
    <w:rsid w:val="00E06BBA"/>
    <w:rsid w:val="00E06FCD"/>
    <w:rsid w:val="00E074AD"/>
    <w:rsid w:val="00E07FB2"/>
    <w:rsid w:val="00E10287"/>
    <w:rsid w:val="00E10BFE"/>
    <w:rsid w:val="00E11342"/>
    <w:rsid w:val="00E11573"/>
    <w:rsid w:val="00E11967"/>
    <w:rsid w:val="00E119EE"/>
    <w:rsid w:val="00E12E37"/>
    <w:rsid w:val="00E13642"/>
    <w:rsid w:val="00E13787"/>
    <w:rsid w:val="00E14EE9"/>
    <w:rsid w:val="00E16841"/>
    <w:rsid w:val="00E16A47"/>
    <w:rsid w:val="00E16B25"/>
    <w:rsid w:val="00E17D2E"/>
    <w:rsid w:val="00E17DB9"/>
    <w:rsid w:val="00E17FFE"/>
    <w:rsid w:val="00E206BC"/>
    <w:rsid w:val="00E20736"/>
    <w:rsid w:val="00E20785"/>
    <w:rsid w:val="00E2091B"/>
    <w:rsid w:val="00E219E3"/>
    <w:rsid w:val="00E21F6A"/>
    <w:rsid w:val="00E231B7"/>
    <w:rsid w:val="00E2331D"/>
    <w:rsid w:val="00E234D8"/>
    <w:rsid w:val="00E23C9E"/>
    <w:rsid w:val="00E24CE4"/>
    <w:rsid w:val="00E25112"/>
    <w:rsid w:val="00E25AAB"/>
    <w:rsid w:val="00E2673B"/>
    <w:rsid w:val="00E269A6"/>
    <w:rsid w:val="00E3048D"/>
    <w:rsid w:val="00E311C7"/>
    <w:rsid w:val="00E32C47"/>
    <w:rsid w:val="00E32D9F"/>
    <w:rsid w:val="00E330B9"/>
    <w:rsid w:val="00E330E3"/>
    <w:rsid w:val="00E3355C"/>
    <w:rsid w:val="00E33C42"/>
    <w:rsid w:val="00E34470"/>
    <w:rsid w:val="00E34DD0"/>
    <w:rsid w:val="00E352A3"/>
    <w:rsid w:val="00E35960"/>
    <w:rsid w:val="00E35A1C"/>
    <w:rsid w:val="00E36248"/>
    <w:rsid w:val="00E36588"/>
    <w:rsid w:val="00E371DD"/>
    <w:rsid w:val="00E37BC4"/>
    <w:rsid w:val="00E400B8"/>
    <w:rsid w:val="00E40B24"/>
    <w:rsid w:val="00E4256B"/>
    <w:rsid w:val="00E42DB0"/>
    <w:rsid w:val="00E42E76"/>
    <w:rsid w:val="00E43406"/>
    <w:rsid w:val="00E44932"/>
    <w:rsid w:val="00E449DC"/>
    <w:rsid w:val="00E44A69"/>
    <w:rsid w:val="00E4569D"/>
    <w:rsid w:val="00E46B4C"/>
    <w:rsid w:val="00E47AA9"/>
    <w:rsid w:val="00E47EC8"/>
    <w:rsid w:val="00E504A1"/>
    <w:rsid w:val="00E51AF8"/>
    <w:rsid w:val="00E520AD"/>
    <w:rsid w:val="00E52827"/>
    <w:rsid w:val="00E54A2B"/>
    <w:rsid w:val="00E5606B"/>
    <w:rsid w:val="00E5653E"/>
    <w:rsid w:val="00E5725F"/>
    <w:rsid w:val="00E6044E"/>
    <w:rsid w:val="00E608B7"/>
    <w:rsid w:val="00E61DAE"/>
    <w:rsid w:val="00E62340"/>
    <w:rsid w:val="00E6277F"/>
    <w:rsid w:val="00E63046"/>
    <w:rsid w:val="00E63878"/>
    <w:rsid w:val="00E6394B"/>
    <w:rsid w:val="00E64017"/>
    <w:rsid w:val="00E6436A"/>
    <w:rsid w:val="00E643F8"/>
    <w:rsid w:val="00E65459"/>
    <w:rsid w:val="00E65542"/>
    <w:rsid w:val="00E6588E"/>
    <w:rsid w:val="00E66297"/>
    <w:rsid w:val="00E669A1"/>
    <w:rsid w:val="00E67094"/>
    <w:rsid w:val="00E70E64"/>
    <w:rsid w:val="00E70F3D"/>
    <w:rsid w:val="00E71876"/>
    <w:rsid w:val="00E71F18"/>
    <w:rsid w:val="00E727AE"/>
    <w:rsid w:val="00E72D4C"/>
    <w:rsid w:val="00E72E4E"/>
    <w:rsid w:val="00E7402E"/>
    <w:rsid w:val="00E741C3"/>
    <w:rsid w:val="00E74516"/>
    <w:rsid w:val="00E74EAC"/>
    <w:rsid w:val="00E74FC8"/>
    <w:rsid w:val="00E76AE8"/>
    <w:rsid w:val="00E8129D"/>
    <w:rsid w:val="00E82358"/>
    <w:rsid w:val="00E83BF7"/>
    <w:rsid w:val="00E83DC4"/>
    <w:rsid w:val="00E83E6B"/>
    <w:rsid w:val="00E84222"/>
    <w:rsid w:val="00E842F6"/>
    <w:rsid w:val="00E843AB"/>
    <w:rsid w:val="00E84C34"/>
    <w:rsid w:val="00E84F89"/>
    <w:rsid w:val="00E869F0"/>
    <w:rsid w:val="00E9191B"/>
    <w:rsid w:val="00E921DB"/>
    <w:rsid w:val="00E92434"/>
    <w:rsid w:val="00E924BF"/>
    <w:rsid w:val="00E92D06"/>
    <w:rsid w:val="00E93C79"/>
    <w:rsid w:val="00E94303"/>
    <w:rsid w:val="00E94C71"/>
    <w:rsid w:val="00E95134"/>
    <w:rsid w:val="00E95E65"/>
    <w:rsid w:val="00E965BA"/>
    <w:rsid w:val="00E9707F"/>
    <w:rsid w:val="00E97B06"/>
    <w:rsid w:val="00E97D45"/>
    <w:rsid w:val="00EA0167"/>
    <w:rsid w:val="00EA04F5"/>
    <w:rsid w:val="00EA0F88"/>
    <w:rsid w:val="00EA168F"/>
    <w:rsid w:val="00EA2558"/>
    <w:rsid w:val="00EA2AD1"/>
    <w:rsid w:val="00EA2F49"/>
    <w:rsid w:val="00EA32CD"/>
    <w:rsid w:val="00EA4BBC"/>
    <w:rsid w:val="00EA5292"/>
    <w:rsid w:val="00EA570F"/>
    <w:rsid w:val="00EA580B"/>
    <w:rsid w:val="00EA5F3D"/>
    <w:rsid w:val="00EA6F60"/>
    <w:rsid w:val="00EA7491"/>
    <w:rsid w:val="00EA775A"/>
    <w:rsid w:val="00EB054C"/>
    <w:rsid w:val="00EB05F1"/>
    <w:rsid w:val="00EB0788"/>
    <w:rsid w:val="00EB0ED4"/>
    <w:rsid w:val="00EB1005"/>
    <w:rsid w:val="00EB1DE6"/>
    <w:rsid w:val="00EB2497"/>
    <w:rsid w:val="00EB2695"/>
    <w:rsid w:val="00EB28E8"/>
    <w:rsid w:val="00EB3D58"/>
    <w:rsid w:val="00EB50DC"/>
    <w:rsid w:val="00EB5207"/>
    <w:rsid w:val="00EB61E3"/>
    <w:rsid w:val="00EB635A"/>
    <w:rsid w:val="00EB6FD1"/>
    <w:rsid w:val="00EB72E1"/>
    <w:rsid w:val="00EB7C93"/>
    <w:rsid w:val="00EC0589"/>
    <w:rsid w:val="00EC083A"/>
    <w:rsid w:val="00EC1109"/>
    <w:rsid w:val="00EC2453"/>
    <w:rsid w:val="00EC250D"/>
    <w:rsid w:val="00EC2BD0"/>
    <w:rsid w:val="00EC32CC"/>
    <w:rsid w:val="00EC3972"/>
    <w:rsid w:val="00EC4492"/>
    <w:rsid w:val="00EC694B"/>
    <w:rsid w:val="00EC6A29"/>
    <w:rsid w:val="00EC718E"/>
    <w:rsid w:val="00EC7B31"/>
    <w:rsid w:val="00ED1154"/>
    <w:rsid w:val="00ED1415"/>
    <w:rsid w:val="00ED1C69"/>
    <w:rsid w:val="00ED2056"/>
    <w:rsid w:val="00ED2298"/>
    <w:rsid w:val="00ED241F"/>
    <w:rsid w:val="00ED3F67"/>
    <w:rsid w:val="00ED4788"/>
    <w:rsid w:val="00ED4A5D"/>
    <w:rsid w:val="00ED4B3B"/>
    <w:rsid w:val="00ED50F0"/>
    <w:rsid w:val="00ED57DC"/>
    <w:rsid w:val="00ED5A1B"/>
    <w:rsid w:val="00ED5F4B"/>
    <w:rsid w:val="00ED632A"/>
    <w:rsid w:val="00ED6561"/>
    <w:rsid w:val="00ED6E02"/>
    <w:rsid w:val="00EE13D5"/>
    <w:rsid w:val="00EE30BA"/>
    <w:rsid w:val="00EE37D2"/>
    <w:rsid w:val="00EE3AF1"/>
    <w:rsid w:val="00EE4572"/>
    <w:rsid w:val="00EE57DC"/>
    <w:rsid w:val="00EE5831"/>
    <w:rsid w:val="00EE5C72"/>
    <w:rsid w:val="00EE5F20"/>
    <w:rsid w:val="00EE645B"/>
    <w:rsid w:val="00EE64FD"/>
    <w:rsid w:val="00EE6808"/>
    <w:rsid w:val="00EE709C"/>
    <w:rsid w:val="00EE70C6"/>
    <w:rsid w:val="00EE743D"/>
    <w:rsid w:val="00EE7982"/>
    <w:rsid w:val="00EF084D"/>
    <w:rsid w:val="00EF1A0E"/>
    <w:rsid w:val="00EF1C2E"/>
    <w:rsid w:val="00EF23B6"/>
    <w:rsid w:val="00EF2711"/>
    <w:rsid w:val="00EF2775"/>
    <w:rsid w:val="00EF296A"/>
    <w:rsid w:val="00EF2A76"/>
    <w:rsid w:val="00EF36EE"/>
    <w:rsid w:val="00EF3857"/>
    <w:rsid w:val="00EF3F22"/>
    <w:rsid w:val="00EF459C"/>
    <w:rsid w:val="00EF4DDE"/>
    <w:rsid w:val="00EF5C36"/>
    <w:rsid w:val="00EF67FA"/>
    <w:rsid w:val="00EF6C5F"/>
    <w:rsid w:val="00EF75A1"/>
    <w:rsid w:val="00F0097F"/>
    <w:rsid w:val="00F01756"/>
    <w:rsid w:val="00F01C05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2CE"/>
    <w:rsid w:val="00F1053B"/>
    <w:rsid w:val="00F107BC"/>
    <w:rsid w:val="00F10C5C"/>
    <w:rsid w:val="00F12DE6"/>
    <w:rsid w:val="00F137B2"/>
    <w:rsid w:val="00F13D47"/>
    <w:rsid w:val="00F1490E"/>
    <w:rsid w:val="00F1491D"/>
    <w:rsid w:val="00F149C1"/>
    <w:rsid w:val="00F156F9"/>
    <w:rsid w:val="00F17DC0"/>
    <w:rsid w:val="00F2005C"/>
    <w:rsid w:val="00F20DEA"/>
    <w:rsid w:val="00F21F65"/>
    <w:rsid w:val="00F22011"/>
    <w:rsid w:val="00F234F7"/>
    <w:rsid w:val="00F2350A"/>
    <w:rsid w:val="00F24ACC"/>
    <w:rsid w:val="00F2543B"/>
    <w:rsid w:val="00F25A34"/>
    <w:rsid w:val="00F266E8"/>
    <w:rsid w:val="00F26CAD"/>
    <w:rsid w:val="00F26F76"/>
    <w:rsid w:val="00F275B6"/>
    <w:rsid w:val="00F27E86"/>
    <w:rsid w:val="00F30249"/>
    <w:rsid w:val="00F307D7"/>
    <w:rsid w:val="00F3103C"/>
    <w:rsid w:val="00F310F0"/>
    <w:rsid w:val="00F32AF1"/>
    <w:rsid w:val="00F32DDF"/>
    <w:rsid w:val="00F32FB3"/>
    <w:rsid w:val="00F33165"/>
    <w:rsid w:val="00F338C3"/>
    <w:rsid w:val="00F3393E"/>
    <w:rsid w:val="00F3450D"/>
    <w:rsid w:val="00F350B7"/>
    <w:rsid w:val="00F35102"/>
    <w:rsid w:val="00F35516"/>
    <w:rsid w:val="00F35FE0"/>
    <w:rsid w:val="00F36ABB"/>
    <w:rsid w:val="00F37116"/>
    <w:rsid w:val="00F37945"/>
    <w:rsid w:val="00F37AA8"/>
    <w:rsid w:val="00F37EFB"/>
    <w:rsid w:val="00F40257"/>
    <w:rsid w:val="00F40494"/>
    <w:rsid w:val="00F41B74"/>
    <w:rsid w:val="00F42361"/>
    <w:rsid w:val="00F424FB"/>
    <w:rsid w:val="00F425C8"/>
    <w:rsid w:val="00F43850"/>
    <w:rsid w:val="00F43B50"/>
    <w:rsid w:val="00F43C33"/>
    <w:rsid w:val="00F44219"/>
    <w:rsid w:val="00F447DA"/>
    <w:rsid w:val="00F44D6B"/>
    <w:rsid w:val="00F45644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6C4"/>
    <w:rsid w:val="00F53ABB"/>
    <w:rsid w:val="00F54766"/>
    <w:rsid w:val="00F55053"/>
    <w:rsid w:val="00F568EE"/>
    <w:rsid w:val="00F56BDC"/>
    <w:rsid w:val="00F601C1"/>
    <w:rsid w:val="00F605F2"/>
    <w:rsid w:val="00F60875"/>
    <w:rsid w:val="00F614A3"/>
    <w:rsid w:val="00F61571"/>
    <w:rsid w:val="00F61F93"/>
    <w:rsid w:val="00F623DA"/>
    <w:rsid w:val="00F6287F"/>
    <w:rsid w:val="00F6322C"/>
    <w:rsid w:val="00F63357"/>
    <w:rsid w:val="00F642DE"/>
    <w:rsid w:val="00F64660"/>
    <w:rsid w:val="00F651CD"/>
    <w:rsid w:val="00F6608B"/>
    <w:rsid w:val="00F661B3"/>
    <w:rsid w:val="00F663A6"/>
    <w:rsid w:val="00F668E5"/>
    <w:rsid w:val="00F669D5"/>
    <w:rsid w:val="00F67A35"/>
    <w:rsid w:val="00F70504"/>
    <w:rsid w:val="00F70DAE"/>
    <w:rsid w:val="00F7139B"/>
    <w:rsid w:val="00F713C2"/>
    <w:rsid w:val="00F71660"/>
    <w:rsid w:val="00F71687"/>
    <w:rsid w:val="00F7267D"/>
    <w:rsid w:val="00F72B9B"/>
    <w:rsid w:val="00F7361F"/>
    <w:rsid w:val="00F73D22"/>
    <w:rsid w:val="00F73DB7"/>
    <w:rsid w:val="00F73E0F"/>
    <w:rsid w:val="00F741FA"/>
    <w:rsid w:val="00F74C52"/>
    <w:rsid w:val="00F75443"/>
    <w:rsid w:val="00F76193"/>
    <w:rsid w:val="00F77657"/>
    <w:rsid w:val="00F80150"/>
    <w:rsid w:val="00F80C20"/>
    <w:rsid w:val="00F81DE8"/>
    <w:rsid w:val="00F8294B"/>
    <w:rsid w:val="00F829AC"/>
    <w:rsid w:val="00F82C13"/>
    <w:rsid w:val="00F82C90"/>
    <w:rsid w:val="00F83C06"/>
    <w:rsid w:val="00F84C8B"/>
    <w:rsid w:val="00F87436"/>
    <w:rsid w:val="00F87CF9"/>
    <w:rsid w:val="00F87EC9"/>
    <w:rsid w:val="00F914A9"/>
    <w:rsid w:val="00F91B7A"/>
    <w:rsid w:val="00F920FE"/>
    <w:rsid w:val="00F92963"/>
    <w:rsid w:val="00F9302E"/>
    <w:rsid w:val="00F9335B"/>
    <w:rsid w:val="00F9362C"/>
    <w:rsid w:val="00F93953"/>
    <w:rsid w:val="00F93A5A"/>
    <w:rsid w:val="00F94294"/>
    <w:rsid w:val="00F951B1"/>
    <w:rsid w:val="00F95599"/>
    <w:rsid w:val="00F962B9"/>
    <w:rsid w:val="00F962BB"/>
    <w:rsid w:val="00F97152"/>
    <w:rsid w:val="00F973E3"/>
    <w:rsid w:val="00F97AA9"/>
    <w:rsid w:val="00F97D53"/>
    <w:rsid w:val="00FA0AB5"/>
    <w:rsid w:val="00FA0C2B"/>
    <w:rsid w:val="00FA2251"/>
    <w:rsid w:val="00FA4B30"/>
    <w:rsid w:val="00FA4DC6"/>
    <w:rsid w:val="00FA674B"/>
    <w:rsid w:val="00FA74B3"/>
    <w:rsid w:val="00FB052F"/>
    <w:rsid w:val="00FB087B"/>
    <w:rsid w:val="00FB1D20"/>
    <w:rsid w:val="00FB3BC9"/>
    <w:rsid w:val="00FB59DE"/>
    <w:rsid w:val="00FB5DB6"/>
    <w:rsid w:val="00FB6783"/>
    <w:rsid w:val="00FB6A8A"/>
    <w:rsid w:val="00FB747C"/>
    <w:rsid w:val="00FB74D4"/>
    <w:rsid w:val="00FC0206"/>
    <w:rsid w:val="00FC03C1"/>
    <w:rsid w:val="00FC0973"/>
    <w:rsid w:val="00FC2188"/>
    <w:rsid w:val="00FC2727"/>
    <w:rsid w:val="00FC2890"/>
    <w:rsid w:val="00FC377F"/>
    <w:rsid w:val="00FC38B5"/>
    <w:rsid w:val="00FC3F51"/>
    <w:rsid w:val="00FC447D"/>
    <w:rsid w:val="00FC44C8"/>
    <w:rsid w:val="00FC69CA"/>
    <w:rsid w:val="00FC6A54"/>
    <w:rsid w:val="00FC6B65"/>
    <w:rsid w:val="00FC6FA0"/>
    <w:rsid w:val="00FC72BE"/>
    <w:rsid w:val="00FC7842"/>
    <w:rsid w:val="00FC7C60"/>
    <w:rsid w:val="00FC7E5C"/>
    <w:rsid w:val="00FD060C"/>
    <w:rsid w:val="00FD1304"/>
    <w:rsid w:val="00FD13B8"/>
    <w:rsid w:val="00FD184C"/>
    <w:rsid w:val="00FD1D7C"/>
    <w:rsid w:val="00FD22BF"/>
    <w:rsid w:val="00FD34F0"/>
    <w:rsid w:val="00FD5489"/>
    <w:rsid w:val="00FD567E"/>
    <w:rsid w:val="00FD5F5B"/>
    <w:rsid w:val="00FD5F87"/>
    <w:rsid w:val="00FD60FB"/>
    <w:rsid w:val="00FD614E"/>
    <w:rsid w:val="00FD63C9"/>
    <w:rsid w:val="00FD6649"/>
    <w:rsid w:val="00FD67D2"/>
    <w:rsid w:val="00FD751E"/>
    <w:rsid w:val="00FD76C5"/>
    <w:rsid w:val="00FD7E83"/>
    <w:rsid w:val="00FE052D"/>
    <w:rsid w:val="00FE105A"/>
    <w:rsid w:val="00FE11A5"/>
    <w:rsid w:val="00FE1557"/>
    <w:rsid w:val="00FE24DE"/>
    <w:rsid w:val="00FE41F5"/>
    <w:rsid w:val="00FE4DFF"/>
    <w:rsid w:val="00FE4F8D"/>
    <w:rsid w:val="00FE510A"/>
    <w:rsid w:val="00FE5A1B"/>
    <w:rsid w:val="00FE5CBB"/>
    <w:rsid w:val="00FE673D"/>
    <w:rsid w:val="00FE6ADB"/>
    <w:rsid w:val="00FE6D3C"/>
    <w:rsid w:val="00FF027B"/>
    <w:rsid w:val="00FF0C6A"/>
    <w:rsid w:val="00FF0E4C"/>
    <w:rsid w:val="00FF1607"/>
    <w:rsid w:val="00FF1E29"/>
    <w:rsid w:val="00FF2475"/>
    <w:rsid w:val="00FF2A2B"/>
    <w:rsid w:val="00FF3DB5"/>
    <w:rsid w:val="00FF4852"/>
    <w:rsid w:val="00FF4966"/>
    <w:rsid w:val="00FF50E9"/>
    <w:rsid w:val="00FF56FC"/>
    <w:rsid w:val="00FF5D4F"/>
    <w:rsid w:val="00FF6188"/>
    <w:rsid w:val="00FF6A0F"/>
    <w:rsid w:val="00FF6D41"/>
    <w:rsid w:val="00FF6E2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9D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2AF33C138B4891121DDD66B1E0DA" ma:contentTypeVersion="7" ma:contentTypeDescription="Create a new document." ma:contentTypeScope="" ma:versionID="59a4c647766ecc356e433255da72647d">
  <xsd:schema xmlns:xsd="http://www.w3.org/2001/XMLSchema" xmlns:xs="http://www.w3.org/2001/XMLSchema" xmlns:p="http://schemas.microsoft.com/office/2006/metadata/properties" xmlns:ns2="6cd934e2-7773-44dd-bca7-00453f1740fd" targetNamespace="http://schemas.microsoft.com/office/2006/metadata/properties" ma:root="true" ma:fieldsID="daaa95060726e694ed93fc1d6512df31" ns2:_="">
    <xsd:import namespace="6cd934e2-7773-44dd-bca7-00453f174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34e2-7773-44dd-bca7-00453f17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C3E29-5B5E-419D-9D24-87901875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934e2-7773-44dd-bca7-00453f174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7BCCC-7735-4ED5-B01C-0FB7D24CA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2AE33F-ACFC-4625-9A2D-9C7A7E596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Nina Hempstock - RFO &amp; Admin Officer - Chiseldon PC</cp:lastModifiedBy>
  <cp:revision>151</cp:revision>
  <cp:lastPrinted>2024-01-19T11:45:00Z</cp:lastPrinted>
  <dcterms:created xsi:type="dcterms:W3CDTF">2024-01-19T10:18:00Z</dcterms:created>
  <dcterms:modified xsi:type="dcterms:W3CDTF">2024-02-06T13:13:00Z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0x0101000F482AF33C138B4891121DDD66B1E0DA</vt:lpwstr>
  </property>
</Properties>
</file>