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05504033">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3594" w:rsidRDefault="009A3594" w:rsidP="004D48FA">
                            <w:pPr>
                              <w:pStyle w:val="Heading1"/>
                              <w:rPr>
                                <w:b/>
                                <w:i/>
                                <w:iCs/>
                                <w:sz w:val="40"/>
                              </w:rPr>
                            </w:pPr>
                            <w:r>
                              <w:rPr>
                                <w:b/>
                                <w:i/>
                                <w:iCs/>
                                <w:sz w:val="40"/>
                              </w:rPr>
                              <w:t>CHISELDON PARISH COUNCIL</w:t>
                            </w:r>
                          </w:p>
                          <w:p w:rsidR="009A3594" w:rsidRDefault="009A3594" w:rsidP="004D48FA">
                            <w:pPr>
                              <w:rPr>
                                <w:rFonts w:cs="Arial"/>
                              </w:rPr>
                            </w:pPr>
                          </w:p>
                          <w:p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7J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" stroked="f">
                <v:textbox>
                  <w:txbxContent>
                    <w:p w:rsidR="009A3594" w:rsidRDefault="009A3594" w:rsidP="004D48FA">
                      <w:pPr>
                        <w:pStyle w:val="Heading1"/>
                        <w:rPr>
                          <w:b/>
                          <w:i/>
                          <w:iCs/>
                          <w:sz w:val="40"/>
                        </w:rPr>
                      </w:pPr>
                      <w:r>
                        <w:rPr>
                          <w:b/>
                          <w:i/>
                          <w:iCs/>
                          <w:sz w:val="40"/>
                        </w:rPr>
                        <w:t>CHISELDON PARISH COUNCIL</w:t>
                      </w:r>
                    </w:p>
                    <w:p w:rsidR="009A3594" w:rsidRDefault="009A3594" w:rsidP="004D48FA">
                      <w:pPr>
                        <w:rPr>
                          <w:rFonts w:cs="Arial"/>
                        </w:rPr>
                      </w:pPr>
                    </w:p>
                    <w:p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0EDA7B92">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9">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CC53DA">
        <w:rPr>
          <w:rFonts w:ascii="Verdana" w:hAnsi="Verdana"/>
          <w:b/>
          <w:bCs/>
        </w:rPr>
        <w:t>ed to the August</w:t>
      </w:r>
      <w:r w:rsidR="00ED0191">
        <w:rPr>
          <w:rFonts w:ascii="Verdana" w:hAnsi="Verdana"/>
          <w:b/>
          <w:bCs/>
        </w:rPr>
        <w:t xml:space="preserve"> 2020</w:t>
      </w:r>
      <w:r w:rsidR="00534E30">
        <w:rPr>
          <w:rFonts w:ascii="Verdana" w:hAnsi="Verdana"/>
          <w:b/>
          <w:bCs/>
        </w:rPr>
        <w:t xml:space="preserve"> </w:t>
      </w:r>
      <w:r w:rsidR="004D48FA">
        <w:rPr>
          <w:rFonts w:ascii="Verdana" w:hAnsi="Verdana"/>
          <w:b/>
          <w:bCs/>
        </w:rPr>
        <w:t>PARISH COUNCIL MEETING</w:t>
      </w:r>
      <w:r w:rsidR="00D325C5">
        <w:rPr>
          <w:rFonts w:ascii="Verdana" w:hAnsi="Verdana"/>
          <w:b/>
          <w:bCs/>
        </w:rPr>
        <w:t>.</w:t>
      </w:r>
    </w:p>
    <w:p w:rsidR="00A7596A" w:rsidRDefault="00A7596A" w:rsidP="00A7596A">
      <w:pPr>
        <w:ind w:left="3600" w:firstLine="720"/>
        <w:rPr>
          <w:rFonts w:ascii="Verdana" w:hAnsi="Verdana"/>
        </w:rPr>
      </w:pPr>
      <w:r>
        <w:rPr>
          <w:rFonts w:ascii="Verdana" w:hAnsi="Verdana" w:cs="Arial"/>
          <w:b/>
          <w:bCs/>
          <w:sz w:val="24"/>
        </w:rPr>
        <w:t>AGENDA</w:t>
      </w:r>
    </w:p>
    <w:p w:rsidR="00AB4FD1" w:rsidRPr="00400F9F" w:rsidRDefault="004D48FA" w:rsidP="00EC5582">
      <w:pPr>
        <w:ind w:left="720" w:firstLine="720"/>
        <w:rPr>
          <w:rFonts w:ascii="Verdana" w:hAnsi="Verdana"/>
          <w:szCs w:val="18"/>
        </w:rPr>
      </w:pPr>
      <w:r>
        <w:rPr>
          <w:rFonts w:ascii="Verdana" w:hAnsi="Verdana"/>
        </w:rPr>
        <w:t xml:space="preserve"> on </w:t>
      </w:r>
      <w:r w:rsidR="00B2798A">
        <w:rPr>
          <w:rFonts w:ascii="Verdana" w:hAnsi="Verdana"/>
          <w:b/>
          <w:bCs/>
        </w:rPr>
        <w:t>Monday 14</w:t>
      </w:r>
      <w:r w:rsidR="00B2798A" w:rsidRPr="00B2798A">
        <w:rPr>
          <w:rFonts w:ascii="Verdana" w:hAnsi="Verdana"/>
          <w:b/>
          <w:bCs/>
          <w:vertAlign w:val="superscript"/>
        </w:rPr>
        <w:t>th</w:t>
      </w:r>
      <w:r w:rsidR="00B2798A">
        <w:rPr>
          <w:rFonts w:ascii="Verdana" w:hAnsi="Verdana"/>
          <w:b/>
          <w:bCs/>
        </w:rPr>
        <w:t xml:space="preserve"> September</w:t>
      </w:r>
      <w:r w:rsidR="00C7686A">
        <w:rPr>
          <w:rFonts w:ascii="Verdana" w:hAnsi="Verdana"/>
          <w:b/>
          <w:bCs/>
        </w:rPr>
        <w:t xml:space="preserve"> 2020</w:t>
      </w:r>
      <w:r w:rsidR="0014225C">
        <w:rPr>
          <w:rFonts w:ascii="Verdana" w:hAnsi="Verdana"/>
          <w:b/>
          <w:bCs/>
        </w:rPr>
        <w:t xml:space="preserve"> </w:t>
      </w:r>
      <w:r w:rsidR="00EC5582">
        <w:rPr>
          <w:rFonts w:ascii="Verdana" w:hAnsi="Verdana"/>
          <w:b/>
          <w:bCs/>
        </w:rPr>
        <w:t xml:space="preserve">at </w:t>
      </w:r>
      <w:r w:rsidR="006B5969">
        <w:rPr>
          <w:rFonts w:ascii="Verdana" w:hAnsi="Verdana"/>
          <w:b/>
          <w:bCs/>
        </w:rPr>
        <w:t>7.3</w:t>
      </w:r>
      <w:r w:rsidR="00740E05">
        <w:rPr>
          <w:rFonts w:ascii="Verdana" w:hAnsi="Verdana"/>
          <w:b/>
          <w:bCs/>
        </w:rPr>
        <w:t>0</w:t>
      </w:r>
      <w:r w:rsidR="00F77563">
        <w:rPr>
          <w:rFonts w:ascii="Verdana" w:hAnsi="Verdana"/>
          <w:b/>
          <w:bCs/>
        </w:rPr>
        <w:t xml:space="preserve">pm.  Virtual meeting </w:t>
      </w:r>
      <w:r w:rsidR="00B2798A">
        <w:rPr>
          <w:rFonts w:ascii="Verdana" w:hAnsi="Verdana"/>
          <w:b/>
          <w:bCs/>
        </w:rPr>
        <w:t>via Microsoft Teams</w:t>
      </w:r>
      <w:r w:rsidR="00F77563">
        <w:rPr>
          <w:rFonts w:ascii="Verdana" w:hAnsi="Verdana"/>
          <w:b/>
          <w:bCs/>
        </w:rPr>
        <w:t>.</w:t>
      </w:r>
      <w:r w:rsidR="00F77563" w:rsidRPr="00400F9F">
        <w:rPr>
          <w:rFonts w:ascii="Verdana" w:hAnsi="Verdana"/>
          <w:bCs/>
        </w:rPr>
        <w:t xml:space="preserve"> </w:t>
      </w:r>
      <w:r w:rsidR="00400F9F" w:rsidRPr="00400F9F">
        <w:rPr>
          <w:rFonts w:ascii="Verdana" w:hAnsi="Verdana"/>
          <w:bCs/>
        </w:rPr>
        <w:t>See bottom of agenda for link.</w:t>
      </w:r>
    </w:p>
    <w:p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rsidR="003A6371" w:rsidRPr="000B4118" w:rsidRDefault="003A6371" w:rsidP="003171F2">
      <w:pPr>
        <w:ind w:right="-291"/>
        <w:rPr>
          <w:rFonts w:ascii="Verdana" w:hAnsi="Verdana"/>
          <w:szCs w:val="18"/>
        </w:rPr>
      </w:pPr>
    </w:p>
    <w:p w:rsidR="003171F2" w:rsidRPr="00785724" w:rsidRDefault="00785724" w:rsidP="00DC4081">
      <w:pPr>
        <w:pStyle w:val="ListParagraph"/>
        <w:numPr>
          <w:ilvl w:val="0"/>
          <w:numId w:val="24"/>
        </w:numPr>
        <w:jc w:val="both"/>
        <w:rPr>
          <w:rFonts w:ascii="Verdana" w:hAnsi="Verdana"/>
          <w:b/>
          <w:bCs/>
          <w:szCs w:val="18"/>
        </w:rPr>
      </w:pPr>
      <w:r>
        <w:rPr>
          <w:rFonts w:ascii="Verdana" w:hAnsi="Verdana"/>
          <w:b/>
          <w:bCs/>
          <w:szCs w:val="18"/>
        </w:rPr>
        <w:t xml:space="preserve">CO-OPTION BY VOTE OF </w:t>
      </w:r>
      <w:r w:rsidR="00DC4081">
        <w:rPr>
          <w:rFonts w:ascii="Verdana" w:hAnsi="Verdana"/>
          <w:b/>
          <w:bCs/>
          <w:szCs w:val="18"/>
        </w:rPr>
        <w:t>NEW PARISH CLLRS</w:t>
      </w:r>
      <w:r w:rsidR="00F63C85">
        <w:rPr>
          <w:rFonts w:ascii="Verdana" w:hAnsi="Verdana"/>
          <w:b/>
          <w:bCs/>
          <w:szCs w:val="18"/>
        </w:rPr>
        <w:t xml:space="preserve">. </w:t>
      </w:r>
      <w:r w:rsidR="00266149" w:rsidRPr="00266149">
        <w:rPr>
          <w:rFonts w:ascii="Verdana" w:hAnsi="Verdana"/>
          <w:bCs/>
          <w:szCs w:val="18"/>
        </w:rPr>
        <w:t>(if relevant)</w:t>
      </w:r>
    </w:p>
    <w:p w:rsidR="00785724" w:rsidRDefault="00785724" w:rsidP="00CA0E03">
      <w:pPr>
        <w:rPr>
          <w:rFonts w:ascii="Verdana" w:hAnsi="Verdana"/>
          <w:b/>
          <w:bCs/>
          <w:szCs w:val="18"/>
        </w:rPr>
      </w:pPr>
    </w:p>
    <w:p w:rsidR="008C6634" w:rsidRPr="00AD3381" w:rsidRDefault="00785724" w:rsidP="00CA0E03">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0087284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(Absences without apologies to be noted separately)</w:t>
      </w:r>
    </w:p>
    <w:p w:rsidR="008C6634" w:rsidRPr="00AD3381" w:rsidRDefault="008C6634" w:rsidP="008C6634">
      <w:pPr>
        <w:jc w:val="both"/>
        <w:rPr>
          <w:rFonts w:ascii="Verdana" w:hAnsi="Verdana"/>
          <w:b/>
          <w:bCs/>
          <w:szCs w:val="18"/>
        </w:rPr>
      </w:pPr>
    </w:p>
    <w:p w:rsidR="00872841" w:rsidRPr="00872841" w:rsidRDefault="00872841" w:rsidP="00872841">
      <w:pPr>
        <w:jc w:val="both"/>
        <w:rPr>
          <w:rFonts w:ascii="Verdana" w:hAnsi="Verdana"/>
          <w:b/>
          <w:bCs/>
          <w:szCs w:val="18"/>
        </w:rPr>
      </w:pPr>
      <w:r>
        <w:rPr>
          <w:rFonts w:ascii="Verdana" w:hAnsi="Verdana"/>
          <w:b/>
          <w:bCs/>
          <w:szCs w:val="18"/>
        </w:rPr>
        <w:t xml:space="preserve">3. </w:t>
      </w:r>
      <w:r w:rsidR="00AA34D6" w:rsidRPr="00872841">
        <w:rPr>
          <w:rFonts w:ascii="Verdana" w:hAnsi="Verdana"/>
          <w:b/>
          <w:bCs/>
          <w:szCs w:val="18"/>
        </w:rPr>
        <w:t>DECLARATIONS OF INTERESTS</w:t>
      </w:r>
      <w:r w:rsidR="001B00D3" w:rsidRPr="00872841">
        <w:rPr>
          <w:rFonts w:ascii="Verdana" w:hAnsi="Verdana"/>
          <w:b/>
          <w:bCs/>
          <w:szCs w:val="18"/>
        </w:rPr>
        <w:t xml:space="preserve"> and vote on any dispensations requested.</w:t>
      </w:r>
    </w:p>
    <w:p w:rsidR="006254B5" w:rsidRPr="00AD3381" w:rsidRDefault="001B00D3" w:rsidP="00F63C85">
      <w:pPr>
        <w:pStyle w:val="ListParagraph"/>
        <w:ind w:left="360"/>
        <w:jc w:val="both"/>
        <w:rPr>
          <w:rFonts w:ascii="Verdana" w:hAnsi="Verdana"/>
          <w:b/>
          <w:bCs/>
          <w:szCs w:val="18"/>
        </w:rPr>
      </w:pPr>
      <w:r w:rsidRPr="00872841">
        <w:rPr>
          <w:rFonts w:ascii="Verdana" w:hAnsi="Verdana"/>
          <w:b/>
          <w:bCs/>
          <w:szCs w:val="18"/>
        </w:rPr>
        <w:t xml:space="preserve"> </w:t>
      </w:r>
    </w:p>
    <w:p w:rsidR="008C6634" w:rsidRPr="00F77563" w:rsidRDefault="00F63C85" w:rsidP="007E7640">
      <w:pPr>
        <w:jc w:val="both"/>
        <w:rPr>
          <w:rFonts w:ascii="Verdana" w:hAnsi="Verdana"/>
          <w:noProof/>
        </w:rPr>
      </w:pPr>
      <w:r>
        <w:rPr>
          <w:rFonts w:ascii="Verdana" w:hAnsi="Verdana"/>
          <w:b/>
          <w:bCs/>
          <w:szCs w:val="18"/>
        </w:rPr>
        <w:t>4</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B2798A">
        <w:rPr>
          <w:rFonts w:ascii="Verdana" w:hAnsi="Verdana"/>
          <w:noProof/>
          <w:sz w:val="22"/>
        </w:rPr>
        <w:t>Full Council meeting 10</w:t>
      </w:r>
      <w:r w:rsidR="00B2798A" w:rsidRPr="00B2798A">
        <w:rPr>
          <w:rFonts w:ascii="Verdana" w:hAnsi="Verdana"/>
          <w:noProof/>
          <w:sz w:val="22"/>
          <w:vertAlign w:val="superscript"/>
        </w:rPr>
        <w:t>th</w:t>
      </w:r>
      <w:r w:rsidR="00B2798A">
        <w:rPr>
          <w:rFonts w:ascii="Verdana" w:hAnsi="Verdana"/>
          <w:noProof/>
          <w:sz w:val="22"/>
        </w:rPr>
        <w:t xml:space="preserve"> August</w:t>
      </w:r>
      <w:r w:rsidR="003C1522">
        <w:rPr>
          <w:rFonts w:ascii="Verdana" w:hAnsi="Verdana"/>
          <w:noProof/>
          <w:sz w:val="22"/>
        </w:rPr>
        <w:t xml:space="preserve"> </w:t>
      </w:r>
      <w:r w:rsidR="00CD4500">
        <w:rPr>
          <w:rFonts w:ascii="Verdana" w:hAnsi="Verdana"/>
          <w:noProof/>
          <w:sz w:val="22"/>
        </w:rPr>
        <w:t>2020</w:t>
      </w:r>
      <w:r w:rsidR="00F77563">
        <w:rPr>
          <w:rFonts w:ascii="Verdana" w:hAnsi="Verdana"/>
          <w:noProof/>
          <w:sz w:val="22"/>
        </w:rPr>
        <w:t xml:space="preserve">.  </w:t>
      </w:r>
    </w:p>
    <w:p w:rsidR="00005331" w:rsidRDefault="00005331" w:rsidP="00A82D75">
      <w:pPr>
        <w:jc w:val="both"/>
        <w:rPr>
          <w:rFonts w:ascii="Verdana" w:hAnsi="Verdana"/>
          <w:sz w:val="14"/>
          <w:szCs w:val="18"/>
        </w:rPr>
      </w:pPr>
    </w:p>
    <w:p w:rsidR="00710E8B" w:rsidRDefault="00710E8B" w:rsidP="00A82D75">
      <w:pPr>
        <w:jc w:val="both"/>
        <w:rPr>
          <w:rFonts w:ascii="Verdana" w:hAnsi="Verdana"/>
          <w:b/>
          <w:szCs w:val="18"/>
        </w:rPr>
      </w:pPr>
      <w:r w:rsidRPr="00710E8B">
        <w:rPr>
          <w:rFonts w:ascii="Verdana" w:hAnsi="Verdana"/>
          <w:b/>
          <w:szCs w:val="18"/>
        </w:rPr>
        <w:t>5. Approval of July extra full council meeting minutes for grant funding for fun day.</w:t>
      </w:r>
      <w:r>
        <w:rPr>
          <w:rFonts w:ascii="Verdana" w:hAnsi="Verdana"/>
          <w:b/>
          <w:szCs w:val="18"/>
        </w:rPr>
        <w:t xml:space="preserve"> </w:t>
      </w:r>
      <w:r w:rsidR="00E6648D">
        <w:rPr>
          <w:rFonts w:ascii="Verdana" w:hAnsi="Verdana"/>
          <w:b/>
          <w:szCs w:val="18"/>
        </w:rPr>
        <w:t>20.7.2020</w:t>
      </w:r>
    </w:p>
    <w:p w:rsidR="00710E8B" w:rsidRPr="00710E8B" w:rsidRDefault="00710E8B" w:rsidP="00A82D75">
      <w:pPr>
        <w:jc w:val="both"/>
        <w:rPr>
          <w:rFonts w:ascii="Verdana" w:hAnsi="Verdana"/>
          <w:b/>
          <w:szCs w:val="18"/>
        </w:rPr>
      </w:pPr>
    </w:p>
    <w:p w:rsidR="00F803B0" w:rsidRDefault="00B619CB" w:rsidP="00710E8B">
      <w:pPr>
        <w:jc w:val="both"/>
        <w:rPr>
          <w:rFonts w:ascii="Verdana" w:hAnsi="Verdana"/>
          <w:bCs/>
          <w:szCs w:val="18"/>
        </w:rPr>
      </w:pPr>
      <w:r>
        <w:rPr>
          <w:rFonts w:ascii="Verdana" w:hAnsi="Verdana"/>
          <w:b/>
          <w:szCs w:val="18"/>
        </w:rPr>
        <w:t>6</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p>
    <w:p w:rsidR="00F803B0" w:rsidRDefault="00F803B0" w:rsidP="00FD5888">
      <w:pPr>
        <w:tabs>
          <w:tab w:val="left" w:pos="426"/>
        </w:tabs>
        <w:rPr>
          <w:rFonts w:ascii="Verdana" w:hAnsi="Verdana"/>
          <w:b/>
          <w:bCs/>
          <w:szCs w:val="18"/>
        </w:rPr>
      </w:pPr>
    </w:p>
    <w:p w:rsidR="00481ACD" w:rsidRDefault="00B619CB" w:rsidP="00FD5888">
      <w:pPr>
        <w:tabs>
          <w:tab w:val="left" w:pos="426"/>
        </w:tabs>
        <w:rPr>
          <w:rFonts w:ascii="Verdana" w:hAnsi="Verdana"/>
          <w:b/>
          <w:bCs/>
          <w:szCs w:val="18"/>
        </w:rPr>
      </w:pPr>
      <w:proofErr w:type="gramStart"/>
      <w:r>
        <w:rPr>
          <w:rFonts w:ascii="Verdana" w:hAnsi="Verdana"/>
          <w:b/>
          <w:bCs/>
          <w:szCs w:val="18"/>
        </w:rPr>
        <w:t>7</w:t>
      </w:r>
      <w:r w:rsidR="007E13D1" w:rsidRPr="007E13D1">
        <w:rPr>
          <w:rFonts w:ascii="Verdana" w:hAnsi="Verdana"/>
          <w:b/>
          <w:bCs/>
          <w:szCs w:val="18"/>
        </w:rPr>
        <w:t>. COMMUNITY SAFETY, inc</w:t>
      </w:r>
      <w:proofErr w:type="gramEnd"/>
      <w:r w:rsidR="007E13D1" w:rsidRPr="007E13D1">
        <w:rPr>
          <w:rFonts w:ascii="Verdana" w:hAnsi="Verdana"/>
          <w:b/>
          <w:bCs/>
          <w:szCs w:val="18"/>
        </w:rPr>
        <w:t xml:space="preserve"> Police report</w:t>
      </w:r>
    </w:p>
    <w:p w:rsidR="00481ACD" w:rsidRDefault="00481ACD" w:rsidP="00FD5888">
      <w:pPr>
        <w:tabs>
          <w:tab w:val="left" w:pos="426"/>
        </w:tabs>
        <w:rPr>
          <w:rFonts w:ascii="Verdana" w:hAnsi="Verdana"/>
          <w:b/>
          <w:bCs/>
          <w:szCs w:val="18"/>
        </w:rPr>
      </w:pPr>
    </w:p>
    <w:p w:rsidR="0026012A" w:rsidRDefault="00B619CB" w:rsidP="003A03B5">
      <w:pPr>
        <w:tabs>
          <w:tab w:val="left" w:pos="426"/>
        </w:tabs>
        <w:rPr>
          <w:rFonts w:ascii="Verdana" w:hAnsi="Verdana"/>
          <w:b/>
          <w:bCs/>
          <w:szCs w:val="18"/>
        </w:rPr>
      </w:pPr>
      <w:r>
        <w:rPr>
          <w:rFonts w:ascii="Verdana" w:hAnsi="Verdana"/>
          <w:b/>
          <w:bCs/>
          <w:szCs w:val="18"/>
        </w:rPr>
        <w:t>8</w:t>
      </w:r>
      <w:r w:rsidR="00BD26F5">
        <w:rPr>
          <w:rFonts w:ascii="Verdana" w:hAnsi="Verdana"/>
          <w:b/>
          <w:bCs/>
          <w:szCs w:val="18"/>
        </w:rPr>
        <w:t>.  Ward Cllr reports</w:t>
      </w:r>
      <w:r w:rsidR="00FA05B2">
        <w:rPr>
          <w:rFonts w:ascii="Verdana" w:hAnsi="Verdana"/>
          <w:b/>
          <w:bCs/>
          <w:szCs w:val="18"/>
        </w:rPr>
        <w:t xml:space="preserve"> </w:t>
      </w:r>
    </w:p>
    <w:p w:rsidR="00970E86" w:rsidRPr="00854C99" w:rsidRDefault="00970E86" w:rsidP="003A03B5">
      <w:pPr>
        <w:tabs>
          <w:tab w:val="left" w:pos="426"/>
        </w:tabs>
        <w:rPr>
          <w:rFonts w:ascii="Verdana" w:hAnsi="Verdana"/>
          <w:b/>
          <w:bCs/>
          <w:szCs w:val="18"/>
        </w:rPr>
      </w:pPr>
    </w:p>
    <w:p w:rsidR="00F63C85" w:rsidRDefault="00B619CB" w:rsidP="00CD4500">
      <w:pPr>
        <w:tabs>
          <w:tab w:val="left" w:pos="426"/>
        </w:tabs>
        <w:rPr>
          <w:rFonts w:ascii="Verdana" w:hAnsi="Verdana"/>
          <w:b/>
          <w:bCs/>
          <w:color w:val="00B050"/>
          <w:szCs w:val="18"/>
        </w:rPr>
      </w:pPr>
      <w:r>
        <w:rPr>
          <w:rFonts w:ascii="Verdana" w:hAnsi="Verdana"/>
          <w:b/>
          <w:bCs/>
          <w:szCs w:val="18"/>
        </w:rPr>
        <w:t>9</w:t>
      </w:r>
      <w:r w:rsidR="00854C99" w:rsidRPr="00854C99">
        <w:rPr>
          <w:rFonts w:ascii="Verdana" w:hAnsi="Verdana"/>
          <w:b/>
          <w:bCs/>
          <w:szCs w:val="18"/>
        </w:rPr>
        <w:t xml:space="preserve">. </w:t>
      </w:r>
      <w:r w:rsidR="00F63C85">
        <w:rPr>
          <w:rFonts w:ascii="Verdana" w:hAnsi="Verdana"/>
          <w:b/>
          <w:bCs/>
          <w:szCs w:val="18"/>
        </w:rPr>
        <w:t xml:space="preserve">Monthly review of </w:t>
      </w:r>
      <w:r w:rsidR="00854C99" w:rsidRPr="00854C99">
        <w:rPr>
          <w:rFonts w:ascii="Verdana" w:hAnsi="Verdana"/>
          <w:b/>
          <w:bCs/>
          <w:szCs w:val="18"/>
        </w:rPr>
        <w:t>safe opening procedures and upkeep of Castle View Play area due to Covid-19 Government restrictions.</w:t>
      </w:r>
      <w:r w:rsidR="00266149">
        <w:rPr>
          <w:rFonts w:ascii="Verdana" w:hAnsi="Verdana"/>
          <w:b/>
          <w:bCs/>
          <w:szCs w:val="18"/>
        </w:rPr>
        <w:t xml:space="preserve"> </w:t>
      </w:r>
      <w:r w:rsidR="00266149" w:rsidRPr="00266149">
        <w:rPr>
          <w:rFonts w:ascii="Verdana" w:hAnsi="Verdana"/>
          <w:bCs/>
          <w:szCs w:val="18"/>
        </w:rPr>
        <w:t xml:space="preserve">Clerk to provide a verbal report. </w:t>
      </w:r>
      <w:r w:rsidR="00FF7320">
        <w:rPr>
          <w:rFonts w:ascii="Verdana" w:hAnsi="Verdana"/>
          <w:b/>
          <w:bCs/>
          <w:color w:val="00B050"/>
          <w:szCs w:val="18"/>
        </w:rPr>
        <w:t xml:space="preserve"> </w:t>
      </w:r>
    </w:p>
    <w:p w:rsidR="00825190" w:rsidRDefault="00825190" w:rsidP="00CD4500">
      <w:pPr>
        <w:tabs>
          <w:tab w:val="left" w:pos="426"/>
        </w:tabs>
        <w:rPr>
          <w:rFonts w:ascii="Verdana" w:hAnsi="Verdana"/>
          <w:b/>
          <w:bCs/>
          <w:color w:val="00B050"/>
          <w:szCs w:val="18"/>
        </w:rPr>
      </w:pPr>
    </w:p>
    <w:p w:rsidR="00825190" w:rsidRPr="00E6648D" w:rsidRDefault="00B619CB" w:rsidP="00CD4500">
      <w:pPr>
        <w:tabs>
          <w:tab w:val="left" w:pos="426"/>
        </w:tabs>
        <w:rPr>
          <w:rFonts w:ascii="Verdana" w:hAnsi="Verdana"/>
          <w:bCs/>
          <w:szCs w:val="18"/>
        </w:rPr>
      </w:pPr>
      <w:r>
        <w:rPr>
          <w:rFonts w:ascii="Verdana" w:hAnsi="Verdana"/>
          <w:b/>
          <w:bCs/>
          <w:szCs w:val="18"/>
        </w:rPr>
        <w:t>10</w:t>
      </w:r>
      <w:r w:rsidR="00E6648D" w:rsidRPr="00E6648D">
        <w:rPr>
          <w:rFonts w:ascii="Verdana" w:hAnsi="Verdana"/>
          <w:b/>
          <w:bCs/>
          <w:szCs w:val="18"/>
        </w:rPr>
        <w:t>.</w:t>
      </w:r>
      <w:r w:rsidR="00E6648D">
        <w:rPr>
          <w:rFonts w:ascii="Verdana" w:hAnsi="Verdana"/>
          <w:b/>
          <w:bCs/>
          <w:color w:val="00B050"/>
          <w:szCs w:val="18"/>
        </w:rPr>
        <w:t xml:space="preserve"> </w:t>
      </w:r>
      <w:r w:rsidR="00825190" w:rsidRPr="00E6648D">
        <w:rPr>
          <w:rFonts w:ascii="Verdana" w:hAnsi="Verdana"/>
          <w:b/>
          <w:bCs/>
          <w:szCs w:val="18"/>
        </w:rPr>
        <w:t>Re-forming of Finance Committee for budget/precept</w:t>
      </w:r>
      <w:r w:rsidR="00E6648D">
        <w:rPr>
          <w:rFonts w:ascii="Verdana" w:hAnsi="Verdana"/>
          <w:b/>
          <w:bCs/>
          <w:szCs w:val="18"/>
        </w:rPr>
        <w:t xml:space="preserve">. </w:t>
      </w:r>
      <w:r w:rsidR="00E6648D" w:rsidRPr="00E6648D">
        <w:rPr>
          <w:rFonts w:ascii="Verdana" w:hAnsi="Verdana"/>
          <w:bCs/>
          <w:szCs w:val="18"/>
        </w:rPr>
        <w:t>Committee to reform for 2 meetings in Oct &amp; Nov to finalise budget and precept for 2021/22. To report back to Full Council.</w:t>
      </w:r>
    </w:p>
    <w:p w:rsidR="00E6648D" w:rsidRPr="00E6648D" w:rsidRDefault="00E6648D" w:rsidP="00CD4500">
      <w:pPr>
        <w:tabs>
          <w:tab w:val="left" w:pos="426"/>
        </w:tabs>
        <w:rPr>
          <w:rFonts w:ascii="Verdana" w:hAnsi="Verdana"/>
          <w:bCs/>
          <w:color w:val="00B050"/>
          <w:szCs w:val="18"/>
        </w:rPr>
      </w:pPr>
      <w:r w:rsidRPr="00E6648D">
        <w:rPr>
          <w:rFonts w:ascii="Verdana" w:hAnsi="Verdana"/>
          <w:bCs/>
          <w:szCs w:val="18"/>
        </w:rPr>
        <w:t>Cllr Harris, Kear</w:t>
      </w:r>
      <w:r w:rsidR="00E6192C">
        <w:rPr>
          <w:rFonts w:ascii="Verdana" w:hAnsi="Verdana"/>
          <w:bCs/>
          <w:szCs w:val="18"/>
        </w:rPr>
        <w:t>sey and Rogers original members</w:t>
      </w:r>
      <w:r w:rsidRPr="00E6648D">
        <w:rPr>
          <w:rFonts w:ascii="Verdana" w:hAnsi="Verdana"/>
          <w:bCs/>
          <w:szCs w:val="18"/>
        </w:rPr>
        <w:t xml:space="preserve"> of the committee. New member required.</w:t>
      </w:r>
    </w:p>
    <w:p w:rsidR="00227BC3" w:rsidRDefault="00E04808" w:rsidP="00CD4500">
      <w:pPr>
        <w:tabs>
          <w:tab w:val="left" w:pos="426"/>
        </w:tabs>
        <w:rPr>
          <w:rFonts w:ascii="Verdana" w:hAnsi="Verdana"/>
        </w:rPr>
      </w:pPr>
      <w:r>
        <w:rPr>
          <w:rFonts w:ascii="Verdana" w:hAnsi="Verdana"/>
        </w:rPr>
        <w:t>Finance/business/budgeting experience desired.</w:t>
      </w:r>
    </w:p>
    <w:p w:rsidR="00E04808" w:rsidRDefault="00E04808" w:rsidP="00CD4500">
      <w:pPr>
        <w:tabs>
          <w:tab w:val="left" w:pos="426"/>
        </w:tabs>
        <w:rPr>
          <w:rFonts w:ascii="Verdana" w:hAnsi="Verdana"/>
        </w:rPr>
      </w:pPr>
    </w:p>
    <w:p w:rsidR="00E6648D" w:rsidRDefault="00B619CB" w:rsidP="00CD4500">
      <w:pPr>
        <w:tabs>
          <w:tab w:val="left" w:pos="426"/>
        </w:tabs>
        <w:rPr>
          <w:rFonts w:ascii="Verdana" w:hAnsi="Verdana"/>
        </w:rPr>
      </w:pPr>
      <w:r>
        <w:rPr>
          <w:rFonts w:ascii="Verdana" w:hAnsi="Verdana"/>
          <w:b/>
        </w:rPr>
        <w:t>11</w:t>
      </w:r>
      <w:r w:rsidR="00710E8B" w:rsidRPr="00710E8B">
        <w:rPr>
          <w:rFonts w:ascii="Verdana" w:hAnsi="Verdana"/>
          <w:b/>
        </w:rPr>
        <w:t xml:space="preserve">. Council to discuss and vote </w:t>
      </w:r>
      <w:r w:rsidR="00400F9F">
        <w:rPr>
          <w:rFonts w:ascii="Verdana" w:hAnsi="Verdana"/>
          <w:b/>
        </w:rPr>
        <w:t xml:space="preserve">on items for the 2021/22 budget which will form part of the </w:t>
      </w:r>
      <w:r w:rsidR="00710E8B" w:rsidRPr="00710E8B">
        <w:rPr>
          <w:rFonts w:ascii="Verdana" w:hAnsi="Verdana"/>
          <w:b/>
        </w:rPr>
        <w:t>precept that are not committee specific.</w:t>
      </w:r>
      <w:r w:rsidR="00710E8B">
        <w:rPr>
          <w:rFonts w:ascii="Verdana" w:hAnsi="Verdana"/>
        </w:rPr>
        <w:t xml:space="preserve">  </w:t>
      </w:r>
    </w:p>
    <w:p w:rsidR="00873A1A" w:rsidRDefault="00E6648D" w:rsidP="00CD4500">
      <w:pPr>
        <w:tabs>
          <w:tab w:val="left" w:pos="426"/>
        </w:tabs>
        <w:rPr>
          <w:rFonts w:ascii="Verdana" w:hAnsi="Verdana"/>
        </w:rPr>
      </w:pPr>
      <w:r>
        <w:rPr>
          <w:rFonts w:ascii="Verdana" w:hAnsi="Verdana"/>
        </w:rPr>
        <w:t>Including</w:t>
      </w:r>
      <w:r w:rsidRPr="00E6648D">
        <w:rPr>
          <w:rFonts w:ascii="Verdana" w:hAnsi="Verdana"/>
        </w:rPr>
        <w:t xml:space="preserve"> requirement of</w:t>
      </w:r>
      <w:r w:rsidR="00710E8B" w:rsidRPr="00E6648D">
        <w:rPr>
          <w:rFonts w:ascii="Verdana" w:hAnsi="Verdana"/>
        </w:rPr>
        <w:t xml:space="preserve"> £5</w:t>
      </w:r>
      <w:r w:rsidRPr="00E6648D">
        <w:rPr>
          <w:rFonts w:ascii="Verdana" w:hAnsi="Verdana"/>
        </w:rPr>
        <w:t>,000</w:t>
      </w:r>
      <w:r w:rsidR="00710E8B" w:rsidRPr="00E6648D">
        <w:rPr>
          <w:rFonts w:ascii="Verdana" w:hAnsi="Verdana"/>
        </w:rPr>
        <w:t xml:space="preserve"> for Washpool </w:t>
      </w:r>
      <w:r w:rsidRPr="00E6648D">
        <w:rPr>
          <w:rFonts w:ascii="Verdana" w:hAnsi="Verdana"/>
        </w:rPr>
        <w:t>boardwalk repairs.</w:t>
      </w:r>
      <w:r w:rsidR="00710E8B">
        <w:rPr>
          <w:rFonts w:ascii="Verdana" w:hAnsi="Verdana"/>
        </w:rPr>
        <w:t xml:space="preserve"> </w:t>
      </w:r>
    </w:p>
    <w:p w:rsidR="00E6648D" w:rsidRDefault="00E6648D" w:rsidP="00CD4500">
      <w:pPr>
        <w:tabs>
          <w:tab w:val="left" w:pos="426"/>
        </w:tabs>
        <w:rPr>
          <w:rFonts w:ascii="Verdana" w:hAnsi="Verdana"/>
        </w:rPr>
      </w:pPr>
      <w:r>
        <w:rPr>
          <w:rFonts w:ascii="Verdana" w:hAnsi="Verdana"/>
        </w:rPr>
        <w:t xml:space="preserve">Cllrs to come to the meeting with any suggestions. Committee recommended spend will </w:t>
      </w:r>
      <w:r w:rsidR="00E6192C">
        <w:rPr>
          <w:rFonts w:ascii="Verdana" w:hAnsi="Verdana"/>
        </w:rPr>
        <w:t xml:space="preserve">also </w:t>
      </w:r>
      <w:r>
        <w:rPr>
          <w:rFonts w:ascii="Verdana" w:hAnsi="Verdana"/>
        </w:rPr>
        <w:t xml:space="preserve">be submitted for consideration. </w:t>
      </w:r>
    </w:p>
    <w:p w:rsidR="00E6648D" w:rsidRDefault="00E6648D" w:rsidP="00CD4500">
      <w:pPr>
        <w:tabs>
          <w:tab w:val="left" w:pos="426"/>
        </w:tabs>
        <w:rPr>
          <w:rFonts w:ascii="Verdana" w:hAnsi="Verdana"/>
        </w:rPr>
      </w:pPr>
    </w:p>
    <w:p w:rsidR="00710E8B" w:rsidRPr="00710E8B" w:rsidRDefault="00B619CB" w:rsidP="00CD4500">
      <w:pPr>
        <w:tabs>
          <w:tab w:val="left" w:pos="426"/>
        </w:tabs>
        <w:rPr>
          <w:rFonts w:ascii="Verdana" w:hAnsi="Verdana"/>
          <w:color w:val="FF0000"/>
          <w:sz w:val="16"/>
        </w:rPr>
      </w:pPr>
      <w:r>
        <w:rPr>
          <w:rFonts w:ascii="Verdana" w:hAnsi="Verdana"/>
          <w:b/>
        </w:rPr>
        <w:t>12</w:t>
      </w:r>
      <w:r w:rsidR="00710E8B" w:rsidRPr="00710E8B">
        <w:rPr>
          <w:rFonts w:ascii="Verdana" w:hAnsi="Verdana"/>
          <w:b/>
        </w:rPr>
        <w:t>. Discussion on Cllrs contributing to a memorial bench for ex-Cllr David Hill.</w:t>
      </w:r>
      <w:r w:rsidR="00710E8B">
        <w:rPr>
          <w:rFonts w:ascii="Verdana" w:hAnsi="Verdana"/>
        </w:rPr>
        <w:t xml:space="preserve"> </w:t>
      </w:r>
      <w:r w:rsidR="00710E8B" w:rsidRPr="00710E8B">
        <w:rPr>
          <w:rFonts w:ascii="Verdana" w:hAnsi="Verdana"/>
          <w:sz w:val="16"/>
        </w:rPr>
        <w:t>(item requested by Cllr Rawlings)</w:t>
      </w:r>
      <w:r w:rsidR="00710E8B">
        <w:rPr>
          <w:rFonts w:ascii="Verdana" w:hAnsi="Verdana"/>
          <w:sz w:val="16"/>
        </w:rPr>
        <w:t xml:space="preserve"> </w:t>
      </w:r>
      <w:r w:rsidR="00E6192C">
        <w:rPr>
          <w:rFonts w:ascii="Verdana" w:hAnsi="Verdana"/>
          <w:b/>
          <w:color w:val="00B050"/>
        </w:rPr>
        <w:t xml:space="preserve">See additional documentation. </w:t>
      </w:r>
    </w:p>
    <w:p w:rsidR="00710E8B" w:rsidRDefault="00710E8B" w:rsidP="00CD4500">
      <w:pPr>
        <w:tabs>
          <w:tab w:val="left" w:pos="426"/>
        </w:tabs>
        <w:rPr>
          <w:rFonts w:ascii="Verdana" w:hAnsi="Verdana"/>
        </w:rPr>
      </w:pPr>
    </w:p>
    <w:p w:rsidR="00E6192C" w:rsidRDefault="00B619CB" w:rsidP="00710E8B">
      <w:pPr>
        <w:tabs>
          <w:tab w:val="left" w:pos="426"/>
        </w:tabs>
        <w:rPr>
          <w:rFonts w:ascii="Verdana" w:hAnsi="Verdana"/>
          <w:b/>
        </w:rPr>
      </w:pPr>
      <w:r>
        <w:rPr>
          <w:rFonts w:ascii="Verdana" w:hAnsi="Verdana"/>
          <w:b/>
        </w:rPr>
        <w:t>13</w:t>
      </w:r>
      <w:r w:rsidR="00E6192C" w:rsidRPr="00E6192C">
        <w:rPr>
          <w:rFonts w:ascii="Verdana" w:hAnsi="Verdana"/>
          <w:b/>
        </w:rPr>
        <w:t xml:space="preserve">. </w:t>
      </w:r>
      <w:r w:rsidR="00710E8B" w:rsidRPr="00E6192C">
        <w:rPr>
          <w:rFonts w:ascii="Verdana" w:hAnsi="Verdana"/>
          <w:b/>
        </w:rPr>
        <w:t xml:space="preserve">Discuss and vote on </w:t>
      </w:r>
      <w:r w:rsidR="00E6192C">
        <w:rPr>
          <w:rFonts w:ascii="Verdana" w:hAnsi="Verdana"/>
          <w:b/>
        </w:rPr>
        <w:t>Policies required:</w:t>
      </w:r>
    </w:p>
    <w:p w:rsidR="00E6192C" w:rsidRDefault="00E6192C" w:rsidP="00710E8B">
      <w:pPr>
        <w:tabs>
          <w:tab w:val="left" w:pos="426"/>
        </w:tabs>
        <w:rPr>
          <w:rFonts w:ascii="Verdana" w:hAnsi="Verdana"/>
          <w:b/>
        </w:rPr>
      </w:pPr>
    </w:p>
    <w:p w:rsidR="00710E8B" w:rsidRDefault="00F66E4A" w:rsidP="00E6192C">
      <w:pPr>
        <w:pStyle w:val="ListParagraph"/>
        <w:numPr>
          <w:ilvl w:val="0"/>
          <w:numId w:val="29"/>
        </w:numPr>
        <w:tabs>
          <w:tab w:val="left" w:pos="426"/>
        </w:tabs>
        <w:rPr>
          <w:rFonts w:ascii="Verdana" w:hAnsi="Verdana"/>
          <w:b/>
        </w:rPr>
      </w:pPr>
      <w:r>
        <w:rPr>
          <w:rFonts w:ascii="Verdana" w:hAnsi="Verdana"/>
          <w:b/>
        </w:rPr>
        <w:t xml:space="preserve">Publication Scheme </w:t>
      </w:r>
    </w:p>
    <w:p w:rsidR="00E6192C" w:rsidRPr="00F66E4A" w:rsidRDefault="00E6192C" w:rsidP="00F66E4A">
      <w:pPr>
        <w:pStyle w:val="ListParagraph"/>
        <w:numPr>
          <w:ilvl w:val="0"/>
          <w:numId w:val="29"/>
        </w:numPr>
        <w:tabs>
          <w:tab w:val="left" w:pos="426"/>
        </w:tabs>
        <w:rPr>
          <w:rFonts w:ascii="Verdana" w:hAnsi="Verdana"/>
          <w:b/>
        </w:rPr>
      </w:pPr>
      <w:r>
        <w:rPr>
          <w:rFonts w:ascii="Verdana" w:hAnsi="Verdana"/>
          <w:b/>
        </w:rPr>
        <w:t>Complaints Policy</w:t>
      </w:r>
    </w:p>
    <w:p w:rsidR="00E6192C" w:rsidRDefault="00E6192C" w:rsidP="00E6192C">
      <w:pPr>
        <w:pStyle w:val="ListParagraph"/>
        <w:numPr>
          <w:ilvl w:val="0"/>
          <w:numId w:val="29"/>
        </w:numPr>
        <w:tabs>
          <w:tab w:val="left" w:pos="426"/>
        </w:tabs>
        <w:rPr>
          <w:rFonts w:ascii="Verdana" w:hAnsi="Verdana"/>
          <w:b/>
        </w:rPr>
      </w:pPr>
      <w:r>
        <w:rPr>
          <w:rFonts w:ascii="Verdana" w:hAnsi="Verdana"/>
          <w:b/>
        </w:rPr>
        <w:t>Disciplinary Policy</w:t>
      </w:r>
    </w:p>
    <w:p w:rsidR="00E6192C" w:rsidRDefault="00E6192C" w:rsidP="00E6192C">
      <w:pPr>
        <w:pStyle w:val="ListParagraph"/>
        <w:numPr>
          <w:ilvl w:val="0"/>
          <w:numId w:val="29"/>
        </w:numPr>
        <w:tabs>
          <w:tab w:val="left" w:pos="426"/>
        </w:tabs>
        <w:rPr>
          <w:rFonts w:ascii="Verdana" w:hAnsi="Verdana"/>
          <w:b/>
        </w:rPr>
      </w:pPr>
      <w:r>
        <w:rPr>
          <w:rFonts w:ascii="Verdana" w:hAnsi="Verdana"/>
          <w:b/>
        </w:rPr>
        <w:t>Grievance Policy</w:t>
      </w:r>
    </w:p>
    <w:p w:rsidR="00594AE5" w:rsidRDefault="00594AE5" w:rsidP="00E6192C">
      <w:pPr>
        <w:pStyle w:val="ListParagraph"/>
        <w:numPr>
          <w:ilvl w:val="0"/>
          <w:numId w:val="29"/>
        </w:numPr>
        <w:tabs>
          <w:tab w:val="left" w:pos="426"/>
        </w:tabs>
        <w:rPr>
          <w:rFonts w:ascii="Verdana" w:hAnsi="Verdana"/>
          <w:b/>
        </w:rPr>
      </w:pPr>
      <w:r>
        <w:rPr>
          <w:rFonts w:ascii="Verdana" w:hAnsi="Verdana"/>
          <w:b/>
        </w:rPr>
        <w:t xml:space="preserve">Expenses Policy – final formatted version. Item 5.5 added. </w:t>
      </w:r>
    </w:p>
    <w:p w:rsidR="00E04808" w:rsidRDefault="00E04808" w:rsidP="00E04808">
      <w:pPr>
        <w:tabs>
          <w:tab w:val="left" w:pos="426"/>
        </w:tabs>
        <w:rPr>
          <w:rFonts w:ascii="Verdana" w:hAnsi="Verdana"/>
          <w:b/>
        </w:rPr>
      </w:pPr>
    </w:p>
    <w:p w:rsidR="00E6192C" w:rsidRPr="00E04808" w:rsidRDefault="00E04808" w:rsidP="00E04808">
      <w:pPr>
        <w:tabs>
          <w:tab w:val="left" w:pos="426"/>
        </w:tabs>
        <w:rPr>
          <w:rFonts w:ascii="Verdana" w:hAnsi="Verdana"/>
        </w:rPr>
      </w:pPr>
      <w:r w:rsidRPr="00E04808">
        <w:rPr>
          <w:rFonts w:ascii="Verdana" w:hAnsi="Verdana"/>
        </w:rPr>
        <w:t xml:space="preserve">All policies to be provided for review </w:t>
      </w:r>
      <w:r>
        <w:rPr>
          <w:rFonts w:ascii="Verdana" w:hAnsi="Verdana"/>
        </w:rPr>
        <w:t>prior to the meeting.</w:t>
      </w:r>
    </w:p>
    <w:p w:rsidR="00710E8B" w:rsidRDefault="00710E8B" w:rsidP="00CD4500">
      <w:pPr>
        <w:tabs>
          <w:tab w:val="left" w:pos="426"/>
        </w:tabs>
        <w:rPr>
          <w:rFonts w:ascii="Verdana" w:hAnsi="Verdana"/>
        </w:rPr>
      </w:pPr>
    </w:p>
    <w:p w:rsidR="00086DC3" w:rsidRDefault="00B619CB" w:rsidP="00CD4500">
      <w:pPr>
        <w:tabs>
          <w:tab w:val="left" w:pos="426"/>
        </w:tabs>
        <w:rPr>
          <w:rFonts w:ascii="Verdana" w:hAnsi="Verdana" w:cs="Calibri"/>
          <w:color w:val="000000"/>
          <w:sz w:val="16"/>
        </w:rPr>
      </w:pPr>
      <w:r>
        <w:rPr>
          <w:rFonts w:ascii="Verdana" w:hAnsi="Verdana"/>
          <w:b/>
        </w:rPr>
        <w:t>14</w:t>
      </w:r>
      <w:r w:rsidR="00086DC3" w:rsidRPr="00086DC3">
        <w:rPr>
          <w:rFonts w:ascii="Verdana" w:hAnsi="Verdana"/>
          <w:b/>
        </w:rPr>
        <w:t xml:space="preserve">. </w:t>
      </w:r>
      <w:r w:rsidR="00086DC3" w:rsidRPr="00086DC3">
        <w:rPr>
          <w:rFonts w:ascii="Verdana" w:hAnsi="Verdana" w:cs="Calibri"/>
          <w:b/>
          <w:color w:val="000000"/>
        </w:rPr>
        <w:t>Chiseldon and COVID-19 - its cost and impact on our local community and potential for the Parish Council.</w:t>
      </w:r>
      <w:r w:rsidR="00086DC3" w:rsidRPr="00086DC3">
        <w:rPr>
          <w:rFonts w:ascii="Verdana" w:hAnsi="Verdana" w:cs="Calibri"/>
          <w:color w:val="000000"/>
        </w:rPr>
        <w:t xml:space="preserve"> </w:t>
      </w:r>
      <w:r w:rsidR="00CE174F">
        <w:rPr>
          <w:rFonts w:ascii="Verdana" w:hAnsi="Verdana" w:cs="Calibri"/>
          <w:color w:val="000000"/>
        </w:rPr>
        <w:t xml:space="preserve"> </w:t>
      </w:r>
      <w:r w:rsidR="00CE174F" w:rsidRPr="00CE174F">
        <w:rPr>
          <w:rFonts w:ascii="Verdana" w:hAnsi="Verdana" w:cs="Calibri"/>
          <w:b/>
          <w:color w:val="000000"/>
        </w:rPr>
        <w:t>Including the costing implications to Chiseldon Parish Council.</w:t>
      </w:r>
      <w:r w:rsidR="00CE174F">
        <w:rPr>
          <w:rFonts w:ascii="Verdana" w:hAnsi="Verdana" w:cs="Calibri"/>
          <w:b/>
          <w:color w:val="000000"/>
        </w:rPr>
        <w:t xml:space="preserve"> </w:t>
      </w:r>
      <w:r w:rsidR="00086DC3" w:rsidRPr="00086DC3">
        <w:rPr>
          <w:rFonts w:ascii="Verdana" w:hAnsi="Verdana" w:cs="Calibri"/>
          <w:color w:val="000000"/>
          <w:sz w:val="16"/>
        </w:rPr>
        <w:t>Item requested by Cllr Sunners</w:t>
      </w:r>
    </w:p>
    <w:p w:rsidR="00E04808" w:rsidRDefault="00E04808" w:rsidP="00CD4500">
      <w:pPr>
        <w:tabs>
          <w:tab w:val="left" w:pos="426"/>
        </w:tabs>
        <w:rPr>
          <w:rFonts w:ascii="Verdana" w:hAnsi="Verdana" w:cs="Calibri"/>
          <w:color w:val="000000"/>
          <w:sz w:val="16"/>
        </w:rPr>
      </w:pPr>
    </w:p>
    <w:p w:rsidR="00F66E4A" w:rsidRDefault="00F66E4A" w:rsidP="00CD4500">
      <w:pPr>
        <w:tabs>
          <w:tab w:val="left" w:pos="426"/>
        </w:tabs>
        <w:rPr>
          <w:rFonts w:ascii="Verdana" w:hAnsi="Verdana" w:cs="Calibri"/>
          <w:color w:val="000000"/>
          <w:sz w:val="16"/>
        </w:rPr>
      </w:pPr>
    </w:p>
    <w:p w:rsidR="00F66E4A" w:rsidRDefault="00F66E4A" w:rsidP="00CD4500">
      <w:pPr>
        <w:tabs>
          <w:tab w:val="left" w:pos="426"/>
        </w:tabs>
        <w:rPr>
          <w:rFonts w:ascii="Verdana" w:hAnsi="Verdana" w:cs="Calibri"/>
          <w:color w:val="000000"/>
          <w:sz w:val="16"/>
        </w:rPr>
      </w:pPr>
    </w:p>
    <w:p w:rsidR="00E04808" w:rsidRDefault="00E04808" w:rsidP="00CD4500">
      <w:pPr>
        <w:tabs>
          <w:tab w:val="left" w:pos="426"/>
        </w:tabs>
        <w:rPr>
          <w:rFonts w:ascii="Verdana" w:hAnsi="Verdana" w:cs="Calibri"/>
          <w:color w:val="000000"/>
          <w:sz w:val="16"/>
        </w:rPr>
      </w:pPr>
    </w:p>
    <w:p w:rsidR="00E04808" w:rsidRPr="00086DC3" w:rsidRDefault="00E04808" w:rsidP="00CD4500">
      <w:pPr>
        <w:tabs>
          <w:tab w:val="left" w:pos="426"/>
        </w:tabs>
        <w:rPr>
          <w:rFonts w:ascii="Verdana" w:hAnsi="Verdana"/>
        </w:rPr>
      </w:pPr>
    </w:p>
    <w:p w:rsidR="00F63C85" w:rsidRDefault="00F63C85" w:rsidP="00CD4500">
      <w:pPr>
        <w:tabs>
          <w:tab w:val="left" w:pos="426"/>
        </w:tabs>
        <w:rPr>
          <w:rFonts w:ascii="Verdana" w:hAnsi="Verdana"/>
        </w:rPr>
      </w:pPr>
      <w:r>
        <w:rPr>
          <w:rFonts w:ascii="Verdana" w:hAnsi="Verdana"/>
          <w:noProof/>
          <w:lang w:eastAsia="en-GB"/>
        </w:rPr>
        <mc:AlternateContent>
          <mc:Choice Requires="wps">
            <w:drawing>
              <wp:anchor distT="0" distB="0" distL="114300" distR="114300" simplePos="0" relativeHeight="251662336" behindDoc="0" locked="0" layoutInCell="1" allowOverlap="1" wp14:anchorId="4F0A6E7C" wp14:editId="5E3D63FC">
                <wp:simplePos x="0" y="0"/>
                <wp:positionH relativeFrom="column">
                  <wp:posOffset>-228600</wp:posOffset>
                </wp:positionH>
                <wp:positionV relativeFrom="paragraph">
                  <wp:posOffset>83820</wp:posOffset>
                </wp:positionV>
                <wp:extent cx="7056120" cy="807720"/>
                <wp:effectExtent l="0" t="0" r="11430" b="11430"/>
                <wp:wrapNone/>
                <wp:docPr id="1" name="Rectangle 1"/>
                <wp:cNvGraphicFramePr/>
                <a:graphic xmlns:a="http://schemas.openxmlformats.org/drawingml/2006/main">
                  <a:graphicData uri="http://schemas.microsoft.com/office/word/2010/wordprocessingShape">
                    <wps:wsp>
                      <wps:cNvSpPr/>
                      <wps:spPr>
                        <a:xfrm>
                          <a:off x="0" y="0"/>
                          <a:ext cx="7056120" cy="8077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8pt;margin-top:6.6pt;width:555.6pt;height:6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" filled="f" strokecolor="#243f60 [1604]" strokeweight="2pt"/>
            </w:pict>
          </mc:Fallback>
        </mc:AlternateContent>
      </w:r>
    </w:p>
    <w:p w:rsidR="00F63C85" w:rsidRPr="00251BFC" w:rsidRDefault="00251BFC" w:rsidP="00251BFC">
      <w:pPr>
        <w:tabs>
          <w:tab w:val="left" w:pos="426"/>
        </w:tabs>
        <w:jc w:val="center"/>
        <w:rPr>
          <w:rFonts w:ascii="Verdana" w:hAnsi="Verdana"/>
          <w:b/>
        </w:rPr>
      </w:pPr>
      <w:r w:rsidRPr="00251BFC">
        <w:rPr>
          <w:rFonts w:ascii="Verdana" w:hAnsi="Verdana"/>
          <w:b/>
        </w:rPr>
        <w:t>PLANNING ITEMS</w:t>
      </w:r>
    </w:p>
    <w:p w:rsidR="00F63C85" w:rsidRPr="00251BFC" w:rsidRDefault="00F63C85" w:rsidP="00CD4500">
      <w:pPr>
        <w:tabs>
          <w:tab w:val="left" w:pos="426"/>
        </w:tabs>
        <w:rPr>
          <w:rFonts w:ascii="Verdana" w:hAnsi="Verdana"/>
          <w:b/>
        </w:rPr>
      </w:pPr>
    </w:p>
    <w:p w:rsidR="00F63C85" w:rsidRDefault="00B619CB" w:rsidP="00CD4500">
      <w:pPr>
        <w:tabs>
          <w:tab w:val="left" w:pos="426"/>
        </w:tabs>
        <w:rPr>
          <w:rFonts w:ascii="Verdana" w:hAnsi="Verdana"/>
          <w:b/>
        </w:rPr>
      </w:pPr>
      <w:r>
        <w:rPr>
          <w:rFonts w:ascii="Verdana" w:hAnsi="Verdana"/>
          <w:b/>
        </w:rPr>
        <w:t>15</w:t>
      </w:r>
      <w:r w:rsidR="001F348D">
        <w:rPr>
          <w:rFonts w:ascii="Verdana" w:hAnsi="Verdana"/>
          <w:b/>
        </w:rPr>
        <w:t>. No items</w:t>
      </w:r>
    </w:p>
    <w:p w:rsidR="00E04808" w:rsidRDefault="00E04808" w:rsidP="00CD4500">
      <w:pPr>
        <w:tabs>
          <w:tab w:val="left" w:pos="426"/>
        </w:tabs>
        <w:rPr>
          <w:rFonts w:ascii="Verdana" w:hAnsi="Verdana"/>
          <w:b/>
        </w:rPr>
      </w:pPr>
    </w:p>
    <w:p w:rsidR="00E04808" w:rsidRPr="00E6192C" w:rsidRDefault="00E04808" w:rsidP="00CD4500">
      <w:pPr>
        <w:tabs>
          <w:tab w:val="left" w:pos="426"/>
        </w:tabs>
        <w:rPr>
          <w:rFonts w:ascii="Verdana" w:hAnsi="Verdana"/>
          <w:b/>
        </w:rPr>
      </w:pPr>
    </w:p>
    <w:p w:rsidR="00BB0F86" w:rsidRDefault="00BB0F86" w:rsidP="00BB0F86">
      <w:pPr>
        <w:tabs>
          <w:tab w:val="left" w:pos="426"/>
        </w:tabs>
        <w:rPr>
          <w:rFonts w:ascii="Verdana" w:hAnsi="Verdana"/>
          <w:b/>
          <w:bCs/>
          <w:szCs w:val="18"/>
        </w:rPr>
      </w:pPr>
    </w:p>
    <w:p w:rsidR="00E04808" w:rsidRDefault="00B619CB" w:rsidP="007F7AE9">
      <w:pPr>
        <w:tabs>
          <w:tab w:val="left" w:pos="426"/>
        </w:tabs>
        <w:jc w:val="center"/>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61312" behindDoc="0" locked="0" layoutInCell="1" allowOverlap="1" wp14:anchorId="4CF4948B" wp14:editId="5DF369CB">
                <wp:simplePos x="0" y="0"/>
                <wp:positionH relativeFrom="column">
                  <wp:posOffset>-228600</wp:posOffset>
                </wp:positionH>
                <wp:positionV relativeFrom="paragraph">
                  <wp:posOffset>100330</wp:posOffset>
                </wp:positionV>
                <wp:extent cx="7056120" cy="1973580"/>
                <wp:effectExtent l="0" t="0" r="11430" b="26670"/>
                <wp:wrapNone/>
                <wp:docPr id="7" name="Rectangle 7"/>
                <wp:cNvGraphicFramePr/>
                <a:graphic xmlns:a="http://schemas.openxmlformats.org/drawingml/2006/main">
                  <a:graphicData uri="http://schemas.microsoft.com/office/word/2010/wordprocessingShape">
                    <wps:wsp>
                      <wps:cNvSpPr/>
                      <wps:spPr>
                        <a:xfrm>
                          <a:off x="0" y="0"/>
                          <a:ext cx="7056120" cy="19735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8pt;margin-top:7.9pt;width:555.6pt;height:15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" filled="f" strokecolor="#385d8a" strokeweight="2pt"/>
            </w:pict>
          </mc:Fallback>
        </mc:AlternateContent>
      </w:r>
    </w:p>
    <w:p w:rsidR="00403609" w:rsidRDefault="00411F96" w:rsidP="007F7AE9">
      <w:pPr>
        <w:tabs>
          <w:tab w:val="left" w:pos="426"/>
        </w:tabs>
        <w:jc w:val="center"/>
        <w:rPr>
          <w:rFonts w:ascii="Verdana" w:hAnsi="Verdana"/>
          <w:b/>
          <w:bCs/>
          <w:szCs w:val="18"/>
        </w:rPr>
      </w:pPr>
      <w:r>
        <w:rPr>
          <w:rFonts w:ascii="Verdana" w:hAnsi="Verdana"/>
          <w:b/>
          <w:bCs/>
          <w:szCs w:val="18"/>
        </w:rPr>
        <w:t>FINANCE</w:t>
      </w:r>
      <w:r w:rsidR="00D57DA6">
        <w:rPr>
          <w:rFonts w:ascii="Verdana" w:hAnsi="Verdana"/>
          <w:b/>
          <w:bCs/>
          <w:szCs w:val="18"/>
        </w:rPr>
        <w:t xml:space="preserve"> ITEMS</w:t>
      </w:r>
    </w:p>
    <w:p w:rsidR="00F63C85" w:rsidRDefault="00F63C85" w:rsidP="00F63C85">
      <w:pPr>
        <w:tabs>
          <w:tab w:val="left" w:pos="426"/>
        </w:tabs>
        <w:rPr>
          <w:rFonts w:ascii="Verdana" w:hAnsi="Verdana"/>
          <w:b/>
          <w:bCs/>
          <w:szCs w:val="18"/>
        </w:rPr>
      </w:pPr>
    </w:p>
    <w:p w:rsidR="00E04808" w:rsidRDefault="00B619CB" w:rsidP="00556C08">
      <w:pPr>
        <w:tabs>
          <w:tab w:val="left" w:pos="426"/>
        </w:tabs>
        <w:rPr>
          <w:rFonts w:ascii="Verdana" w:hAnsi="Verdana"/>
          <w:b/>
          <w:bCs/>
          <w:szCs w:val="18"/>
        </w:rPr>
      </w:pPr>
      <w:r>
        <w:rPr>
          <w:rFonts w:ascii="Verdana" w:hAnsi="Verdana"/>
          <w:b/>
          <w:bCs/>
          <w:szCs w:val="18"/>
        </w:rPr>
        <w:t>16</w:t>
      </w:r>
      <w:r w:rsidR="00E6192C">
        <w:rPr>
          <w:rFonts w:ascii="Verdana" w:hAnsi="Verdana"/>
          <w:b/>
          <w:bCs/>
          <w:szCs w:val="18"/>
        </w:rPr>
        <w:t xml:space="preserve">. </w:t>
      </w:r>
      <w:r w:rsidR="00710E8B">
        <w:rPr>
          <w:rFonts w:ascii="Verdana" w:hAnsi="Verdana"/>
          <w:b/>
          <w:bCs/>
          <w:szCs w:val="18"/>
        </w:rPr>
        <w:t xml:space="preserve">Discuss and vote on Councillor and Chairman </w:t>
      </w:r>
      <w:proofErr w:type="gramStart"/>
      <w:r w:rsidR="00710E8B">
        <w:rPr>
          <w:rFonts w:ascii="Verdana" w:hAnsi="Verdana"/>
          <w:b/>
          <w:bCs/>
          <w:szCs w:val="18"/>
        </w:rPr>
        <w:t>allowances</w:t>
      </w:r>
      <w:proofErr w:type="gramEnd"/>
      <w:r w:rsidR="00710E8B">
        <w:rPr>
          <w:rFonts w:ascii="Verdana" w:hAnsi="Verdana"/>
          <w:b/>
          <w:bCs/>
          <w:szCs w:val="18"/>
        </w:rPr>
        <w:t>.</w:t>
      </w:r>
      <w:r w:rsidR="00E6192C">
        <w:rPr>
          <w:rFonts w:ascii="Verdana" w:hAnsi="Verdana"/>
          <w:b/>
          <w:bCs/>
          <w:szCs w:val="18"/>
        </w:rPr>
        <w:t xml:space="preserve"> </w:t>
      </w:r>
      <w:r w:rsidR="00E6192C" w:rsidRPr="00E6192C">
        <w:rPr>
          <w:rFonts w:ascii="Verdana" w:hAnsi="Verdana"/>
          <w:b/>
          <w:bCs/>
          <w:color w:val="00B050"/>
          <w:szCs w:val="18"/>
        </w:rPr>
        <w:t>See additional documentation</w:t>
      </w:r>
    </w:p>
    <w:p w:rsidR="00CE174F" w:rsidRDefault="00CE174F" w:rsidP="00556C08">
      <w:pPr>
        <w:tabs>
          <w:tab w:val="left" w:pos="426"/>
        </w:tabs>
        <w:rPr>
          <w:rFonts w:ascii="Verdana" w:hAnsi="Verdana"/>
          <w:b/>
          <w:bCs/>
          <w:szCs w:val="18"/>
        </w:rPr>
      </w:pPr>
    </w:p>
    <w:p w:rsidR="00710E8B" w:rsidRDefault="00B619CB" w:rsidP="00556C08">
      <w:pPr>
        <w:tabs>
          <w:tab w:val="left" w:pos="426"/>
        </w:tabs>
        <w:rPr>
          <w:rFonts w:ascii="Verdana" w:hAnsi="Verdana"/>
          <w:b/>
          <w:bCs/>
          <w:szCs w:val="18"/>
        </w:rPr>
      </w:pPr>
      <w:r>
        <w:rPr>
          <w:rFonts w:ascii="Verdana" w:hAnsi="Verdana"/>
          <w:b/>
          <w:bCs/>
          <w:szCs w:val="18"/>
        </w:rPr>
        <w:t>17</w:t>
      </w:r>
      <w:r w:rsidR="00E6192C">
        <w:rPr>
          <w:rFonts w:ascii="Verdana" w:hAnsi="Verdana"/>
          <w:b/>
          <w:bCs/>
          <w:szCs w:val="18"/>
        </w:rPr>
        <w:t xml:space="preserve">. </w:t>
      </w:r>
      <w:r w:rsidR="00710E8B">
        <w:rPr>
          <w:rFonts w:ascii="Verdana" w:hAnsi="Verdana"/>
          <w:b/>
          <w:bCs/>
          <w:szCs w:val="18"/>
        </w:rPr>
        <w:t xml:space="preserve">Review and vote on council insurance provision for next 12 months. </w:t>
      </w:r>
      <w:proofErr w:type="gramStart"/>
      <w:r w:rsidR="00CF3BF6">
        <w:rPr>
          <w:rFonts w:ascii="Verdana" w:hAnsi="Verdana"/>
          <w:b/>
          <w:bCs/>
          <w:szCs w:val="18"/>
        </w:rPr>
        <w:t>Including whether to take on 3 year arrangement.</w:t>
      </w:r>
      <w:proofErr w:type="gramEnd"/>
      <w:r w:rsidR="00CF3BF6">
        <w:rPr>
          <w:rFonts w:ascii="Verdana" w:hAnsi="Verdana"/>
          <w:b/>
          <w:bCs/>
          <w:szCs w:val="18"/>
        </w:rPr>
        <w:t xml:space="preserve"> </w:t>
      </w:r>
      <w:r w:rsidR="00E6192C" w:rsidRPr="00E6192C">
        <w:rPr>
          <w:rFonts w:ascii="Verdana" w:hAnsi="Verdana"/>
          <w:b/>
          <w:bCs/>
          <w:color w:val="00B050"/>
          <w:szCs w:val="18"/>
        </w:rPr>
        <w:t>See additional documentation</w:t>
      </w:r>
    </w:p>
    <w:p w:rsidR="00710E8B" w:rsidRDefault="00710E8B" w:rsidP="00556C08">
      <w:pPr>
        <w:tabs>
          <w:tab w:val="left" w:pos="426"/>
        </w:tabs>
        <w:rPr>
          <w:rFonts w:ascii="Verdana" w:hAnsi="Verdana"/>
          <w:b/>
          <w:bCs/>
          <w:szCs w:val="18"/>
        </w:rPr>
      </w:pPr>
    </w:p>
    <w:p w:rsidR="00710E8B" w:rsidRDefault="00B619CB" w:rsidP="00556C08">
      <w:pPr>
        <w:tabs>
          <w:tab w:val="left" w:pos="426"/>
        </w:tabs>
        <w:rPr>
          <w:rFonts w:ascii="Verdana" w:hAnsi="Verdana"/>
          <w:b/>
          <w:bCs/>
          <w:szCs w:val="18"/>
        </w:rPr>
      </w:pPr>
      <w:r>
        <w:rPr>
          <w:rFonts w:ascii="Verdana" w:hAnsi="Verdana"/>
          <w:b/>
          <w:bCs/>
          <w:szCs w:val="18"/>
        </w:rPr>
        <w:t>18</w:t>
      </w:r>
      <w:r w:rsidR="00E6192C">
        <w:rPr>
          <w:rFonts w:ascii="Verdana" w:hAnsi="Verdana"/>
          <w:b/>
          <w:bCs/>
          <w:szCs w:val="18"/>
        </w:rPr>
        <w:t xml:space="preserve">. </w:t>
      </w:r>
      <w:r w:rsidR="00710E8B">
        <w:rPr>
          <w:rFonts w:ascii="Verdana" w:hAnsi="Verdana"/>
          <w:b/>
          <w:bCs/>
          <w:szCs w:val="18"/>
        </w:rPr>
        <w:t>Review internal annual auditors report.</w:t>
      </w:r>
      <w:r w:rsidR="00E6192C">
        <w:rPr>
          <w:rFonts w:ascii="Verdana" w:hAnsi="Verdana"/>
          <w:b/>
          <w:bCs/>
          <w:szCs w:val="18"/>
        </w:rPr>
        <w:t xml:space="preserve"> </w:t>
      </w:r>
      <w:r w:rsidR="00E6192C" w:rsidRPr="00E6192C">
        <w:rPr>
          <w:rFonts w:ascii="Verdana" w:hAnsi="Verdana"/>
          <w:b/>
          <w:bCs/>
          <w:color w:val="00B050"/>
          <w:szCs w:val="18"/>
        </w:rPr>
        <w:t>See additional information</w:t>
      </w:r>
    </w:p>
    <w:p w:rsidR="00710E8B" w:rsidRDefault="00710E8B" w:rsidP="00556C08">
      <w:pPr>
        <w:tabs>
          <w:tab w:val="left" w:pos="426"/>
        </w:tabs>
        <w:rPr>
          <w:rFonts w:ascii="Verdana" w:hAnsi="Verdana"/>
          <w:b/>
          <w:bCs/>
          <w:szCs w:val="18"/>
        </w:rPr>
      </w:pPr>
    </w:p>
    <w:p w:rsidR="00710E8B" w:rsidRDefault="00B619CB" w:rsidP="00556C08">
      <w:pPr>
        <w:tabs>
          <w:tab w:val="left" w:pos="426"/>
        </w:tabs>
        <w:rPr>
          <w:rFonts w:ascii="Verdana" w:hAnsi="Verdana"/>
          <w:b/>
          <w:bCs/>
          <w:szCs w:val="18"/>
        </w:rPr>
      </w:pPr>
      <w:r>
        <w:rPr>
          <w:rFonts w:ascii="Verdana" w:hAnsi="Verdana"/>
          <w:b/>
          <w:bCs/>
          <w:szCs w:val="18"/>
        </w:rPr>
        <w:t>19</w:t>
      </w:r>
      <w:r w:rsidR="00E6192C">
        <w:rPr>
          <w:rFonts w:ascii="Verdana" w:hAnsi="Verdana"/>
          <w:b/>
          <w:bCs/>
          <w:szCs w:val="18"/>
        </w:rPr>
        <w:t xml:space="preserve">. </w:t>
      </w:r>
      <w:r w:rsidR="00710E8B">
        <w:rPr>
          <w:rFonts w:ascii="Verdana" w:hAnsi="Verdana"/>
          <w:b/>
          <w:bCs/>
          <w:szCs w:val="18"/>
        </w:rPr>
        <w:t xml:space="preserve">Delegated powers to spend the annual training budget to be discussed and voted on. </w:t>
      </w:r>
      <w:r w:rsidR="00E6192C" w:rsidRPr="00E6192C">
        <w:rPr>
          <w:rFonts w:ascii="Verdana" w:hAnsi="Verdana"/>
          <w:b/>
          <w:bCs/>
          <w:color w:val="00B050"/>
          <w:szCs w:val="18"/>
        </w:rPr>
        <w:t>See additional information</w:t>
      </w:r>
    </w:p>
    <w:p w:rsidR="00710E8B" w:rsidRDefault="00710E8B" w:rsidP="00556C08">
      <w:pPr>
        <w:tabs>
          <w:tab w:val="left" w:pos="426"/>
        </w:tabs>
        <w:rPr>
          <w:rFonts w:ascii="Verdana" w:hAnsi="Verdana"/>
          <w:b/>
          <w:bCs/>
          <w:szCs w:val="18"/>
        </w:rPr>
      </w:pPr>
    </w:p>
    <w:p w:rsidR="00F63C85" w:rsidRDefault="00B619CB" w:rsidP="004D48FA">
      <w:pPr>
        <w:tabs>
          <w:tab w:val="left" w:pos="426"/>
        </w:tabs>
        <w:rPr>
          <w:rFonts w:ascii="Verdana" w:hAnsi="Verdana"/>
          <w:b/>
          <w:bCs/>
          <w:szCs w:val="18"/>
        </w:rPr>
      </w:pPr>
      <w:r>
        <w:rPr>
          <w:rFonts w:ascii="Verdana" w:hAnsi="Verdana"/>
          <w:b/>
          <w:bCs/>
          <w:szCs w:val="18"/>
        </w:rPr>
        <w:t>20</w:t>
      </w:r>
      <w:r w:rsidR="00E6192C">
        <w:rPr>
          <w:rFonts w:ascii="Verdana" w:hAnsi="Verdana"/>
          <w:b/>
          <w:bCs/>
          <w:szCs w:val="18"/>
        </w:rPr>
        <w:t xml:space="preserve">. </w:t>
      </w:r>
      <w:r w:rsidR="00710E8B">
        <w:rPr>
          <w:rFonts w:ascii="Verdana" w:hAnsi="Verdana"/>
          <w:b/>
          <w:bCs/>
          <w:szCs w:val="18"/>
        </w:rPr>
        <w:t>Approval of costs from training budget for Cllrs Kearsey and A Rogers</w:t>
      </w:r>
      <w:r w:rsidR="00CE174F">
        <w:rPr>
          <w:rFonts w:ascii="Verdana" w:hAnsi="Verdana"/>
          <w:b/>
          <w:bCs/>
          <w:szCs w:val="18"/>
        </w:rPr>
        <w:t xml:space="preserve"> for Cllrs course</w:t>
      </w:r>
      <w:r w:rsidR="00710E8B">
        <w:rPr>
          <w:rFonts w:ascii="Verdana" w:hAnsi="Verdana"/>
          <w:b/>
          <w:bCs/>
          <w:szCs w:val="18"/>
        </w:rPr>
        <w:t>.</w:t>
      </w:r>
      <w:r w:rsidR="00E6192C">
        <w:rPr>
          <w:rFonts w:ascii="Verdana" w:hAnsi="Verdana"/>
          <w:b/>
          <w:bCs/>
          <w:szCs w:val="18"/>
        </w:rPr>
        <w:t xml:space="preserve"> </w:t>
      </w:r>
      <w:r w:rsidR="00E6192C" w:rsidRPr="00E6192C">
        <w:rPr>
          <w:rFonts w:ascii="Verdana" w:hAnsi="Verdana"/>
          <w:b/>
          <w:bCs/>
          <w:color w:val="00B050"/>
          <w:szCs w:val="18"/>
        </w:rPr>
        <w:t>See additional information</w:t>
      </w:r>
    </w:p>
    <w:p w:rsidR="00710E8B" w:rsidRDefault="00710E8B" w:rsidP="004D48FA">
      <w:pPr>
        <w:tabs>
          <w:tab w:val="left" w:pos="426"/>
        </w:tabs>
        <w:rPr>
          <w:rFonts w:ascii="Verdana" w:hAnsi="Verdana"/>
          <w:b/>
          <w:bCs/>
          <w:szCs w:val="18"/>
        </w:rPr>
      </w:pPr>
    </w:p>
    <w:p w:rsidR="007061CF" w:rsidRPr="00785724" w:rsidRDefault="00B619CB" w:rsidP="004D48FA">
      <w:pPr>
        <w:tabs>
          <w:tab w:val="left" w:pos="426"/>
        </w:tabs>
        <w:rPr>
          <w:rFonts w:ascii="Verdana" w:hAnsi="Verdana"/>
          <w:b/>
          <w:bCs/>
          <w:szCs w:val="18"/>
        </w:rPr>
      </w:pPr>
      <w:r>
        <w:rPr>
          <w:rFonts w:ascii="Verdana" w:hAnsi="Verdana"/>
          <w:b/>
          <w:bCs/>
          <w:szCs w:val="18"/>
        </w:rPr>
        <w:t>21</w:t>
      </w:r>
      <w:r w:rsidR="00DC2FF0">
        <w:rPr>
          <w:rFonts w:ascii="Verdana" w:hAnsi="Verdana"/>
          <w:b/>
          <w:bCs/>
          <w:szCs w:val="18"/>
        </w:rPr>
        <w:t xml:space="preserve">. </w:t>
      </w:r>
      <w:r w:rsidR="007061CF" w:rsidRPr="007061CF">
        <w:rPr>
          <w:rFonts w:ascii="Verdana" w:hAnsi="Verdana"/>
          <w:b/>
          <w:bCs/>
          <w:szCs w:val="18"/>
        </w:rPr>
        <w:t>COMMITTEE REPORTS:</w:t>
      </w:r>
    </w:p>
    <w:p w:rsidR="00067BB1" w:rsidRPr="00785724" w:rsidRDefault="0016100F" w:rsidP="004D48FA">
      <w:pPr>
        <w:tabs>
          <w:tab w:val="left" w:pos="426"/>
        </w:tabs>
        <w:rPr>
          <w:rFonts w:ascii="Verdana" w:hAnsi="Verdana"/>
          <w:b/>
          <w:bCs/>
          <w:szCs w:val="18"/>
        </w:rPr>
      </w:pPr>
      <w:r w:rsidRPr="00785724">
        <w:rPr>
          <w:rFonts w:ascii="Verdana" w:hAnsi="Verdana"/>
          <w:b/>
          <w:bCs/>
          <w:szCs w:val="18"/>
        </w:rPr>
        <w:t>Finance – Review</w:t>
      </w:r>
      <w:r w:rsidR="00CD4500" w:rsidRPr="00785724">
        <w:rPr>
          <w:rFonts w:ascii="Verdana" w:hAnsi="Verdana"/>
          <w:b/>
          <w:bCs/>
          <w:szCs w:val="18"/>
        </w:rPr>
        <w:t xml:space="preserve"> </w:t>
      </w:r>
      <w:r w:rsidR="00E67B0F">
        <w:rPr>
          <w:rFonts w:ascii="Verdana" w:hAnsi="Verdana"/>
          <w:b/>
          <w:bCs/>
          <w:szCs w:val="18"/>
        </w:rPr>
        <w:t>&amp; Vote on</w:t>
      </w:r>
      <w:r w:rsidR="002B1B32">
        <w:rPr>
          <w:rFonts w:ascii="Verdana" w:hAnsi="Verdana"/>
          <w:b/>
          <w:bCs/>
          <w:szCs w:val="18"/>
        </w:rPr>
        <w:t xml:space="preserve"> Aug</w:t>
      </w:r>
      <w:r w:rsidR="00CE174F">
        <w:rPr>
          <w:rFonts w:ascii="Verdana" w:hAnsi="Verdana"/>
          <w:b/>
          <w:bCs/>
          <w:szCs w:val="18"/>
        </w:rPr>
        <w:t xml:space="preserve"> </w:t>
      </w:r>
      <w:r w:rsidR="00643EC5" w:rsidRPr="00785724">
        <w:rPr>
          <w:rFonts w:ascii="Verdana" w:hAnsi="Verdana"/>
          <w:b/>
          <w:bCs/>
          <w:szCs w:val="18"/>
        </w:rPr>
        <w:t xml:space="preserve">2020 </w:t>
      </w:r>
      <w:r w:rsidR="00067BB1" w:rsidRPr="00785724">
        <w:rPr>
          <w:rFonts w:ascii="Verdana" w:hAnsi="Verdana"/>
          <w:b/>
          <w:bCs/>
          <w:szCs w:val="18"/>
        </w:rPr>
        <w:t>finance figures</w:t>
      </w:r>
      <w:r w:rsidR="002B1B32">
        <w:rPr>
          <w:rFonts w:ascii="Verdana" w:hAnsi="Verdana"/>
          <w:b/>
          <w:bCs/>
          <w:szCs w:val="18"/>
        </w:rPr>
        <w:t>-</w:t>
      </w:r>
      <w:r w:rsidR="002B1B32" w:rsidRPr="00DC6D18">
        <w:rPr>
          <w:rFonts w:ascii="Verdana" w:hAnsi="Verdana"/>
          <w:bCs/>
          <w:szCs w:val="18"/>
        </w:rPr>
        <w:t>loaded onto MS Teams</w:t>
      </w:r>
      <w:r w:rsidR="002B1B32">
        <w:rPr>
          <w:rFonts w:ascii="Verdana" w:hAnsi="Verdana"/>
          <w:bCs/>
          <w:szCs w:val="18"/>
        </w:rPr>
        <w:t xml:space="preserve"> in “Teams/Chiseldon Parish Council/Files”</w:t>
      </w:r>
    </w:p>
    <w:p w:rsidR="007061CF" w:rsidRDefault="007061CF" w:rsidP="004D48FA">
      <w:pPr>
        <w:tabs>
          <w:tab w:val="left" w:pos="426"/>
        </w:tabs>
        <w:rPr>
          <w:rFonts w:ascii="Verdana" w:hAnsi="Verdana"/>
          <w:b/>
          <w:bCs/>
          <w:szCs w:val="18"/>
        </w:rPr>
      </w:pPr>
      <w:r w:rsidRPr="00D96EA9">
        <w:rPr>
          <w:rFonts w:ascii="Verdana" w:hAnsi="Verdana"/>
          <w:b/>
          <w:bCs/>
          <w:szCs w:val="18"/>
        </w:rPr>
        <w:t>EGPA from Cllr Ra</w:t>
      </w:r>
      <w:r>
        <w:rPr>
          <w:rFonts w:ascii="Verdana" w:hAnsi="Verdana"/>
          <w:b/>
          <w:bCs/>
          <w:szCs w:val="18"/>
        </w:rPr>
        <w:t>wlings</w:t>
      </w:r>
    </w:p>
    <w:p w:rsidR="007061CF" w:rsidRDefault="007061CF" w:rsidP="004D48FA">
      <w:pPr>
        <w:tabs>
          <w:tab w:val="left" w:pos="426"/>
        </w:tabs>
        <w:rPr>
          <w:rFonts w:ascii="Verdana" w:hAnsi="Verdana"/>
          <w:b/>
          <w:bCs/>
          <w:szCs w:val="18"/>
        </w:rPr>
      </w:pPr>
      <w:r>
        <w:rPr>
          <w:rFonts w:ascii="Verdana" w:hAnsi="Verdana"/>
          <w:b/>
          <w:bCs/>
          <w:szCs w:val="18"/>
        </w:rPr>
        <w:t>Risk Assessment report from Clerk</w:t>
      </w:r>
      <w:r w:rsidR="002B1B32">
        <w:rPr>
          <w:rFonts w:ascii="Verdana" w:hAnsi="Verdana"/>
          <w:b/>
          <w:bCs/>
          <w:szCs w:val="18"/>
        </w:rPr>
        <w:t xml:space="preserve"> – </w:t>
      </w:r>
      <w:r w:rsidR="002B1B32" w:rsidRPr="002B1B32">
        <w:rPr>
          <w:rFonts w:ascii="Verdana" w:hAnsi="Verdana"/>
          <w:bCs/>
          <w:szCs w:val="18"/>
        </w:rPr>
        <w:t>No new assessments for Sept.</w:t>
      </w:r>
    </w:p>
    <w:p w:rsidR="00E53C87" w:rsidRDefault="00E53C87" w:rsidP="004D48FA">
      <w:pPr>
        <w:tabs>
          <w:tab w:val="left" w:pos="426"/>
        </w:tabs>
        <w:rPr>
          <w:rFonts w:ascii="Verdana" w:hAnsi="Verdana"/>
          <w:b/>
          <w:bCs/>
          <w:szCs w:val="18"/>
        </w:rPr>
      </w:pPr>
      <w:r>
        <w:rPr>
          <w:rFonts w:ascii="Verdana" w:hAnsi="Verdana"/>
          <w:b/>
          <w:bCs/>
          <w:szCs w:val="18"/>
        </w:rPr>
        <w:t>Correspondence feedback</w:t>
      </w:r>
      <w:r w:rsidR="002B1B32">
        <w:rPr>
          <w:rFonts w:ascii="Verdana" w:hAnsi="Verdana"/>
          <w:b/>
          <w:bCs/>
          <w:szCs w:val="18"/>
        </w:rPr>
        <w:t xml:space="preserve"> for</w:t>
      </w:r>
      <w:r w:rsidR="00DC6D18">
        <w:rPr>
          <w:rFonts w:ascii="Verdana" w:hAnsi="Verdana"/>
          <w:b/>
          <w:bCs/>
          <w:szCs w:val="18"/>
        </w:rPr>
        <w:t xml:space="preserve"> Cllrs – </w:t>
      </w:r>
      <w:r w:rsidR="00DC6D18" w:rsidRPr="00DC6D18">
        <w:rPr>
          <w:rFonts w:ascii="Verdana" w:hAnsi="Verdana"/>
          <w:bCs/>
          <w:szCs w:val="18"/>
        </w:rPr>
        <w:t>loaded onto MS Teams</w:t>
      </w:r>
      <w:r w:rsidR="00DC6D18">
        <w:rPr>
          <w:rFonts w:ascii="Verdana" w:hAnsi="Verdana"/>
          <w:bCs/>
          <w:szCs w:val="18"/>
        </w:rPr>
        <w:t xml:space="preserve"> in “Teams/Chiseldon Parish Council/Files”</w:t>
      </w:r>
    </w:p>
    <w:p w:rsidR="009E142A" w:rsidRDefault="00846B3F" w:rsidP="004D48FA">
      <w:pPr>
        <w:tabs>
          <w:tab w:val="left" w:pos="426"/>
        </w:tabs>
        <w:rPr>
          <w:rFonts w:ascii="Verdana" w:hAnsi="Verdana"/>
          <w:b/>
          <w:bCs/>
          <w:szCs w:val="18"/>
        </w:rPr>
      </w:pPr>
      <w:r>
        <w:rPr>
          <w:rFonts w:ascii="Verdana" w:hAnsi="Verdana"/>
          <w:b/>
          <w:bCs/>
          <w:szCs w:val="18"/>
        </w:rPr>
        <w:t xml:space="preserve"> </w:t>
      </w:r>
    </w:p>
    <w:p w:rsidR="00B239BC" w:rsidRDefault="00B619CB" w:rsidP="002C135F">
      <w:pPr>
        <w:tabs>
          <w:tab w:val="left" w:pos="426"/>
        </w:tabs>
        <w:rPr>
          <w:rFonts w:ascii="Verdana" w:hAnsi="Verdana"/>
          <w:bCs/>
          <w:sz w:val="16"/>
          <w:szCs w:val="18"/>
        </w:rPr>
      </w:pPr>
      <w:r>
        <w:rPr>
          <w:rFonts w:ascii="Verdana" w:hAnsi="Verdana"/>
          <w:b/>
          <w:bCs/>
          <w:szCs w:val="18"/>
        </w:rPr>
        <w:t>22</w:t>
      </w:r>
      <w:r w:rsidR="005F4E89">
        <w:rPr>
          <w:rFonts w:ascii="Verdana" w:hAnsi="Verdana"/>
          <w:b/>
          <w:bCs/>
          <w:szCs w:val="18"/>
        </w:rPr>
        <w:t>.</w:t>
      </w:r>
      <w:r w:rsidR="00785724">
        <w:rPr>
          <w:rFonts w:ascii="Verdana" w:hAnsi="Verdana"/>
          <w:b/>
          <w:bCs/>
          <w:szCs w:val="18"/>
        </w:rPr>
        <w:t xml:space="preserve">  Items for next agenda. </w:t>
      </w:r>
      <w:r w:rsidR="00785724" w:rsidRPr="00785724">
        <w:rPr>
          <w:rFonts w:ascii="Verdana" w:hAnsi="Verdana"/>
          <w:bCs/>
          <w:sz w:val="16"/>
          <w:szCs w:val="18"/>
        </w:rPr>
        <w:t>(Cannot be discussed and/or voted on at this meeting)</w:t>
      </w:r>
    </w:p>
    <w:p w:rsidR="002A4770" w:rsidRDefault="002A4770" w:rsidP="002C135F">
      <w:pPr>
        <w:tabs>
          <w:tab w:val="left" w:pos="426"/>
        </w:tabs>
        <w:rPr>
          <w:rFonts w:ascii="Verdana" w:hAnsi="Verdana"/>
          <w:b/>
          <w:bCs/>
          <w:szCs w:val="18"/>
        </w:rPr>
      </w:pPr>
    </w:p>
    <w:p w:rsidR="00FE5A42" w:rsidRPr="007061CF"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CE174F">
        <w:rPr>
          <w:rFonts w:ascii="Verdana" w:hAnsi="Verdana"/>
          <w:b/>
          <w:sz w:val="22"/>
          <w:szCs w:val="18"/>
        </w:rPr>
        <w:t>Monday 12</w:t>
      </w:r>
      <w:r w:rsidR="00CE174F" w:rsidRPr="00CE174F">
        <w:rPr>
          <w:rFonts w:ascii="Verdana" w:hAnsi="Verdana"/>
          <w:b/>
          <w:sz w:val="22"/>
          <w:szCs w:val="18"/>
          <w:vertAlign w:val="superscript"/>
        </w:rPr>
        <w:t>th</w:t>
      </w:r>
      <w:r w:rsidR="00CE174F">
        <w:rPr>
          <w:rFonts w:ascii="Verdana" w:hAnsi="Verdana"/>
          <w:b/>
          <w:sz w:val="22"/>
          <w:szCs w:val="18"/>
        </w:rPr>
        <w:t xml:space="preserve"> October</w:t>
      </w:r>
      <w:r w:rsidR="009E615F">
        <w:rPr>
          <w:rFonts w:ascii="Verdana" w:hAnsi="Verdana"/>
          <w:b/>
          <w:sz w:val="22"/>
          <w:szCs w:val="18"/>
        </w:rPr>
        <w:t xml:space="preserve"> </w:t>
      </w:r>
      <w:r w:rsidR="00C7579B">
        <w:rPr>
          <w:rFonts w:ascii="Verdana" w:hAnsi="Verdana"/>
          <w:b/>
          <w:sz w:val="22"/>
          <w:szCs w:val="18"/>
        </w:rPr>
        <w:t>2020</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4E29D5" w:rsidRPr="003A6371">
        <w:rPr>
          <w:rFonts w:ascii="Verdana" w:hAnsi="Verdana"/>
          <w:b/>
          <w:sz w:val="22"/>
          <w:szCs w:val="18"/>
        </w:rPr>
        <w:t xml:space="preserve"> </w:t>
      </w:r>
      <w:r w:rsidR="00F77563">
        <w:rPr>
          <w:rFonts w:ascii="Verdana" w:hAnsi="Verdana"/>
          <w:b/>
          <w:sz w:val="22"/>
          <w:szCs w:val="18"/>
        </w:rPr>
        <w:t>location TBC.</w:t>
      </w:r>
    </w:p>
    <w:p w:rsidR="006F4CB0" w:rsidRPr="00D81EE9" w:rsidRDefault="00E81FEE" w:rsidP="002C135F">
      <w:pPr>
        <w:tabs>
          <w:tab w:val="left" w:pos="426"/>
        </w:tabs>
        <w:rPr>
          <w:rFonts w:ascii="Verdana" w:hAnsi="Verdana"/>
          <w:b/>
          <w:sz w:val="14"/>
          <w:szCs w:val="18"/>
        </w:rPr>
      </w:pPr>
      <w:r>
        <w:rPr>
          <w:rFonts w:ascii="Verdana" w:hAnsi="Verdana"/>
          <w:b/>
          <w:sz w:val="14"/>
          <w:szCs w:val="18"/>
        </w:rPr>
        <w:t xml:space="preserve">Contact details  </w:t>
      </w:r>
      <w:r w:rsidR="006F4CB0" w:rsidRPr="00D81EE9">
        <w:rPr>
          <w:rFonts w:ascii="Verdana" w:hAnsi="Verdana"/>
          <w:b/>
          <w:sz w:val="14"/>
          <w:szCs w:val="18"/>
        </w:rPr>
        <w:t>Mrs Clair Wilkinson</w:t>
      </w:r>
      <w:r w:rsidR="000A1077">
        <w:rPr>
          <w:rFonts w:ascii="Verdana" w:hAnsi="Verdana"/>
          <w:b/>
          <w:sz w:val="14"/>
          <w:szCs w:val="18"/>
        </w:rPr>
        <w:t xml:space="preserve">,    </w:t>
      </w:r>
      <w:r w:rsidR="006F4CB0" w:rsidRPr="00D81EE9">
        <w:rPr>
          <w:rFonts w:ascii="Verdana" w:hAnsi="Verdana"/>
          <w:b/>
          <w:sz w:val="14"/>
          <w:szCs w:val="18"/>
        </w:rPr>
        <w:t>Clerk and Responsible Financial Officer</w:t>
      </w:r>
    </w:p>
    <w:p w:rsidR="00E31086" w:rsidRPr="00D81EE9" w:rsidRDefault="00DB5B09" w:rsidP="002C135F">
      <w:pPr>
        <w:tabs>
          <w:tab w:val="left" w:pos="426"/>
        </w:tabs>
        <w:rPr>
          <w:rFonts w:ascii="Verdana" w:hAnsi="Verdana"/>
          <w:b/>
          <w:sz w:val="14"/>
          <w:szCs w:val="18"/>
        </w:rPr>
      </w:pPr>
      <w:hyperlink r:id="rId10"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p>
    <w:p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E6192C">
        <w:rPr>
          <w:rFonts w:ascii="Verdana" w:hAnsi="Verdana"/>
          <w:b/>
          <w:sz w:val="14"/>
          <w:szCs w:val="18"/>
        </w:rPr>
        <w:t>9</w:t>
      </w:r>
      <w:r w:rsidR="00E6192C" w:rsidRPr="00E6192C">
        <w:rPr>
          <w:rFonts w:ascii="Verdana" w:hAnsi="Verdana"/>
          <w:b/>
          <w:sz w:val="14"/>
          <w:szCs w:val="18"/>
          <w:vertAlign w:val="superscript"/>
        </w:rPr>
        <w:t>th</w:t>
      </w:r>
      <w:r w:rsidR="00E6192C">
        <w:rPr>
          <w:rFonts w:ascii="Verdana" w:hAnsi="Verdana"/>
          <w:b/>
          <w:sz w:val="14"/>
          <w:szCs w:val="18"/>
        </w:rPr>
        <w:t xml:space="preserve"> September</w:t>
      </w:r>
      <w:r w:rsidR="00587314">
        <w:rPr>
          <w:rFonts w:ascii="Verdana" w:hAnsi="Verdana"/>
          <w:b/>
          <w:sz w:val="14"/>
          <w:szCs w:val="18"/>
        </w:rPr>
        <w:t xml:space="preserve"> </w:t>
      </w:r>
      <w:r w:rsidR="00570782" w:rsidRPr="00570782">
        <w:rPr>
          <w:rFonts w:ascii="Verdana" w:hAnsi="Verdana"/>
          <w:b/>
          <w:sz w:val="14"/>
          <w:szCs w:val="18"/>
        </w:rPr>
        <w:t>2020</w:t>
      </w:r>
      <w:r w:rsidR="00785724">
        <w:rPr>
          <w:rFonts w:ascii="Verdana" w:hAnsi="Verdana"/>
          <w:b/>
          <w:sz w:val="14"/>
          <w:szCs w:val="18"/>
        </w:rPr>
        <w:t xml:space="preserve">       </w:t>
      </w:r>
    </w:p>
    <w:p w:rsidR="00BF5629" w:rsidRDefault="00F77563"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296F7F7C" wp14:editId="357A72DE">
            <wp:extent cx="1417320" cy="480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11">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2"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rsidR="00B510EC" w:rsidRDefault="00B510EC" w:rsidP="002C135F">
      <w:pPr>
        <w:tabs>
          <w:tab w:val="left" w:pos="426"/>
        </w:tabs>
        <w:rPr>
          <w:rFonts w:ascii="Verdana" w:hAnsi="Verdana"/>
          <w:b/>
          <w:szCs w:val="18"/>
        </w:rPr>
      </w:pPr>
    </w:p>
    <w:p w:rsidR="003A03B5"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p>
    <w:p w:rsidR="00664E6D" w:rsidRDefault="00664E6D" w:rsidP="00664E6D">
      <w:pPr>
        <w:rPr>
          <w:rFonts w:ascii="Verdana" w:hAnsi="Verdana" w:cs="Arial"/>
          <w:b/>
          <w:sz w:val="16"/>
          <w:szCs w:val="16"/>
        </w:rPr>
      </w:pPr>
    </w:p>
    <w:p w:rsidR="00E6192C" w:rsidRDefault="001F348D" w:rsidP="002B1507">
      <w:pPr>
        <w:rPr>
          <w:rFonts w:ascii="Verdana" w:hAnsi="Verdana" w:cs="Arial"/>
          <w:b/>
          <w:sz w:val="16"/>
          <w:szCs w:val="16"/>
        </w:rPr>
      </w:pPr>
      <w:proofErr w:type="gramStart"/>
      <w:r>
        <w:rPr>
          <w:rFonts w:ascii="Verdana" w:hAnsi="Verdana" w:cs="Arial"/>
          <w:b/>
          <w:sz w:val="16"/>
          <w:szCs w:val="16"/>
        </w:rPr>
        <w:t>Item 15.</w:t>
      </w:r>
      <w:proofErr w:type="gramEnd"/>
      <w:r>
        <w:rPr>
          <w:rFonts w:ascii="Verdana" w:hAnsi="Verdana" w:cs="Arial"/>
          <w:b/>
          <w:sz w:val="16"/>
          <w:szCs w:val="16"/>
        </w:rPr>
        <w:t xml:space="preserve"> </w:t>
      </w:r>
      <w:proofErr w:type="gramStart"/>
      <w:r>
        <w:rPr>
          <w:rFonts w:ascii="Verdana" w:hAnsi="Verdana" w:cs="Arial"/>
          <w:b/>
          <w:sz w:val="16"/>
          <w:szCs w:val="16"/>
        </w:rPr>
        <w:t>The Local Authorities (Members Allowances) Regulations 2003.</w:t>
      </w:r>
      <w:proofErr w:type="gramEnd"/>
      <w:r>
        <w:rPr>
          <w:rFonts w:ascii="Verdana" w:hAnsi="Verdana" w:cs="Arial"/>
          <w:b/>
          <w:sz w:val="16"/>
          <w:szCs w:val="16"/>
        </w:rPr>
        <w:t xml:space="preserve"> Reg25.</w:t>
      </w:r>
    </w:p>
    <w:p w:rsidR="001F348D" w:rsidRDefault="001F348D" w:rsidP="002B1507">
      <w:pPr>
        <w:rPr>
          <w:rFonts w:ascii="Verdana" w:hAnsi="Verdana" w:cs="Arial"/>
          <w:b/>
          <w:sz w:val="16"/>
          <w:szCs w:val="16"/>
        </w:rPr>
      </w:pPr>
      <w:r>
        <w:rPr>
          <w:rFonts w:ascii="Verdana" w:hAnsi="Verdana" w:cs="Arial"/>
          <w:b/>
          <w:sz w:val="16"/>
          <w:szCs w:val="16"/>
        </w:rPr>
        <w:t>Item 16.</w:t>
      </w:r>
      <w:r w:rsidR="009E147E">
        <w:rPr>
          <w:rFonts w:ascii="Verdana" w:hAnsi="Verdana" w:cs="Arial"/>
          <w:b/>
          <w:sz w:val="16"/>
          <w:szCs w:val="16"/>
        </w:rPr>
        <w:t xml:space="preserve">LGA 1972 </w:t>
      </w:r>
      <w:r>
        <w:rPr>
          <w:rFonts w:ascii="Verdana" w:hAnsi="Verdana" w:cs="Arial"/>
          <w:b/>
          <w:sz w:val="16"/>
          <w:szCs w:val="16"/>
        </w:rPr>
        <w:t>s111 Subsidiary Powers of Local authorities – includes the expenditure of funds to facilitate the discharge of its functions.</w:t>
      </w:r>
    </w:p>
    <w:p w:rsidR="009E147E" w:rsidRDefault="001F348D" w:rsidP="002B1507">
      <w:pPr>
        <w:rPr>
          <w:rFonts w:ascii="Verdana" w:hAnsi="Verdana" w:cs="Arial"/>
          <w:b/>
          <w:sz w:val="16"/>
          <w:szCs w:val="16"/>
        </w:rPr>
      </w:pPr>
      <w:r>
        <w:rPr>
          <w:rFonts w:ascii="Verdana" w:hAnsi="Verdana" w:cs="Arial"/>
          <w:b/>
          <w:sz w:val="16"/>
          <w:szCs w:val="16"/>
        </w:rPr>
        <w:t>Item 18</w:t>
      </w:r>
      <w:r w:rsidR="009E147E">
        <w:rPr>
          <w:rFonts w:ascii="Verdana" w:hAnsi="Verdana" w:cs="Arial"/>
          <w:b/>
          <w:sz w:val="16"/>
          <w:szCs w:val="16"/>
        </w:rPr>
        <w:t xml:space="preserve"> s101 Arrangements for discharge of functions by local authorities. 1b – council may arrange for discharge of functions by an officer of the council.</w:t>
      </w:r>
    </w:p>
    <w:p w:rsidR="001F348D" w:rsidRDefault="009E147E" w:rsidP="002B1507">
      <w:pPr>
        <w:rPr>
          <w:rFonts w:ascii="Verdana" w:hAnsi="Verdana" w:cs="Arial"/>
          <w:b/>
          <w:sz w:val="16"/>
          <w:szCs w:val="16"/>
        </w:rPr>
      </w:pPr>
      <w:proofErr w:type="gramStart"/>
      <w:r>
        <w:rPr>
          <w:rFonts w:ascii="Verdana" w:hAnsi="Verdana" w:cs="Arial"/>
          <w:b/>
          <w:sz w:val="16"/>
          <w:szCs w:val="16"/>
        </w:rPr>
        <w:t xml:space="preserve">Item </w:t>
      </w:r>
      <w:r w:rsidR="001F348D">
        <w:rPr>
          <w:rFonts w:ascii="Verdana" w:hAnsi="Verdana" w:cs="Arial"/>
          <w:b/>
          <w:sz w:val="16"/>
          <w:szCs w:val="16"/>
        </w:rPr>
        <w:t>19.</w:t>
      </w:r>
      <w:proofErr w:type="gramEnd"/>
      <w:r>
        <w:rPr>
          <w:rFonts w:ascii="Verdana" w:hAnsi="Verdana" w:cs="Arial"/>
          <w:b/>
          <w:sz w:val="16"/>
          <w:szCs w:val="16"/>
        </w:rPr>
        <w:t xml:space="preserve"> </w:t>
      </w:r>
      <w:proofErr w:type="gramStart"/>
      <w:r>
        <w:rPr>
          <w:rFonts w:ascii="Verdana" w:hAnsi="Verdana" w:cs="Arial"/>
          <w:b/>
          <w:sz w:val="16"/>
          <w:szCs w:val="16"/>
        </w:rPr>
        <w:t>LGA 1972 s111.</w:t>
      </w:r>
      <w:proofErr w:type="gramEnd"/>
      <w:r>
        <w:rPr>
          <w:rFonts w:ascii="Verdana" w:hAnsi="Verdana" w:cs="Arial"/>
          <w:b/>
          <w:sz w:val="16"/>
          <w:szCs w:val="16"/>
        </w:rPr>
        <w:t xml:space="preserve"> </w:t>
      </w:r>
      <w:proofErr w:type="gramStart"/>
      <w:r>
        <w:rPr>
          <w:rFonts w:ascii="Verdana" w:hAnsi="Verdana" w:cs="Arial"/>
          <w:b/>
          <w:sz w:val="16"/>
          <w:szCs w:val="16"/>
        </w:rPr>
        <w:t>As above.</w:t>
      </w:r>
      <w:proofErr w:type="gramEnd"/>
    </w:p>
    <w:p w:rsidR="00A1614D" w:rsidRDefault="00A1614D" w:rsidP="002B1507">
      <w:pPr>
        <w:rPr>
          <w:rFonts w:ascii="Verdana" w:hAnsi="Verdana" w:cs="Arial"/>
          <w:b/>
          <w:sz w:val="16"/>
          <w:szCs w:val="16"/>
        </w:rPr>
      </w:pPr>
    </w:p>
    <w:p w:rsidR="00A1614D" w:rsidRPr="00400F9F" w:rsidRDefault="00A1614D" w:rsidP="002B1507">
      <w:pPr>
        <w:rPr>
          <w:rFonts w:ascii="Verdana" w:hAnsi="Verdana" w:cs="Arial"/>
          <w:b/>
          <w:sz w:val="16"/>
          <w:szCs w:val="16"/>
        </w:rPr>
      </w:pPr>
    </w:p>
    <w:p w:rsidR="00F63C85" w:rsidRPr="00400F9F" w:rsidRDefault="00F63C85" w:rsidP="00E06158">
      <w:pPr>
        <w:rPr>
          <w:rFonts w:ascii="Verdana" w:hAnsi="Verdana" w:cs="Arial"/>
          <w:color w:val="000000"/>
          <w:sz w:val="20"/>
          <w:szCs w:val="20"/>
          <w:lang w:eastAsia="en-GB"/>
        </w:rPr>
      </w:pPr>
      <w:r w:rsidRPr="00400F9F">
        <w:rPr>
          <w:rFonts w:ascii="Verdana" w:hAnsi="Verdana" w:cs="Arial"/>
          <w:color w:val="000000"/>
          <w:sz w:val="20"/>
          <w:szCs w:val="20"/>
          <w:lang w:eastAsia="en-GB"/>
        </w:rPr>
        <w:t xml:space="preserve">The public should request a copy of additional materials for agenda items, directly to the clerk at </w:t>
      </w:r>
      <w:hyperlink r:id="rId13" w:history="1">
        <w:r w:rsidR="00400F9F" w:rsidRPr="00400F9F">
          <w:rPr>
            <w:rStyle w:val="Hyperlink"/>
            <w:rFonts w:ascii="Verdana" w:hAnsi="Verdana" w:cs="Arial"/>
            <w:sz w:val="20"/>
            <w:szCs w:val="20"/>
            <w:lang w:eastAsia="en-GB"/>
          </w:rPr>
          <w:t>clerk@chiseldon-pc.gov.uk</w:t>
        </w:r>
      </w:hyperlink>
    </w:p>
    <w:p w:rsidR="00400F9F" w:rsidRPr="00400F9F" w:rsidRDefault="00400F9F" w:rsidP="00E06158">
      <w:pPr>
        <w:rPr>
          <w:rFonts w:ascii="Verdana" w:hAnsi="Verdana" w:cs="Arial"/>
          <w:color w:val="000000"/>
          <w:sz w:val="20"/>
          <w:szCs w:val="20"/>
          <w:lang w:eastAsia="en-GB"/>
        </w:rPr>
      </w:pPr>
    </w:p>
    <w:p w:rsidR="00400F9F" w:rsidRPr="00400F9F" w:rsidRDefault="00400F9F" w:rsidP="00400F9F">
      <w:pPr>
        <w:rPr>
          <w:rFonts w:ascii="Verdana" w:hAnsi="Verdana"/>
        </w:rPr>
      </w:pPr>
      <w:r w:rsidRPr="00400F9F">
        <w:rPr>
          <w:rFonts w:ascii="Verdana" w:hAnsi="Verdana" w:cs="Arial"/>
          <w:color w:val="000000"/>
          <w:sz w:val="20"/>
          <w:szCs w:val="20"/>
          <w:lang w:eastAsia="en-GB"/>
        </w:rPr>
        <w:t xml:space="preserve">MS Teams Link: </w:t>
      </w:r>
    </w:p>
    <w:p w:rsidR="00400F9F" w:rsidRPr="00CF3BF6" w:rsidRDefault="00400F9F" w:rsidP="00E06158">
      <w:pPr>
        <w:rPr>
          <w:sz w:val="16"/>
          <w:lang w:eastAsia="en-GB"/>
        </w:rPr>
      </w:pPr>
      <w:hyperlink r:id="rId14" w:history="1">
        <w:r w:rsidRPr="009E147E">
          <w:rPr>
            <w:rStyle w:val="Hyperlink"/>
            <w:sz w:val="16"/>
          </w:rPr>
          <w:t>https://teams.microsoft.com/dl/launcher/launcher.html?type=meetup-join&amp;deeplinkId=370247ec-f4e1-4847-a993-1b2f2893fdbf&amp;directDl=true&amp;msLaunch=true&amp;enableMo</w:t>
        </w:r>
        <w:r w:rsidRPr="009E147E">
          <w:rPr>
            <w:rStyle w:val="Hyperlink"/>
            <w:sz w:val="16"/>
          </w:rPr>
          <w:t>bilePage=true&amp;url=%2F_%23%2Fl%2Fmeetup-join%2F19%3Ameeting_YmRkM2FhMTktMDllYy00ZmU4LWFmMGYtNGQwYzEwMGQ2ODBj@thread.v2%2F0%3Fcontext%3D%257b%2522Tid%2522%253a%2522994eb4e1-2fcb-47f9-a34e-66c6767624a1%2522%252c%2522Oid%2522%253a%2522abfe080e-0d86-401d-95dd-e231c117cc34%2522%257d%26anon%3Dtrue&amp;suppressPrompt=true</w:t>
        </w:r>
      </w:hyperlink>
      <w:bookmarkStart w:id="0" w:name="_GoBack"/>
      <w:bookmarkEnd w:id="0"/>
    </w:p>
    <w:sectPr w:rsidR="00400F9F" w:rsidRPr="00CF3BF6"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B09" w:rsidRDefault="00DB5B09" w:rsidP="0063267C">
      <w:r>
        <w:separator/>
      </w:r>
    </w:p>
  </w:endnote>
  <w:endnote w:type="continuationSeparator" w:id="0">
    <w:p w:rsidR="00DB5B09" w:rsidRDefault="00DB5B09"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B09" w:rsidRDefault="00DB5B09" w:rsidP="0063267C">
      <w:r>
        <w:separator/>
      </w:r>
    </w:p>
  </w:footnote>
  <w:footnote w:type="continuationSeparator" w:id="0">
    <w:p w:rsidR="00DB5B09" w:rsidRDefault="00DB5B09" w:rsidP="006326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5904B2"/>
    <w:multiLevelType w:val="hybridMultilevel"/>
    <w:tmpl w:val="5C4E89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6">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9">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2">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4">
    <w:nsid w:val="71075EAB"/>
    <w:multiLevelType w:val="hybridMultilevel"/>
    <w:tmpl w:val="208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1"/>
  </w:num>
  <w:num w:numId="3">
    <w:abstractNumId w:val="20"/>
  </w:num>
  <w:num w:numId="4">
    <w:abstractNumId w:val="4"/>
  </w:num>
  <w:num w:numId="5">
    <w:abstractNumId w:val="17"/>
  </w:num>
  <w:num w:numId="6">
    <w:abstractNumId w:val="9"/>
  </w:num>
  <w:num w:numId="7">
    <w:abstractNumId w:val="11"/>
  </w:num>
  <w:num w:numId="8">
    <w:abstractNumId w:val="3"/>
  </w:num>
  <w:num w:numId="9">
    <w:abstractNumId w:val="18"/>
  </w:num>
  <w:num w:numId="10">
    <w:abstractNumId w:val="5"/>
  </w:num>
  <w:num w:numId="11">
    <w:abstractNumId w:val="13"/>
  </w:num>
  <w:num w:numId="12">
    <w:abstractNumId w:val="6"/>
  </w:num>
  <w:num w:numId="13">
    <w:abstractNumId w:val="1"/>
  </w:num>
  <w:num w:numId="14">
    <w:abstractNumId w:val="27"/>
  </w:num>
  <w:num w:numId="15">
    <w:abstractNumId w:val="25"/>
  </w:num>
  <w:num w:numId="16">
    <w:abstractNumId w:val="8"/>
  </w:num>
  <w:num w:numId="17">
    <w:abstractNumId w:val="15"/>
  </w:num>
  <w:num w:numId="18">
    <w:abstractNumId w:val="22"/>
  </w:num>
  <w:num w:numId="19">
    <w:abstractNumId w:val="10"/>
  </w:num>
  <w:num w:numId="20">
    <w:abstractNumId w:val="19"/>
  </w:num>
  <w:num w:numId="21">
    <w:abstractNumId w:val="28"/>
  </w:num>
  <w:num w:numId="22">
    <w:abstractNumId w:val="14"/>
  </w:num>
  <w:num w:numId="23">
    <w:abstractNumId w:val="16"/>
  </w:num>
  <w:num w:numId="24">
    <w:abstractNumId w:val="2"/>
  </w:num>
  <w:num w:numId="25">
    <w:abstractNumId w:val="26"/>
  </w:num>
  <w:num w:numId="26">
    <w:abstractNumId w:val="12"/>
  </w:num>
  <w:num w:numId="27">
    <w:abstractNumId w:val="0"/>
  </w:num>
  <w:num w:numId="28">
    <w:abstractNumId w:val="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03"/>
    <w:rsid w:val="00001020"/>
    <w:rsid w:val="0000376F"/>
    <w:rsid w:val="00005331"/>
    <w:rsid w:val="00005C2D"/>
    <w:rsid w:val="000144A4"/>
    <w:rsid w:val="00016132"/>
    <w:rsid w:val="00021F1D"/>
    <w:rsid w:val="00024CC2"/>
    <w:rsid w:val="00024EA7"/>
    <w:rsid w:val="00027078"/>
    <w:rsid w:val="00034BBB"/>
    <w:rsid w:val="00035C03"/>
    <w:rsid w:val="0003661F"/>
    <w:rsid w:val="00042058"/>
    <w:rsid w:val="00042E97"/>
    <w:rsid w:val="0004411B"/>
    <w:rsid w:val="00044442"/>
    <w:rsid w:val="0004454D"/>
    <w:rsid w:val="00045154"/>
    <w:rsid w:val="00047FB0"/>
    <w:rsid w:val="000507E2"/>
    <w:rsid w:val="0005126A"/>
    <w:rsid w:val="00052D7D"/>
    <w:rsid w:val="000548B4"/>
    <w:rsid w:val="00054FDA"/>
    <w:rsid w:val="0005616E"/>
    <w:rsid w:val="00060ABC"/>
    <w:rsid w:val="00061F6B"/>
    <w:rsid w:val="00064259"/>
    <w:rsid w:val="00066A5F"/>
    <w:rsid w:val="00067AEC"/>
    <w:rsid w:val="00067BB1"/>
    <w:rsid w:val="00071C88"/>
    <w:rsid w:val="00072257"/>
    <w:rsid w:val="000739B9"/>
    <w:rsid w:val="00075C3A"/>
    <w:rsid w:val="000762F0"/>
    <w:rsid w:val="00076EE6"/>
    <w:rsid w:val="00077324"/>
    <w:rsid w:val="00082AFE"/>
    <w:rsid w:val="00084346"/>
    <w:rsid w:val="000847DF"/>
    <w:rsid w:val="00084B95"/>
    <w:rsid w:val="00086084"/>
    <w:rsid w:val="00086DC3"/>
    <w:rsid w:val="00092622"/>
    <w:rsid w:val="000A018D"/>
    <w:rsid w:val="000A074C"/>
    <w:rsid w:val="000A1047"/>
    <w:rsid w:val="000A1077"/>
    <w:rsid w:val="000A1707"/>
    <w:rsid w:val="000B35CB"/>
    <w:rsid w:val="000B3EA7"/>
    <w:rsid w:val="000B4118"/>
    <w:rsid w:val="000B4C98"/>
    <w:rsid w:val="000C2821"/>
    <w:rsid w:val="000C7FA4"/>
    <w:rsid w:val="000D0897"/>
    <w:rsid w:val="000D1B87"/>
    <w:rsid w:val="000D2CC7"/>
    <w:rsid w:val="000D3760"/>
    <w:rsid w:val="000E09D5"/>
    <w:rsid w:val="000E1712"/>
    <w:rsid w:val="000E47A4"/>
    <w:rsid w:val="000F05D5"/>
    <w:rsid w:val="000F3627"/>
    <w:rsid w:val="000F601B"/>
    <w:rsid w:val="000F7A45"/>
    <w:rsid w:val="001000A5"/>
    <w:rsid w:val="00102BC4"/>
    <w:rsid w:val="00105228"/>
    <w:rsid w:val="00105EE1"/>
    <w:rsid w:val="00114EA4"/>
    <w:rsid w:val="00120C86"/>
    <w:rsid w:val="00121C8A"/>
    <w:rsid w:val="00122249"/>
    <w:rsid w:val="00127554"/>
    <w:rsid w:val="00131051"/>
    <w:rsid w:val="00136F14"/>
    <w:rsid w:val="0013778A"/>
    <w:rsid w:val="0014225C"/>
    <w:rsid w:val="001460B7"/>
    <w:rsid w:val="00146592"/>
    <w:rsid w:val="00151D29"/>
    <w:rsid w:val="00154266"/>
    <w:rsid w:val="001600C5"/>
    <w:rsid w:val="0016100F"/>
    <w:rsid w:val="00164825"/>
    <w:rsid w:val="00165940"/>
    <w:rsid w:val="001662F0"/>
    <w:rsid w:val="001674A8"/>
    <w:rsid w:val="00170B28"/>
    <w:rsid w:val="0018343C"/>
    <w:rsid w:val="00187F0A"/>
    <w:rsid w:val="001A0E6B"/>
    <w:rsid w:val="001A14AC"/>
    <w:rsid w:val="001A3520"/>
    <w:rsid w:val="001A7F37"/>
    <w:rsid w:val="001B00D3"/>
    <w:rsid w:val="001B5FC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E16B9"/>
    <w:rsid w:val="001E5390"/>
    <w:rsid w:val="001E7753"/>
    <w:rsid w:val="001F0EA6"/>
    <w:rsid w:val="001F348D"/>
    <w:rsid w:val="00201C38"/>
    <w:rsid w:val="00202698"/>
    <w:rsid w:val="00206099"/>
    <w:rsid w:val="00206F2D"/>
    <w:rsid w:val="00207B39"/>
    <w:rsid w:val="00210DCB"/>
    <w:rsid w:val="002116D4"/>
    <w:rsid w:val="00213E5C"/>
    <w:rsid w:val="00216E0A"/>
    <w:rsid w:val="00220184"/>
    <w:rsid w:val="00225803"/>
    <w:rsid w:val="00225DD0"/>
    <w:rsid w:val="00227BC3"/>
    <w:rsid w:val="00230A29"/>
    <w:rsid w:val="00232CE5"/>
    <w:rsid w:val="002348B1"/>
    <w:rsid w:val="00236297"/>
    <w:rsid w:val="00245C1C"/>
    <w:rsid w:val="00245EDC"/>
    <w:rsid w:val="0024696C"/>
    <w:rsid w:val="0024793F"/>
    <w:rsid w:val="00251BFC"/>
    <w:rsid w:val="00251D42"/>
    <w:rsid w:val="00257F8D"/>
    <w:rsid w:val="0026012A"/>
    <w:rsid w:val="00266149"/>
    <w:rsid w:val="002676DB"/>
    <w:rsid w:val="002711D8"/>
    <w:rsid w:val="00272E5B"/>
    <w:rsid w:val="002744E5"/>
    <w:rsid w:val="0027711E"/>
    <w:rsid w:val="00285E97"/>
    <w:rsid w:val="00293B4C"/>
    <w:rsid w:val="00294188"/>
    <w:rsid w:val="00294D0D"/>
    <w:rsid w:val="002A0E70"/>
    <w:rsid w:val="002A4770"/>
    <w:rsid w:val="002B1507"/>
    <w:rsid w:val="002B1B32"/>
    <w:rsid w:val="002B6484"/>
    <w:rsid w:val="002C135F"/>
    <w:rsid w:val="002C2B92"/>
    <w:rsid w:val="002C3E1F"/>
    <w:rsid w:val="002C6ECF"/>
    <w:rsid w:val="002D22C8"/>
    <w:rsid w:val="002D4B4F"/>
    <w:rsid w:val="002D77CC"/>
    <w:rsid w:val="002E184A"/>
    <w:rsid w:val="002E2C33"/>
    <w:rsid w:val="002E6F97"/>
    <w:rsid w:val="002E7226"/>
    <w:rsid w:val="002F195D"/>
    <w:rsid w:val="002F245C"/>
    <w:rsid w:val="002F4D0C"/>
    <w:rsid w:val="002F5E8C"/>
    <w:rsid w:val="002F6677"/>
    <w:rsid w:val="00303953"/>
    <w:rsid w:val="0030466B"/>
    <w:rsid w:val="00304950"/>
    <w:rsid w:val="003071BE"/>
    <w:rsid w:val="00307FC9"/>
    <w:rsid w:val="00312296"/>
    <w:rsid w:val="003153FA"/>
    <w:rsid w:val="003161F9"/>
    <w:rsid w:val="00316C03"/>
    <w:rsid w:val="003171F2"/>
    <w:rsid w:val="00323E6C"/>
    <w:rsid w:val="0032420E"/>
    <w:rsid w:val="00325D3B"/>
    <w:rsid w:val="00331CB4"/>
    <w:rsid w:val="0033361F"/>
    <w:rsid w:val="00335F71"/>
    <w:rsid w:val="003367C9"/>
    <w:rsid w:val="00337E90"/>
    <w:rsid w:val="00343B3C"/>
    <w:rsid w:val="00345A47"/>
    <w:rsid w:val="00347699"/>
    <w:rsid w:val="00350F12"/>
    <w:rsid w:val="00352072"/>
    <w:rsid w:val="0035585F"/>
    <w:rsid w:val="00356CFB"/>
    <w:rsid w:val="003613E5"/>
    <w:rsid w:val="003628B3"/>
    <w:rsid w:val="00364070"/>
    <w:rsid w:val="0036414A"/>
    <w:rsid w:val="0036498C"/>
    <w:rsid w:val="00364A54"/>
    <w:rsid w:val="00366A09"/>
    <w:rsid w:val="00366E8F"/>
    <w:rsid w:val="0037214B"/>
    <w:rsid w:val="003729A4"/>
    <w:rsid w:val="00373E60"/>
    <w:rsid w:val="00375450"/>
    <w:rsid w:val="003763B2"/>
    <w:rsid w:val="00380DA5"/>
    <w:rsid w:val="00382152"/>
    <w:rsid w:val="00383697"/>
    <w:rsid w:val="003855E2"/>
    <w:rsid w:val="0038748B"/>
    <w:rsid w:val="00387636"/>
    <w:rsid w:val="003901EC"/>
    <w:rsid w:val="003908A8"/>
    <w:rsid w:val="003912FC"/>
    <w:rsid w:val="0039371F"/>
    <w:rsid w:val="003937F2"/>
    <w:rsid w:val="003A0012"/>
    <w:rsid w:val="003A03B5"/>
    <w:rsid w:val="003A0A5B"/>
    <w:rsid w:val="003A1A70"/>
    <w:rsid w:val="003A49E9"/>
    <w:rsid w:val="003A6371"/>
    <w:rsid w:val="003A63CB"/>
    <w:rsid w:val="003A7DDC"/>
    <w:rsid w:val="003B090F"/>
    <w:rsid w:val="003B30D1"/>
    <w:rsid w:val="003B5DA6"/>
    <w:rsid w:val="003C1522"/>
    <w:rsid w:val="003C1C49"/>
    <w:rsid w:val="003C2FD4"/>
    <w:rsid w:val="003C5E9D"/>
    <w:rsid w:val="003D034D"/>
    <w:rsid w:val="003D187C"/>
    <w:rsid w:val="003D4526"/>
    <w:rsid w:val="003D4D2F"/>
    <w:rsid w:val="003D5A6E"/>
    <w:rsid w:val="003E3F05"/>
    <w:rsid w:val="003E45DA"/>
    <w:rsid w:val="003F2ECB"/>
    <w:rsid w:val="003F305F"/>
    <w:rsid w:val="003F30A6"/>
    <w:rsid w:val="003F52D8"/>
    <w:rsid w:val="003F7BDC"/>
    <w:rsid w:val="00400F9F"/>
    <w:rsid w:val="004021DA"/>
    <w:rsid w:val="00402CB6"/>
    <w:rsid w:val="00402FE8"/>
    <w:rsid w:val="00403609"/>
    <w:rsid w:val="00406349"/>
    <w:rsid w:val="00411F96"/>
    <w:rsid w:val="004123BE"/>
    <w:rsid w:val="00423910"/>
    <w:rsid w:val="00424677"/>
    <w:rsid w:val="004276D2"/>
    <w:rsid w:val="00427C7C"/>
    <w:rsid w:val="00432098"/>
    <w:rsid w:val="00432509"/>
    <w:rsid w:val="00435152"/>
    <w:rsid w:val="00435443"/>
    <w:rsid w:val="00436A18"/>
    <w:rsid w:val="00440D06"/>
    <w:rsid w:val="0044420D"/>
    <w:rsid w:val="004479B6"/>
    <w:rsid w:val="00447F34"/>
    <w:rsid w:val="00450753"/>
    <w:rsid w:val="004539A8"/>
    <w:rsid w:val="00460D6A"/>
    <w:rsid w:val="00462722"/>
    <w:rsid w:val="00462B58"/>
    <w:rsid w:val="00462DD6"/>
    <w:rsid w:val="00466897"/>
    <w:rsid w:val="00467953"/>
    <w:rsid w:val="00467A95"/>
    <w:rsid w:val="00471A7D"/>
    <w:rsid w:val="00472ACA"/>
    <w:rsid w:val="00473010"/>
    <w:rsid w:val="004738E4"/>
    <w:rsid w:val="00473B16"/>
    <w:rsid w:val="0047656E"/>
    <w:rsid w:val="00476AB0"/>
    <w:rsid w:val="00481ACD"/>
    <w:rsid w:val="0048445F"/>
    <w:rsid w:val="00484F9A"/>
    <w:rsid w:val="00486AF8"/>
    <w:rsid w:val="00487A44"/>
    <w:rsid w:val="00487DD6"/>
    <w:rsid w:val="00493057"/>
    <w:rsid w:val="0049317E"/>
    <w:rsid w:val="004946A6"/>
    <w:rsid w:val="00496ED0"/>
    <w:rsid w:val="004A2222"/>
    <w:rsid w:val="004A3A4E"/>
    <w:rsid w:val="004A418F"/>
    <w:rsid w:val="004A556B"/>
    <w:rsid w:val="004B2698"/>
    <w:rsid w:val="004B7E93"/>
    <w:rsid w:val="004C2DAF"/>
    <w:rsid w:val="004C30FC"/>
    <w:rsid w:val="004C3F1F"/>
    <w:rsid w:val="004C63FC"/>
    <w:rsid w:val="004D35C0"/>
    <w:rsid w:val="004D48FA"/>
    <w:rsid w:val="004E06E2"/>
    <w:rsid w:val="004E2483"/>
    <w:rsid w:val="004E29D5"/>
    <w:rsid w:val="004E38B8"/>
    <w:rsid w:val="004F31AC"/>
    <w:rsid w:val="004F3549"/>
    <w:rsid w:val="004F4911"/>
    <w:rsid w:val="004F65C3"/>
    <w:rsid w:val="00504C28"/>
    <w:rsid w:val="0050648C"/>
    <w:rsid w:val="005111C3"/>
    <w:rsid w:val="00514720"/>
    <w:rsid w:val="00517363"/>
    <w:rsid w:val="005210F0"/>
    <w:rsid w:val="00521716"/>
    <w:rsid w:val="00522301"/>
    <w:rsid w:val="005228F7"/>
    <w:rsid w:val="00525BC2"/>
    <w:rsid w:val="005274B6"/>
    <w:rsid w:val="00530E34"/>
    <w:rsid w:val="005312C0"/>
    <w:rsid w:val="0053335A"/>
    <w:rsid w:val="00534E30"/>
    <w:rsid w:val="00535018"/>
    <w:rsid w:val="00535ECE"/>
    <w:rsid w:val="00541365"/>
    <w:rsid w:val="00553D54"/>
    <w:rsid w:val="00553E4A"/>
    <w:rsid w:val="00554A8F"/>
    <w:rsid w:val="00555691"/>
    <w:rsid w:val="005561A4"/>
    <w:rsid w:val="005562BF"/>
    <w:rsid w:val="00556C08"/>
    <w:rsid w:val="005577D9"/>
    <w:rsid w:val="00561A3D"/>
    <w:rsid w:val="00561F31"/>
    <w:rsid w:val="005637F4"/>
    <w:rsid w:val="00565668"/>
    <w:rsid w:val="00570782"/>
    <w:rsid w:val="00580DB6"/>
    <w:rsid w:val="00586446"/>
    <w:rsid w:val="005870D7"/>
    <w:rsid w:val="00587314"/>
    <w:rsid w:val="00587CAC"/>
    <w:rsid w:val="00590869"/>
    <w:rsid w:val="00591DB5"/>
    <w:rsid w:val="00593BB0"/>
    <w:rsid w:val="005942EE"/>
    <w:rsid w:val="00594AE5"/>
    <w:rsid w:val="00595676"/>
    <w:rsid w:val="00596184"/>
    <w:rsid w:val="005973F8"/>
    <w:rsid w:val="005A016B"/>
    <w:rsid w:val="005A13F8"/>
    <w:rsid w:val="005B2A2E"/>
    <w:rsid w:val="005B2F9D"/>
    <w:rsid w:val="005C116F"/>
    <w:rsid w:val="005C31D5"/>
    <w:rsid w:val="005C320C"/>
    <w:rsid w:val="005C48A4"/>
    <w:rsid w:val="005C4BCF"/>
    <w:rsid w:val="005C56B3"/>
    <w:rsid w:val="005C56BE"/>
    <w:rsid w:val="005D00DC"/>
    <w:rsid w:val="005D16FF"/>
    <w:rsid w:val="005D37E8"/>
    <w:rsid w:val="005D54DC"/>
    <w:rsid w:val="005D764C"/>
    <w:rsid w:val="005E0774"/>
    <w:rsid w:val="005E1B22"/>
    <w:rsid w:val="005E44CC"/>
    <w:rsid w:val="005F4B88"/>
    <w:rsid w:val="005F4E89"/>
    <w:rsid w:val="005F5120"/>
    <w:rsid w:val="0060198B"/>
    <w:rsid w:val="0060337A"/>
    <w:rsid w:val="00603606"/>
    <w:rsid w:val="00605FE6"/>
    <w:rsid w:val="006157D8"/>
    <w:rsid w:val="006158CC"/>
    <w:rsid w:val="00621860"/>
    <w:rsid w:val="006254B5"/>
    <w:rsid w:val="00627765"/>
    <w:rsid w:val="00627B2E"/>
    <w:rsid w:val="00627EAE"/>
    <w:rsid w:val="006318D9"/>
    <w:rsid w:val="006318E4"/>
    <w:rsid w:val="006324F3"/>
    <w:rsid w:val="0063267C"/>
    <w:rsid w:val="006363FB"/>
    <w:rsid w:val="00636539"/>
    <w:rsid w:val="0063732F"/>
    <w:rsid w:val="00643EC5"/>
    <w:rsid w:val="006442E3"/>
    <w:rsid w:val="006446AB"/>
    <w:rsid w:val="00645617"/>
    <w:rsid w:val="00647AF2"/>
    <w:rsid w:val="00647E47"/>
    <w:rsid w:val="0065044D"/>
    <w:rsid w:val="00650477"/>
    <w:rsid w:val="0065271B"/>
    <w:rsid w:val="006527E8"/>
    <w:rsid w:val="00653F0B"/>
    <w:rsid w:val="0065441E"/>
    <w:rsid w:val="006571BB"/>
    <w:rsid w:val="00662504"/>
    <w:rsid w:val="0066314B"/>
    <w:rsid w:val="00664E6D"/>
    <w:rsid w:val="006667A7"/>
    <w:rsid w:val="00670274"/>
    <w:rsid w:val="00671B59"/>
    <w:rsid w:val="00672644"/>
    <w:rsid w:val="006753D2"/>
    <w:rsid w:val="00680865"/>
    <w:rsid w:val="00682F88"/>
    <w:rsid w:val="0068772B"/>
    <w:rsid w:val="00694D4B"/>
    <w:rsid w:val="006A15A7"/>
    <w:rsid w:val="006A21DC"/>
    <w:rsid w:val="006A2D65"/>
    <w:rsid w:val="006A65CA"/>
    <w:rsid w:val="006B3F14"/>
    <w:rsid w:val="006B5969"/>
    <w:rsid w:val="006C4406"/>
    <w:rsid w:val="006C5F73"/>
    <w:rsid w:val="006D35D5"/>
    <w:rsid w:val="006D4292"/>
    <w:rsid w:val="006D5A96"/>
    <w:rsid w:val="006D72A8"/>
    <w:rsid w:val="006D73D4"/>
    <w:rsid w:val="006E1127"/>
    <w:rsid w:val="006E7533"/>
    <w:rsid w:val="006F09AA"/>
    <w:rsid w:val="006F0B20"/>
    <w:rsid w:val="006F2CAA"/>
    <w:rsid w:val="006F39B6"/>
    <w:rsid w:val="006F4CB0"/>
    <w:rsid w:val="006F68C8"/>
    <w:rsid w:val="007060CB"/>
    <w:rsid w:val="007061CF"/>
    <w:rsid w:val="007103CD"/>
    <w:rsid w:val="00710E8B"/>
    <w:rsid w:val="00721775"/>
    <w:rsid w:val="0072245B"/>
    <w:rsid w:val="007230FE"/>
    <w:rsid w:val="00724CA8"/>
    <w:rsid w:val="00730233"/>
    <w:rsid w:val="00730926"/>
    <w:rsid w:val="00731971"/>
    <w:rsid w:val="00734223"/>
    <w:rsid w:val="00734B86"/>
    <w:rsid w:val="00734C53"/>
    <w:rsid w:val="00736B16"/>
    <w:rsid w:val="00736D2B"/>
    <w:rsid w:val="00740E05"/>
    <w:rsid w:val="00747043"/>
    <w:rsid w:val="007579B6"/>
    <w:rsid w:val="007666A7"/>
    <w:rsid w:val="00766C4A"/>
    <w:rsid w:val="00767FB5"/>
    <w:rsid w:val="007704ED"/>
    <w:rsid w:val="00771699"/>
    <w:rsid w:val="0077205E"/>
    <w:rsid w:val="00773BF6"/>
    <w:rsid w:val="007776E1"/>
    <w:rsid w:val="00785724"/>
    <w:rsid w:val="00786486"/>
    <w:rsid w:val="00786FE2"/>
    <w:rsid w:val="00791C61"/>
    <w:rsid w:val="00795284"/>
    <w:rsid w:val="007975CB"/>
    <w:rsid w:val="007A0D13"/>
    <w:rsid w:val="007A52EB"/>
    <w:rsid w:val="007A75FD"/>
    <w:rsid w:val="007B2698"/>
    <w:rsid w:val="007C7155"/>
    <w:rsid w:val="007D2D62"/>
    <w:rsid w:val="007D3A08"/>
    <w:rsid w:val="007D41D8"/>
    <w:rsid w:val="007D49C6"/>
    <w:rsid w:val="007D5603"/>
    <w:rsid w:val="007E02F5"/>
    <w:rsid w:val="007E13D1"/>
    <w:rsid w:val="007E21FF"/>
    <w:rsid w:val="007E2374"/>
    <w:rsid w:val="007E5FEE"/>
    <w:rsid w:val="007E7015"/>
    <w:rsid w:val="007E7640"/>
    <w:rsid w:val="007F45D3"/>
    <w:rsid w:val="007F46BB"/>
    <w:rsid w:val="007F5FAB"/>
    <w:rsid w:val="007F64FF"/>
    <w:rsid w:val="007F75A6"/>
    <w:rsid w:val="007F7AE9"/>
    <w:rsid w:val="00800179"/>
    <w:rsid w:val="00800B4B"/>
    <w:rsid w:val="00802675"/>
    <w:rsid w:val="00803D7B"/>
    <w:rsid w:val="00804722"/>
    <w:rsid w:val="008057CE"/>
    <w:rsid w:val="00806349"/>
    <w:rsid w:val="00806D79"/>
    <w:rsid w:val="00811BB9"/>
    <w:rsid w:val="00812214"/>
    <w:rsid w:val="00817E4A"/>
    <w:rsid w:val="008220D9"/>
    <w:rsid w:val="00825190"/>
    <w:rsid w:val="008267B0"/>
    <w:rsid w:val="00830143"/>
    <w:rsid w:val="00833937"/>
    <w:rsid w:val="00834324"/>
    <w:rsid w:val="0084001C"/>
    <w:rsid w:val="00842B4E"/>
    <w:rsid w:val="0084553C"/>
    <w:rsid w:val="008461CE"/>
    <w:rsid w:val="008468A2"/>
    <w:rsid w:val="00846B3F"/>
    <w:rsid w:val="00847A2A"/>
    <w:rsid w:val="00850613"/>
    <w:rsid w:val="008509E4"/>
    <w:rsid w:val="00852F26"/>
    <w:rsid w:val="00854C99"/>
    <w:rsid w:val="008559AE"/>
    <w:rsid w:val="008575DE"/>
    <w:rsid w:val="00861C1F"/>
    <w:rsid w:val="00866C3F"/>
    <w:rsid w:val="00871C82"/>
    <w:rsid w:val="00872841"/>
    <w:rsid w:val="00873A1A"/>
    <w:rsid w:val="0088047B"/>
    <w:rsid w:val="008830FC"/>
    <w:rsid w:val="00883276"/>
    <w:rsid w:val="0089091D"/>
    <w:rsid w:val="00893E33"/>
    <w:rsid w:val="008973BC"/>
    <w:rsid w:val="008A1BB4"/>
    <w:rsid w:val="008A757B"/>
    <w:rsid w:val="008B0876"/>
    <w:rsid w:val="008B218E"/>
    <w:rsid w:val="008B48D0"/>
    <w:rsid w:val="008B5D80"/>
    <w:rsid w:val="008C0FE1"/>
    <w:rsid w:val="008C226F"/>
    <w:rsid w:val="008C5A4A"/>
    <w:rsid w:val="008C6634"/>
    <w:rsid w:val="008C72B1"/>
    <w:rsid w:val="008C7C07"/>
    <w:rsid w:val="008D08DB"/>
    <w:rsid w:val="008D371B"/>
    <w:rsid w:val="008D3D13"/>
    <w:rsid w:val="008D4B65"/>
    <w:rsid w:val="008E1747"/>
    <w:rsid w:val="008E3E24"/>
    <w:rsid w:val="008E440E"/>
    <w:rsid w:val="008E4466"/>
    <w:rsid w:val="008E5EAB"/>
    <w:rsid w:val="008E6941"/>
    <w:rsid w:val="008F0056"/>
    <w:rsid w:val="008F1D5E"/>
    <w:rsid w:val="008F252C"/>
    <w:rsid w:val="008F3909"/>
    <w:rsid w:val="008F3D31"/>
    <w:rsid w:val="008F784B"/>
    <w:rsid w:val="0090068D"/>
    <w:rsid w:val="00905F1D"/>
    <w:rsid w:val="00906763"/>
    <w:rsid w:val="009122C6"/>
    <w:rsid w:val="00915BC9"/>
    <w:rsid w:val="009177C3"/>
    <w:rsid w:val="00921249"/>
    <w:rsid w:val="009248EB"/>
    <w:rsid w:val="00924B29"/>
    <w:rsid w:val="00924CA5"/>
    <w:rsid w:val="00931802"/>
    <w:rsid w:val="00931F36"/>
    <w:rsid w:val="0093201D"/>
    <w:rsid w:val="009404B8"/>
    <w:rsid w:val="00944D11"/>
    <w:rsid w:val="00946F65"/>
    <w:rsid w:val="009470AC"/>
    <w:rsid w:val="00950CDE"/>
    <w:rsid w:val="009522AF"/>
    <w:rsid w:val="0095572C"/>
    <w:rsid w:val="00956D47"/>
    <w:rsid w:val="00957890"/>
    <w:rsid w:val="00965092"/>
    <w:rsid w:val="00970E86"/>
    <w:rsid w:val="00971017"/>
    <w:rsid w:val="0097323C"/>
    <w:rsid w:val="0097798A"/>
    <w:rsid w:val="00980D1A"/>
    <w:rsid w:val="00980D2D"/>
    <w:rsid w:val="00985428"/>
    <w:rsid w:val="00991403"/>
    <w:rsid w:val="009A0FAE"/>
    <w:rsid w:val="009A3594"/>
    <w:rsid w:val="009A543F"/>
    <w:rsid w:val="009A6B51"/>
    <w:rsid w:val="009B0934"/>
    <w:rsid w:val="009B0A56"/>
    <w:rsid w:val="009B5964"/>
    <w:rsid w:val="009B7B48"/>
    <w:rsid w:val="009C1B6D"/>
    <w:rsid w:val="009C5FA4"/>
    <w:rsid w:val="009C62F5"/>
    <w:rsid w:val="009D0517"/>
    <w:rsid w:val="009D4C24"/>
    <w:rsid w:val="009D70A9"/>
    <w:rsid w:val="009E142A"/>
    <w:rsid w:val="009E147E"/>
    <w:rsid w:val="009E615F"/>
    <w:rsid w:val="009E6E4E"/>
    <w:rsid w:val="009F17E1"/>
    <w:rsid w:val="009F19D3"/>
    <w:rsid w:val="009F213D"/>
    <w:rsid w:val="009F439B"/>
    <w:rsid w:val="009F54ED"/>
    <w:rsid w:val="009F58E5"/>
    <w:rsid w:val="009F66A2"/>
    <w:rsid w:val="009F6791"/>
    <w:rsid w:val="00A006EC"/>
    <w:rsid w:val="00A02F0A"/>
    <w:rsid w:val="00A063B3"/>
    <w:rsid w:val="00A06C4E"/>
    <w:rsid w:val="00A1614D"/>
    <w:rsid w:val="00A16AFA"/>
    <w:rsid w:val="00A20412"/>
    <w:rsid w:val="00A21402"/>
    <w:rsid w:val="00A23867"/>
    <w:rsid w:val="00A2651A"/>
    <w:rsid w:val="00A27D5E"/>
    <w:rsid w:val="00A31F24"/>
    <w:rsid w:val="00A3250D"/>
    <w:rsid w:val="00A4399E"/>
    <w:rsid w:val="00A51771"/>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1C6C"/>
    <w:rsid w:val="00A921BF"/>
    <w:rsid w:val="00A93366"/>
    <w:rsid w:val="00A9351A"/>
    <w:rsid w:val="00A93BF3"/>
    <w:rsid w:val="00A94D7C"/>
    <w:rsid w:val="00A955BC"/>
    <w:rsid w:val="00AA0954"/>
    <w:rsid w:val="00AA14EE"/>
    <w:rsid w:val="00AA23A0"/>
    <w:rsid w:val="00AA34D6"/>
    <w:rsid w:val="00AA7DA7"/>
    <w:rsid w:val="00AB0B6F"/>
    <w:rsid w:val="00AB2CD8"/>
    <w:rsid w:val="00AB2EE5"/>
    <w:rsid w:val="00AB4FD1"/>
    <w:rsid w:val="00AB5206"/>
    <w:rsid w:val="00AB5473"/>
    <w:rsid w:val="00AB5607"/>
    <w:rsid w:val="00AB7848"/>
    <w:rsid w:val="00AB7900"/>
    <w:rsid w:val="00AC1AFE"/>
    <w:rsid w:val="00AC703D"/>
    <w:rsid w:val="00AC7846"/>
    <w:rsid w:val="00AC7D15"/>
    <w:rsid w:val="00AD0F4E"/>
    <w:rsid w:val="00AD177A"/>
    <w:rsid w:val="00AD3381"/>
    <w:rsid w:val="00AD53C2"/>
    <w:rsid w:val="00AE1148"/>
    <w:rsid w:val="00AE1A40"/>
    <w:rsid w:val="00AE1B97"/>
    <w:rsid w:val="00AE3937"/>
    <w:rsid w:val="00AE6EC9"/>
    <w:rsid w:val="00AE728F"/>
    <w:rsid w:val="00AE7346"/>
    <w:rsid w:val="00AE7FBE"/>
    <w:rsid w:val="00AF3278"/>
    <w:rsid w:val="00AF39A7"/>
    <w:rsid w:val="00AF5E46"/>
    <w:rsid w:val="00AF631A"/>
    <w:rsid w:val="00AF652A"/>
    <w:rsid w:val="00B00273"/>
    <w:rsid w:val="00B01228"/>
    <w:rsid w:val="00B11CD6"/>
    <w:rsid w:val="00B135CA"/>
    <w:rsid w:val="00B148C8"/>
    <w:rsid w:val="00B163ED"/>
    <w:rsid w:val="00B17D7F"/>
    <w:rsid w:val="00B20CD4"/>
    <w:rsid w:val="00B237C0"/>
    <w:rsid w:val="00B239BC"/>
    <w:rsid w:val="00B24E97"/>
    <w:rsid w:val="00B252D7"/>
    <w:rsid w:val="00B276EF"/>
    <w:rsid w:val="00B2798A"/>
    <w:rsid w:val="00B30A08"/>
    <w:rsid w:val="00B32B11"/>
    <w:rsid w:val="00B34363"/>
    <w:rsid w:val="00B3455C"/>
    <w:rsid w:val="00B372C0"/>
    <w:rsid w:val="00B4562A"/>
    <w:rsid w:val="00B50AF5"/>
    <w:rsid w:val="00B510EC"/>
    <w:rsid w:val="00B510FF"/>
    <w:rsid w:val="00B51CE4"/>
    <w:rsid w:val="00B53D99"/>
    <w:rsid w:val="00B540E1"/>
    <w:rsid w:val="00B546A7"/>
    <w:rsid w:val="00B551A9"/>
    <w:rsid w:val="00B619CB"/>
    <w:rsid w:val="00B6340E"/>
    <w:rsid w:val="00B64800"/>
    <w:rsid w:val="00B65FAA"/>
    <w:rsid w:val="00B67050"/>
    <w:rsid w:val="00B67492"/>
    <w:rsid w:val="00B71E96"/>
    <w:rsid w:val="00B727FA"/>
    <w:rsid w:val="00B749F4"/>
    <w:rsid w:val="00B75EDA"/>
    <w:rsid w:val="00B76625"/>
    <w:rsid w:val="00B862F6"/>
    <w:rsid w:val="00B863DC"/>
    <w:rsid w:val="00B872B1"/>
    <w:rsid w:val="00B9015B"/>
    <w:rsid w:val="00B94127"/>
    <w:rsid w:val="00B962BE"/>
    <w:rsid w:val="00BA59CC"/>
    <w:rsid w:val="00BB0C40"/>
    <w:rsid w:val="00BB0F86"/>
    <w:rsid w:val="00BB1296"/>
    <w:rsid w:val="00BB2664"/>
    <w:rsid w:val="00BB3775"/>
    <w:rsid w:val="00BB51FA"/>
    <w:rsid w:val="00BC08D7"/>
    <w:rsid w:val="00BC596A"/>
    <w:rsid w:val="00BC6CF0"/>
    <w:rsid w:val="00BD0FE3"/>
    <w:rsid w:val="00BD14F4"/>
    <w:rsid w:val="00BD26F5"/>
    <w:rsid w:val="00BD30C3"/>
    <w:rsid w:val="00BD5146"/>
    <w:rsid w:val="00BD56C9"/>
    <w:rsid w:val="00BD70A2"/>
    <w:rsid w:val="00BE48A6"/>
    <w:rsid w:val="00BE6C6C"/>
    <w:rsid w:val="00BF0565"/>
    <w:rsid w:val="00BF4C56"/>
    <w:rsid w:val="00BF5629"/>
    <w:rsid w:val="00C10BE0"/>
    <w:rsid w:val="00C13629"/>
    <w:rsid w:val="00C14E0E"/>
    <w:rsid w:val="00C20C77"/>
    <w:rsid w:val="00C21151"/>
    <w:rsid w:val="00C235B6"/>
    <w:rsid w:val="00C26F9D"/>
    <w:rsid w:val="00C2701F"/>
    <w:rsid w:val="00C2796F"/>
    <w:rsid w:val="00C30FBC"/>
    <w:rsid w:val="00C33472"/>
    <w:rsid w:val="00C44736"/>
    <w:rsid w:val="00C52251"/>
    <w:rsid w:val="00C541B1"/>
    <w:rsid w:val="00C5690D"/>
    <w:rsid w:val="00C6070B"/>
    <w:rsid w:val="00C60F77"/>
    <w:rsid w:val="00C643D2"/>
    <w:rsid w:val="00C66900"/>
    <w:rsid w:val="00C711BD"/>
    <w:rsid w:val="00C75769"/>
    <w:rsid w:val="00C7579B"/>
    <w:rsid w:val="00C7686A"/>
    <w:rsid w:val="00C76CA6"/>
    <w:rsid w:val="00C77004"/>
    <w:rsid w:val="00C7715D"/>
    <w:rsid w:val="00C77C3D"/>
    <w:rsid w:val="00C82386"/>
    <w:rsid w:val="00C838FF"/>
    <w:rsid w:val="00C8424E"/>
    <w:rsid w:val="00C842CF"/>
    <w:rsid w:val="00C84712"/>
    <w:rsid w:val="00C877E1"/>
    <w:rsid w:val="00C90120"/>
    <w:rsid w:val="00C90410"/>
    <w:rsid w:val="00C92B2F"/>
    <w:rsid w:val="00C94B66"/>
    <w:rsid w:val="00CA0E03"/>
    <w:rsid w:val="00CA28E7"/>
    <w:rsid w:val="00CA3CE3"/>
    <w:rsid w:val="00CA4FF6"/>
    <w:rsid w:val="00CB0C02"/>
    <w:rsid w:val="00CB10D3"/>
    <w:rsid w:val="00CB7242"/>
    <w:rsid w:val="00CC0937"/>
    <w:rsid w:val="00CC0BC3"/>
    <w:rsid w:val="00CC53DA"/>
    <w:rsid w:val="00CC56B4"/>
    <w:rsid w:val="00CC69AB"/>
    <w:rsid w:val="00CD2A95"/>
    <w:rsid w:val="00CD4500"/>
    <w:rsid w:val="00CD6C6F"/>
    <w:rsid w:val="00CE0061"/>
    <w:rsid w:val="00CE174F"/>
    <w:rsid w:val="00CF1C93"/>
    <w:rsid w:val="00CF3BF6"/>
    <w:rsid w:val="00CF6BCD"/>
    <w:rsid w:val="00CF7CF1"/>
    <w:rsid w:val="00D028CE"/>
    <w:rsid w:val="00D056DD"/>
    <w:rsid w:val="00D11F90"/>
    <w:rsid w:val="00D14D20"/>
    <w:rsid w:val="00D200A2"/>
    <w:rsid w:val="00D205B6"/>
    <w:rsid w:val="00D21610"/>
    <w:rsid w:val="00D26BCE"/>
    <w:rsid w:val="00D3176F"/>
    <w:rsid w:val="00D325C5"/>
    <w:rsid w:val="00D32EB6"/>
    <w:rsid w:val="00D348C3"/>
    <w:rsid w:val="00D3695A"/>
    <w:rsid w:val="00D41D30"/>
    <w:rsid w:val="00D4271E"/>
    <w:rsid w:val="00D4425C"/>
    <w:rsid w:val="00D51F01"/>
    <w:rsid w:val="00D524DD"/>
    <w:rsid w:val="00D526DC"/>
    <w:rsid w:val="00D57DA6"/>
    <w:rsid w:val="00D62BAD"/>
    <w:rsid w:val="00D6349F"/>
    <w:rsid w:val="00D6363C"/>
    <w:rsid w:val="00D63F3D"/>
    <w:rsid w:val="00D66018"/>
    <w:rsid w:val="00D715C1"/>
    <w:rsid w:val="00D77190"/>
    <w:rsid w:val="00D81EE9"/>
    <w:rsid w:val="00D86699"/>
    <w:rsid w:val="00D91F75"/>
    <w:rsid w:val="00D9470F"/>
    <w:rsid w:val="00D96EA9"/>
    <w:rsid w:val="00DA13AF"/>
    <w:rsid w:val="00DA16C9"/>
    <w:rsid w:val="00DA18E1"/>
    <w:rsid w:val="00DA5E3D"/>
    <w:rsid w:val="00DA72B1"/>
    <w:rsid w:val="00DB2C8C"/>
    <w:rsid w:val="00DB5B09"/>
    <w:rsid w:val="00DB6D33"/>
    <w:rsid w:val="00DB79B9"/>
    <w:rsid w:val="00DC017B"/>
    <w:rsid w:val="00DC01E6"/>
    <w:rsid w:val="00DC2122"/>
    <w:rsid w:val="00DC2FF0"/>
    <w:rsid w:val="00DC4081"/>
    <w:rsid w:val="00DC4281"/>
    <w:rsid w:val="00DC4B5D"/>
    <w:rsid w:val="00DC6D18"/>
    <w:rsid w:val="00DD07D3"/>
    <w:rsid w:val="00DD1B0F"/>
    <w:rsid w:val="00DD431D"/>
    <w:rsid w:val="00DE030C"/>
    <w:rsid w:val="00DE0324"/>
    <w:rsid w:val="00DF1642"/>
    <w:rsid w:val="00DF3B6C"/>
    <w:rsid w:val="00DF40A5"/>
    <w:rsid w:val="00DF711E"/>
    <w:rsid w:val="00E0045C"/>
    <w:rsid w:val="00E03BAF"/>
    <w:rsid w:val="00E04808"/>
    <w:rsid w:val="00E05AFE"/>
    <w:rsid w:val="00E06040"/>
    <w:rsid w:val="00E06158"/>
    <w:rsid w:val="00E074AC"/>
    <w:rsid w:val="00E07938"/>
    <w:rsid w:val="00E108D0"/>
    <w:rsid w:val="00E11351"/>
    <w:rsid w:val="00E1182A"/>
    <w:rsid w:val="00E1474E"/>
    <w:rsid w:val="00E172C9"/>
    <w:rsid w:val="00E2194B"/>
    <w:rsid w:val="00E263ED"/>
    <w:rsid w:val="00E269B7"/>
    <w:rsid w:val="00E31086"/>
    <w:rsid w:val="00E32540"/>
    <w:rsid w:val="00E32767"/>
    <w:rsid w:val="00E334D7"/>
    <w:rsid w:val="00E367ED"/>
    <w:rsid w:val="00E41170"/>
    <w:rsid w:val="00E42E9E"/>
    <w:rsid w:val="00E446FA"/>
    <w:rsid w:val="00E47BDA"/>
    <w:rsid w:val="00E50008"/>
    <w:rsid w:val="00E52892"/>
    <w:rsid w:val="00E52D0D"/>
    <w:rsid w:val="00E53C87"/>
    <w:rsid w:val="00E555D7"/>
    <w:rsid w:val="00E57A1F"/>
    <w:rsid w:val="00E60430"/>
    <w:rsid w:val="00E6192C"/>
    <w:rsid w:val="00E62034"/>
    <w:rsid w:val="00E63947"/>
    <w:rsid w:val="00E6459C"/>
    <w:rsid w:val="00E663A1"/>
    <w:rsid w:val="00E6648D"/>
    <w:rsid w:val="00E6655F"/>
    <w:rsid w:val="00E67AF8"/>
    <w:rsid w:val="00E67B0F"/>
    <w:rsid w:val="00E71553"/>
    <w:rsid w:val="00E72A1A"/>
    <w:rsid w:val="00E75026"/>
    <w:rsid w:val="00E76EF1"/>
    <w:rsid w:val="00E81F68"/>
    <w:rsid w:val="00E81FEE"/>
    <w:rsid w:val="00E8236C"/>
    <w:rsid w:val="00E843FA"/>
    <w:rsid w:val="00E86154"/>
    <w:rsid w:val="00E86A5D"/>
    <w:rsid w:val="00E87936"/>
    <w:rsid w:val="00E9626D"/>
    <w:rsid w:val="00E96BF2"/>
    <w:rsid w:val="00E9786F"/>
    <w:rsid w:val="00EA1454"/>
    <w:rsid w:val="00EA1941"/>
    <w:rsid w:val="00EA1ACF"/>
    <w:rsid w:val="00EA21D7"/>
    <w:rsid w:val="00EA3B53"/>
    <w:rsid w:val="00EA6303"/>
    <w:rsid w:val="00EA75E3"/>
    <w:rsid w:val="00EA7CD5"/>
    <w:rsid w:val="00EA7D2F"/>
    <w:rsid w:val="00EB5C32"/>
    <w:rsid w:val="00EB5CEF"/>
    <w:rsid w:val="00EC3593"/>
    <w:rsid w:val="00EC41BF"/>
    <w:rsid w:val="00EC449D"/>
    <w:rsid w:val="00EC5582"/>
    <w:rsid w:val="00ED0191"/>
    <w:rsid w:val="00ED0556"/>
    <w:rsid w:val="00ED0EB0"/>
    <w:rsid w:val="00ED1559"/>
    <w:rsid w:val="00ED1F99"/>
    <w:rsid w:val="00ED377C"/>
    <w:rsid w:val="00EE6133"/>
    <w:rsid w:val="00EF0D68"/>
    <w:rsid w:val="00EF64A7"/>
    <w:rsid w:val="00EF7FDC"/>
    <w:rsid w:val="00F0187B"/>
    <w:rsid w:val="00F03569"/>
    <w:rsid w:val="00F07054"/>
    <w:rsid w:val="00F101D7"/>
    <w:rsid w:val="00F12F26"/>
    <w:rsid w:val="00F133A8"/>
    <w:rsid w:val="00F13A65"/>
    <w:rsid w:val="00F14C63"/>
    <w:rsid w:val="00F150BB"/>
    <w:rsid w:val="00F2317C"/>
    <w:rsid w:val="00F31E65"/>
    <w:rsid w:val="00F33389"/>
    <w:rsid w:val="00F344FA"/>
    <w:rsid w:val="00F36645"/>
    <w:rsid w:val="00F36B3A"/>
    <w:rsid w:val="00F36FBE"/>
    <w:rsid w:val="00F37875"/>
    <w:rsid w:val="00F37AF5"/>
    <w:rsid w:val="00F405D7"/>
    <w:rsid w:val="00F40DFA"/>
    <w:rsid w:val="00F41276"/>
    <w:rsid w:val="00F42D6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3C85"/>
    <w:rsid w:val="00F66E4A"/>
    <w:rsid w:val="00F67248"/>
    <w:rsid w:val="00F67FA3"/>
    <w:rsid w:val="00F74272"/>
    <w:rsid w:val="00F750CA"/>
    <w:rsid w:val="00F7557D"/>
    <w:rsid w:val="00F77563"/>
    <w:rsid w:val="00F803B0"/>
    <w:rsid w:val="00F83EE6"/>
    <w:rsid w:val="00F85C8A"/>
    <w:rsid w:val="00F94C3A"/>
    <w:rsid w:val="00FA05B2"/>
    <w:rsid w:val="00FA0656"/>
    <w:rsid w:val="00FA0A56"/>
    <w:rsid w:val="00FA7981"/>
    <w:rsid w:val="00FB3D95"/>
    <w:rsid w:val="00FB692C"/>
    <w:rsid w:val="00FC0522"/>
    <w:rsid w:val="00FD038B"/>
    <w:rsid w:val="00FD057F"/>
    <w:rsid w:val="00FD0A7F"/>
    <w:rsid w:val="00FD1234"/>
    <w:rsid w:val="00FD29B3"/>
    <w:rsid w:val="00FD2AFB"/>
    <w:rsid w:val="00FD5825"/>
    <w:rsid w:val="00FD5888"/>
    <w:rsid w:val="00FE09EF"/>
    <w:rsid w:val="00FE0FB5"/>
    <w:rsid w:val="00FE1BDA"/>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erk@chiseldon-pc.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iseldon-pc.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lerk@chiseldon-pc.gov.u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teams.microsoft.com/dl/launcher/launcher.html?type=meetup-join&amp;deeplinkId=370247ec-f4e1-4847-a993-1b2f2893fdbf&amp;directDl=true&amp;msLaunch=true&amp;enableMobilePage=true&amp;url=%2F_%23%2Fl%2Fmeetup-join%2F19%3Ameeting_YmRkM2FhMTktMDllYy00ZmU4LWFmMGYtNGQwYzEwMGQ2ODBj@thread.v2%2F0%3Fcontext%3D%257b%2522Tid%2522%253a%2522994eb4e1-2fcb-47f9-a34e-66c6767624a1%2522%252c%2522Oid%2522%253a%2522abfe080e-0d86-401d-95dd-e231c117cc34%2522%257d%26anon%3Dtrue&amp;suppressPromp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56D47-6FF6-4CB3-9210-2C86D798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18</cp:revision>
  <cp:lastPrinted>2019-06-26T09:31:00Z</cp:lastPrinted>
  <dcterms:created xsi:type="dcterms:W3CDTF">2020-09-01T08:24:00Z</dcterms:created>
  <dcterms:modified xsi:type="dcterms:W3CDTF">2020-09-08T10:47:00Z</dcterms:modified>
</cp:coreProperties>
</file>